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2cc10f39b4d5a" w:history="1">
              <w:r>
                <w:rPr>
                  <w:rStyle w:val="Hyperlink"/>
                </w:rPr>
                <w:t>中国胶体电池行业市场调研与发展前景预测报告（2024-2030年）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2cc10f39b4d5a" w:history="1">
              <w:r>
                <w:rPr>
                  <w:rStyle w:val="Hyperlink"/>
                </w:rPr>
                <w:t>中国胶体电池行业市场调研与发展前景预测报告（2024-2030年）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2cc10f39b4d5a" w:history="1">
                <w:r>
                  <w:rPr>
                    <w:rStyle w:val="Hyperlink"/>
                  </w:rPr>
                  <w:t>https://www.20087.com/5/59/JiaoTiDianChiDeQianJing.html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电池又称胶体电解质铅酸蓄电池，是将普通铅酸电池的硫酸电解液替换为胶体电解质，以提高电池的性能和寿命。相较于传统铅酸电池，胶体电池具有更稳定的内部结构、更长的循环寿命和更低的自放电率，特别适用于深循环应用场合，如太阳能储能系统、UPS不间断电源等。近年来，随着新能源和储能市场的快速发展，胶体电池的市场需求持续增长。</w:t>
      </w:r>
      <w:r>
        <w:rPr>
          <w:rFonts w:hint="eastAsia"/>
        </w:rPr>
        <w:br/>
      </w:r>
      <w:r>
        <w:rPr>
          <w:rFonts w:hint="eastAsia"/>
        </w:rPr>
        <w:t>　　未来，胶体电池将朝着更高性能和更广泛应用方向发展。一方面，通过改进胶体配方和电池设计，胶体电池将实现更高的能量密度和更快的充放电速率，以适应更多高功率应用需求。另一方面，随着储能技术的成熟和成本的降低，胶体电池将更多地应用于分布式能源系统、电动车动力系统等领域，成为能源转型和绿色出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2cc10f39b4d5a" w:history="1">
        <w:r>
          <w:rPr>
            <w:rStyle w:val="Hyperlink"/>
          </w:rPr>
          <w:t>中国胶体电池行业市场调研与发展前景预测报告（2024-2030年）</w:t>
        </w:r>
      </w:hyperlink>
      <w:r>
        <w:rPr>
          <w:rFonts w:hint="eastAsia"/>
        </w:rPr>
        <w:t>》依托国家统计局、发改委及胶体电池相关行业协会的详实数据，对胶体电池行业的现状、市场需求、市场规模、产业链结构、价格变动、细分市场进行了全面调研。胶体电池报告还详细剖析了胶体电池市场竞争格局，重点关注了品牌影响力、市场集中度及重点企业运营情况，并在预测胶体电池市场发展前景和发展趋势的同时，识别了胶体电池行业潜在的风险与机遇。胶体电池报告以专业、科学、规范的研究方法和客观、权威的分析，为胶体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胶体电池行业相关概述</w:t>
      </w:r>
      <w:r>
        <w:rPr>
          <w:rFonts w:hint="eastAsia"/>
        </w:rPr>
        <w:br/>
      </w:r>
      <w:r>
        <w:rPr>
          <w:rFonts w:hint="eastAsia"/>
        </w:rPr>
        <w:t>　　　　一、胶体电池行业定义及特点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1、胶体电池行业定义</w:t>
      </w:r>
      <w:r>
        <w:rPr>
          <w:rFonts w:hint="eastAsia"/>
        </w:rPr>
        <w:br/>
      </w:r>
      <w:r>
        <w:rPr>
          <w:rFonts w:hint="eastAsia"/>
        </w:rPr>
        <w:t>　　　　　　2、胶体电池行业特点</w:t>
      </w:r>
      <w:r>
        <w:rPr>
          <w:rFonts w:hint="eastAsia"/>
        </w:rPr>
        <w:br/>
      </w:r>
      <w:r>
        <w:rPr>
          <w:rFonts w:hint="eastAsia"/>
        </w:rPr>
        <w:t>　　　　二、胶体电池行业经营模式分析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1、胶体电池生产模式</w:t>
      </w:r>
      <w:r>
        <w:rPr>
          <w:rFonts w:hint="eastAsia"/>
        </w:rPr>
        <w:br/>
      </w:r>
      <w:r>
        <w:rPr>
          <w:rFonts w:hint="eastAsia"/>
        </w:rPr>
        <w:t>　　　　　　2、胶体电池采购模式</w:t>
      </w:r>
      <w:r>
        <w:rPr>
          <w:rFonts w:hint="eastAsia"/>
        </w:rPr>
        <w:br/>
      </w:r>
      <w:r>
        <w:rPr>
          <w:rFonts w:hint="eastAsia"/>
        </w:rPr>
        <w:t>　　　　　　3、胶体电池销售模式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2024年世界胶体电池行业市场运行形势分析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2024年全球胶体电池行业发展概况</w:t>
      </w:r>
      <w:r>
        <w:rPr>
          <w:rFonts w:hint="eastAsia"/>
        </w:rPr>
        <w:br/>
      </w:r>
      <w:r>
        <w:rPr>
          <w:rFonts w:hint="eastAsia"/>
        </w:rPr>
        <w:t>　　第二节 世界胶体电池行业发展走势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一、全球胶体电池行业市场分布情况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二、全球胶体电池行业发展趋势分析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全球胶体电池行业重点国家和区域分析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2024年中国胶体电池行业发展环境分析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胶体电池政策环境分析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胶体电池技术环境分析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2024年胶体电池行业技术发展现状及趋势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当前我国胶体电池技术发展现状</w:t>
      </w:r>
      <w:r>
        <w:rPr>
          <w:rFonts w:hint="eastAsia"/>
        </w:rPr>
        <w:br/>
      </w:r>
      <w:r>
        <w:rPr>
          <w:rFonts w:hint="eastAsia"/>
        </w:rPr>
        <w:t>　　第二节 中外胶体电池技术差距及产生差距的主要原因分析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提高我国胶体电池技术的对策</w:t>
      </w:r>
      <w:r>
        <w:rPr>
          <w:rFonts w:hint="eastAsia"/>
        </w:rPr>
        <w:br/>
      </w:r>
      <w:r>
        <w:rPr>
          <w:rFonts w:hint="eastAsia"/>
        </w:rPr>
        <w:t>　　第四节 我国胶体电池研发、设计发展趋势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中国胶体电池行业市场供需状况分析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中国胶体电池行业市场规模情况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中国胶体电池行业盈利情况分析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中国胶体电池行业市场需求状况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一、2019-2024年胶体电池行业市场需求情况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二、胶体电池行业市场需求特点分析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三、2024-2030年胶体电池行业市场需求预测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中国胶体电池行业市场供给状况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一、2019-2024年胶体电池行业市场供给情况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二、胶体电池行业市场供给特点分析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三、2024-2030年胶体电池行业市场供给预测</w:t>
      </w:r>
      <w:r>
        <w:rPr>
          <w:rFonts w:hint="eastAsia"/>
        </w:rPr>
        <w:br/>
      </w:r>
      <w:r>
        <w:rPr>
          <w:rFonts w:hint="eastAsia"/>
        </w:rPr>
        <w:t>　　第五节 胶体电池行业市场供需平衡状况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2019-2024年中国胶体电池行业进出口情况分析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二、2019-2024年中国胶体电池行业出口分析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2024-2030年中国胶体电池行业进出口情况预测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一、2024-2030年中国胶体电池行业进口预测分析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二、2024-2030年中国胶体电池行业出口预测分析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影响胶体电池行业进出口变化的主要原因分析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2019-2024年中国胶体电池行业重点地区调研分析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一、中国胶体电池行业重点区域市场结构调研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二、**地区胶体电池市场调研分析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三、**地区胶体电池市场调研分析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四、**地区胶体电池市场调研分析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五、**地区胶体电池市场调研分析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六、**地区胶体电池市场调研分析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胶体电池行业细分产品市场调研分析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中国胶体电池行业市场行情分析预测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胶体电池价格影响因素分析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2019-2024年中国胶体电池市场价格趋向分析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2024-2030年中国胶体电池市场价格趋向预测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胶体电池行业上游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胶体电池行业下游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胶体电池行业竞争格局分析</w:t>
      </w:r>
      <w:r>
        <w:rPr>
          <w:rFonts w:hint="eastAsia"/>
        </w:rPr>
        <w:br/>
      </w:r>
      <w:r>
        <w:rPr>
          <w:rFonts w:hint="eastAsia"/>
        </w:rPr>
        <w:t>　　第一节 胶体电池行业集中度分析</w:t>
      </w:r>
      <w:r>
        <w:rPr>
          <w:rFonts w:hint="eastAsia"/>
        </w:rPr>
        <w:br/>
      </w:r>
      <w:r>
        <w:rPr>
          <w:rFonts w:hint="eastAsia"/>
        </w:rPr>
        <w:t>　　　　一、胶体电池市场集中度分析</w:t>
      </w:r>
      <w:r>
        <w:rPr>
          <w:rFonts w:hint="eastAsia"/>
        </w:rPr>
        <w:br/>
      </w:r>
      <w:r>
        <w:rPr>
          <w:rFonts w:hint="eastAsia"/>
        </w:rPr>
        <w:t>　　　　二、胶体电池企业集中度分析</w:t>
      </w:r>
      <w:r>
        <w:rPr>
          <w:rFonts w:hint="eastAsia"/>
        </w:rPr>
        <w:br/>
      </w:r>
      <w:r>
        <w:rPr>
          <w:rFonts w:hint="eastAsia"/>
        </w:rPr>
        <w:t>　　　　三、胶体电池区域集中度分析</w:t>
      </w:r>
      <w:r>
        <w:rPr>
          <w:rFonts w:hint="eastAsia"/>
        </w:rPr>
        <w:br/>
      </w:r>
      <w:r>
        <w:rPr>
          <w:rFonts w:hint="eastAsia"/>
        </w:rPr>
        <w:t>　　第二节 胶体电池行业竞争格局分析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一、2024年胶体电池行业竞争分析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二、2024年中外胶体电池产品竞争分析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三、2019-2024年中国胶体电池市场竞争分析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四、2024-2030年国内主要胶体电池企业动向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胶体电池重点企业（一）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胶体电池重点企业（二）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胶体电池重点企业（三）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胶体电池重点企业（四）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胶体电池重点企业（五）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胶体电池重点企业（六）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胶体电池企业发展策略分析</w:t>
      </w:r>
      <w:r>
        <w:rPr>
          <w:rFonts w:hint="eastAsia"/>
        </w:rPr>
        <w:br/>
      </w:r>
      <w:r>
        <w:rPr>
          <w:rFonts w:hint="eastAsia"/>
        </w:rPr>
        <w:t>　　第一节 胶体电池市场策略分析</w:t>
      </w:r>
      <w:r>
        <w:rPr>
          <w:rFonts w:hint="eastAsia"/>
        </w:rPr>
        <w:br/>
      </w:r>
      <w:r>
        <w:rPr>
          <w:rFonts w:hint="eastAsia"/>
        </w:rPr>
        <w:t>　　　　一、胶体电池价格策略分析</w:t>
      </w:r>
      <w:r>
        <w:rPr>
          <w:rFonts w:hint="eastAsia"/>
        </w:rPr>
        <w:br/>
      </w:r>
      <w:r>
        <w:rPr>
          <w:rFonts w:hint="eastAsia"/>
        </w:rPr>
        <w:t>　　　　二、胶体电池渠道策略分析</w:t>
      </w:r>
      <w:r>
        <w:rPr>
          <w:rFonts w:hint="eastAsia"/>
        </w:rPr>
        <w:br/>
      </w:r>
      <w:r>
        <w:rPr>
          <w:rFonts w:hint="eastAsia"/>
        </w:rPr>
        <w:t>　　第二节 胶体电池销售策略分析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提高胶体电池企业竞争力的策略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一、提高中国胶体电池企业核心竞争力的对策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二、胶体电池企业提升竞争力的主要方向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三、影响胶体电池企业核心竞争力的因素及提升途径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四、提高胶体电池企业竞争力的策略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对我国胶体电池品牌的战略思考</w:t>
      </w:r>
      <w:r>
        <w:rPr>
          <w:rFonts w:hint="eastAsia"/>
        </w:rPr>
        <w:br/>
      </w:r>
      <w:r>
        <w:rPr>
          <w:rFonts w:hint="eastAsia"/>
        </w:rPr>
        <w:t>　　　　一、胶体电池实施品牌战略的意义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二、胶体电池企业品牌的现状分析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三、我国胶体电池企业的品牌战略</w:t>
      </w:r>
      <w:r>
        <w:rPr>
          <w:rFonts w:hint="eastAsia"/>
        </w:rPr>
        <w:br/>
      </w:r>
      <w:r>
        <w:rPr>
          <w:rFonts w:hint="eastAsia"/>
        </w:rPr>
        <w:t>　　　　四、胶体电池品牌战略管理的策略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中国胶体电池行业营销策略分析</w:t>
      </w:r>
      <w:r>
        <w:rPr>
          <w:rFonts w:hint="eastAsia"/>
        </w:rPr>
        <w:br/>
      </w:r>
      <w:r>
        <w:rPr>
          <w:rFonts w:hint="eastAsia"/>
        </w:rPr>
        <w:t>　　第一节 胶体电池市场推广策略研究分析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一、做好胶体电池产品导入</w:t>
      </w:r>
      <w:r>
        <w:rPr>
          <w:rFonts w:hint="eastAsia"/>
        </w:rPr>
        <w:br/>
      </w:r>
      <w:r>
        <w:rPr>
          <w:rFonts w:hint="eastAsia"/>
        </w:rPr>
        <w:t>　　　　二、做好胶体电池产品组合和产品线决策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三、胶体电池行业城市市场推广策略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胶体电池行业渠道营销研究分析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一、胶体电池行业营销环境分析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二、胶体电池行业现存的营销渠道分析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三、胶体电池行业终端市场营销管理策略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胶体电池行业营销战略研究分析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一、中国胶体电池行业有效整合营销策略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二、建立胶体电池行业厂商的双嬴模式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2024-2030年中国胶体电池行业前景与风险预测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2024年胶体电池市场前景分析</w:t>
      </w:r>
      <w:r>
        <w:rPr>
          <w:rFonts w:hint="eastAsia"/>
        </w:rPr>
        <w:br/>
      </w:r>
      <w:r>
        <w:rPr>
          <w:rFonts w:hint="eastAsia"/>
        </w:rPr>
        <w:t>　　第二节 2024年胶体电池发展趋势预测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2024-2030年中国胶体电池行业投资特性分析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一、2024-2030年中国胶体电池行业进入壁垒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二、2024-2030年中国胶体电池行业盈利模式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三、2024-2030年中国胶体电池行业盈利因素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2024-2030年中国胶体电池行业投资机会分析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一、2024-2030年中国胶体电池细分市场投资机会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二、2024-2030年中国胶体电池行业区域市场投资潜力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2024-2030年中国胶体电池行业投资风险分析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一、2024-2030年中国胶体电池行业市场竞争风险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二、2024-2030年中国胶体电池行业技术风险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三、2024-2030年中国胶体电池行业政策风险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四、2024-2030年中国胶体电池行业进入退出风险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2024-2030年中国胶体电池行业盈利模式与投资策略分析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国外胶体电池行业投资现状及经营模式分析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一、境外胶体电池行业成长情况调查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中国胶体电池行业商业模式探讨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中国胶体电池行业投资国际化发展战略分析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中国胶体电池行业投资策略分析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中国胶体电池行业资本运作战略选择方案研究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(中^智林)中国胶体电池行业多元化经营战略的可行性分析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胶体电池行业历程</w:t>
      </w:r>
      <w:r>
        <w:rPr>
          <w:rFonts w:hint="eastAsia"/>
        </w:rPr>
        <w:br/>
      </w:r>
      <w:r>
        <w:rPr>
          <w:rFonts w:hint="eastAsia"/>
        </w:rPr>
        <w:t>　　图表 胶体电池行业生命周期</w:t>
      </w:r>
      <w:r>
        <w:rPr>
          <w:rFonts w:hint="eastAsia"/>
        </w:rPr>
        <w:br/>
      </w:r>
      <w:r>
        <w:rPr>
          <w:rFonts w:hint="eastAsia"/>
        </w:rPr>
        <w:t>　　图表 胶体电池行业产业链分析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2024年中国胶体电池行业需求领域分布格局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2024年中国胶体电池进口国家及地区分析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2024-2030年中国胶体电池行业供需平衡预测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2024-2030年中国胶体电池行业市场规模预测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2024-2030年中国胶体电池市场前景分析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2024-2030年中国胶体电池行业发展趋势预测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2cc10f39b4d5a" w:history="1">
        <w:r>
          <w:rPr>
            <w:rStyle w:val="Hyperlink"/>
          </w:rPr>
          <w:t>中国胶体电池行业市场调研与发展前景预测报告（2024-2030年）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2cc10f39b4d5a" w:history="1">
        <w:r>
          <w:rPr>
            <w:rStyle w:val="Hyperlink"/>
          </w:rPr>
          <w:t>https://www.20087.com/5/59/JiaoTiDianChiDeQianJing.html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dfceb8a674b13" w:history="1">
      <w:r>
        <w:rPr>
          <w:rStyle w:val="Hyperlink"/>
        </w:rPr>
        <w:t>中国胶体电池行业市场调研与发展前景预测报告（2024-2030年）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aoTiDianChiDeQianJing.html" TargetMode="External" Id="Re472cc10f39b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aoTiDianChiDeQianJing.html" TargetMode="External" Id="Rc73dfceb8a67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2024-01-31T08:51:00Z</dcterms:created>
  <dcterms:modified xsi:type="dcterms:W3CDTF">2024-01-31T09:51:00Z</dcterms:modified>
  <dc:subject>中国胶体电池行业市场调研与发展前景预测报告（2024-2030年）</dc:subject>
  <dc:title>中国胶体电池行业市场调研与发展前景预测报告（2024-2030年）</dc:title>
  <cp:keywords>中国胶体电池行业市场调研与发展前景预测报告（2024-2030年）</cp:keywords>
  <dc:description>中国胶体电池行业市场调研与发展前景预测报告（2024-2030年）</dc:description>
</cp:coreProperties>
</file>