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49894d43e406b" w:history="1">
              <w:r>
                <w:rPr>
                  <w:rStyle w:val="Hyperlink"/>
                </w:rPr>
                <w:t>2024年中国风电齿轮箱制造行业研究分析及市场前景预测报告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49894d43e406b" w:history="1">
              <w:r>
                <w:rPr>
                  <w:rStyle w:val="Hyperlink"/>
                </w:rPr>
                <w:t>2024年中国风电齿轮箱制造行业研究分析及市场前景预测报告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49894d43e406b" w:history="1">
                <w:r>
                  <w:rPr>
                    <w:rStyle w:val="Hyperlink"/>
                  </w:rPr>
                  <w:t>https://www.20087.com/M_JiXieJiDian/98/FengDianChiLunXiangZhiZaoHangYeXianZhuangYuFaZhanQianJing.html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齿轮箱是风力发电机的关键部件，负责将风轮的低转速转化为发电机所需的高转速，其性能直接影响着风电机组的效率和可靠性。近年来，随着风力发电技术的不断进步，风电齿轮箱的设计和制造技术也有了显著提升，包括采用更高效的齿轮设计、更耐用的材料以及更先进的润滑和冷却系统。同时，为了适应海上风电场的特殊环境，防腐蚀和抗极端天气的能力也成为了齿轮箱的重要指标。</w:t>
      </w:r>
      <w:r>
        <w:rPr>
          <w:rFonts w:hint="eastAsia"/>
        </w:rPr>
        <w:br/>
      </w:r>
      <w:r>
        <w:rPr>
          <w:rFonts w:hint="eastAsia"/>
        </w:rPr>
        <w:t>　　未来，风电齿轮箱制造将更加注重轻量化和智能化。一方面，通过采用新型合金和复合材料，减轻齿轮箱的重量，提高风电机组的整体效率。另一方面，智能化技术的应用，如内置传感器和远程监控系统，将实现齿轮箱的实时状态监测和预测性维护，减少故障停机时间，提升风电场的运营效率。此外，随着风电技术向更高功率等级发展，大兆瓦级风电齿轮箱的研发将成为行业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49894d43e406b" w:history="1">
        <w:r>
          <w:rPr>
            <w:rStyle w:val="Hyperlink"/>
          </w:rPr>
          <w:t>2024年中国风电齿轮箱制造行业研究分析及市场前景预测报告</w:t>
        </w:r>
      </w:hyperlink>
      <w:r>
        <w:rPr>
          <w:rFonts w:hint="eastAsia"/>
        </w:rPr>
        <w:t>》深入剖析了当前风电齿轮箱制造行业的现状，全面梳理了风电齿轮箱制造市场需求、市场规模、产业链结构以及价格体系。风电齿轮箱制造报告探讨了风电齿轮箱制造各细分市场的特点，展望了市场前景与发展趋势，并基于权威数据进行了科学预测。同时，风电齿轮箱制造报告还对品牌竞争格局、市场集中度、重点企业运营状况进行了客观分析，指出了行业面临的风险与机遇。风电齿轮箱制造报告旨在为风电齿轮箱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中国风电齿轮箱制造行业发展综述</w:t>
      </w:r>
      <w:r>
        <w:rPr>
          <w:rFonts w:hint="eastAsia"/>
        </w:rPr>
        <w:br/>
      </w:r>
      <w:r>
        <w:rPr>
          <w:rFonts w:hint="eastAsia"/>
        </w:rPr>
        <w:t>　　1.1 风电齿轮箱制造行业定义及分类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风电齿轮箱制造行业统计标准</w:t>
      </w:r>
      <w:r>
        <w:rPr>
          <w:rFonts w:hint="eastAsia"/>
        </w:rPr>
        <w:br/>
      </w:r>
      <w:r>
        <w:rPr>
          <w:rFonts w:hint="eastAsia"/>
        </w:rPr>
        <w:t>　　　　1.2.1 风电齿轮箱制造行业统计部门和统计口径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风电齿轮箱制造行业统计方法</w:t>
      </w:r>
      <w:r>
        <w:rPr>
          <w:rFonts w:hint="eastAsia"/>
        </w:rPr>
        <w:br/>
      </w:r>
      <w:r>
        <w:rPr>
          <w:rFonts w:hint="eastAsia"/>
        </w:rPr>
        <w:t>　　　　1.2.3 风电齿轮箱制造行业数据种类</w:t>
      </w:r>
      <w:r>
        <w:rPr>
          <w:rFonts w:hint="eastAsia"/>
        </w:rPr>
        <w:br/>
      </w:r>
      <w:r>
        <w:rPr>
          <w:rFonts w:hint="eastAsia"/>
        </w:rPr>
        <w:t>　　1.3 风电齿轮箱制造行业供应链分析</w:t>
      </w:r>
      <w:r>
        <w:rPr>
          <w:rFonts w:hint="eastAsia"/>
        </w:rPr>
        <w:br/>
      </w:r>
      <w:r>
        <w:rPr>
          <w:rFonts w:hint="eastAsia"/>
        </w:rPr>
        <w:t>　　　　1.3.1 风电齿轮箱制造行业上下游产业供应链简介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风电齿轮箱制造行业主要下游产业链分析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1.3.3 风电齿轮箱制造行业上游产业供应链分析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（1）钢材市场发展状况及价格走势分析</w:t>
      </w:r>
      <w:r>
        <w:rPr>
          <w:rFonts w:hint="eastAsia"/>
        </w:rPr>
        <w:br/>
      </w:r>
      <w:r>
        <w:rPr>
          <w:rFonts w:hint="eastAsia"/>
        </w:rPr>
        <w:t>　　　　（2）铜材市场发展状况及价格走势分析</w:t>
      </w:r>
      <w:r>
        <w:rPr>
          <w:rFonts w:hint="eastAsia"/>
        </w:rPr>
        <w:br/>
      </w:r>
      <w:r>
        <w:rPr>
          <w:rFonts w:hint="eastAsia"/>
        </w:rPr>
        <w:t>　　　　（3）铝材市场发展状况及价格走势分析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2024-2030年风电齿轮箱制造行业发展状况分析</w:t>
      </w:r>
      <w:r>
        <w:rPr>
          <w:rFonts w:hint="eastAsia"/>
        </w:rPr>
        <w:br/>
      </w:r>
      <w:r>
        <w:rPr>
          <w:rFonts w:hint="eastAsia"/>
        </w:rPr>
        <w:t>　　2.1 中国风电齿轮箱制造行业发展状况分析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中国风电齿轮箱制造行业发展总体概况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中国风电齿轮箱制造行业发展主要特点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2024-2030年风电齿轮箱制造行业经营情况分析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（1）2024-2030年风电齿轮箱制造行业经营效益分析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（2）2024-2030年风电齿轮箱制造行业盈利能力分析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（3）2024-2030年风电齿轮箱制造行业营运能力分析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（4）2024-2030年风电齿轮箱制造行业偿债能力分析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（5）2024-2030年风电齿轮箱制造行业发展能力分析</w:t>
      </w:r>
      <w:r>
        <w:rPr>
          <w:rFonts w:hint="eastAsia"/>
        </w:rPr>
        <w:br/>
      </w:r>
      <w:r>
        <w:rPr>
          <w:rFonts w:hint="eastAsia"/>
        </w:rPr>
        <w:t>　　2.2 2024-2030年风电齿轮箱制造行业经济指标分析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风电齿轮箱制造行业主要经济效益影响因素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2024-2030年风电齿轮箱制造行业经济指标分析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2024-2030年风电齿轮箱制造行业供需平衡分析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2024-2030年全国风电齿轮箱制造行业供给情况分析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（1）2024-2030年全国风电齿轮箱制造行业总产值分析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（2）2024-2030年全国风电齿轮箱制造行业产成品分析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2024-2030年各地区风电齿轮箱制造行业供给情况分析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2024-2030年全国风电齿轮箱制造行业需求情况分析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（1）2024-2030年全国风电齿轮箱制造行业销售产值分析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（2）2024-2030年全国风电齿轮箱制造行业销售收入分析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2024-2030年各地区风电齿轮箱制造行业需求情况分析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2024-2030年全国风电齿轮箱制造行业产销率分析</w:t>
      </w:r>
      <w:r>
        <w:rPr>
          <w:rFonts w:hint="eastAsia"/>
        </w:rPr>
        <w:br/>
      </w:r>
      <w:r>
        <w:rPr>
          <w:rFonts w:hint="eastAsia"/>
        </w:rPr>
        <w:t>　　2.4 2024-2030年中国风电齿轮箱进出口市场分析</w:t>
      </w:r>
      <w:r>
        <w:rPr>
          <w:rFonts w:hint="eastAsia"/>
        </w:rPr>
        <w:br/>
      </w:r>
      <w:r>
        <w:rPr>
          <w:rFonts w:hint="eastAsia"/>
        </w:rPr>
        <w:t>　　　　2.4.1 2024-2030年风电齿轮箱制造行业出口情况</w:t>
      </w:r>
      <w:r>
        <w:rPr>
          <w:rFonts w:hint="eastAsia"/>
        </w:rPr>
        <w:br/>
      </w:r>
      <w:r>
        <w:rPr>
          <w:rFonts w:hint="eastAsia"/>
        </w:rPr>
        <w:t>　　　　（1）2024-2030年行业出口总体情况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（2）2024-2030年行业出口产品结构</w:t>
      </w:r>
      <w:r>
        <w:rPr>
          <w:rFonts w:hint="eastAsia"/>
        </w:rPr>
        <w:br/>
      </w:r>
      <w:r>
        <w:rPr>
          <w:rFonts w:hint="eastAsia"/>
        </w:rPr>
        <w:t>　　　　（3）风电齿轮箱制造行业出口前景分析</w:t>
      </w:r>
      <w:r>
        <w:rPr>
          <w:rFonts w:hint="eastAsia"/>
        </w:rPr>
        <w:br/>
      </w:r>
      <w:r>
        <w:rPr>
          <w:rFonts w:hint="eastAsia"/>
        </w:rPr>
        <w:t>　　　　2.4.2 2024-2030年风电齿轮箱制造行业进口情况分析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（1）2024-2030年行业进口总体情况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（2）2024-2030年行业进口产品结构</w:t>
      </w:r>
      <w:r>
        <w:rPr>
          <w:rFonts w:hint="eastAsia"/>
        </w:rPr>
        <w:br/>
      </w:r>
      <w:r>
        <w:rPr>
          <w:rFonts w:hint="eastAsia"/>
        </w:rPr>
        <w:t>　　　　（3）风电齿轮箱制造行业进口前景分析</w:t>
      </w:r>
      <w:r>
        <w:rPr>
          <w:rFonts w:hint="eastAsia"/>
        </w:rPr>
        <w:br/>
      </w:r>
      <w:r>
        <w:rPr>
          <w:rFonts w:hint="eastAsia"/>
        </w:rPr>
        <w:t>　　　　2.4.3 贸易摩擦对出口企业的影响分析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风电齿轮箱制造行业市场环境分析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风电齿轮箱制造行业市场竞争状况分析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国际风电齿轮箱制造市场发展状况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国际风电齿轮箱制造市场竞争状况分析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国际风电齿轮箱制造市场发展趋势分析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（1）弗兰德集团（flender）在华投资布局分析</w:t>
      </w:r>
      <w:r>
        <w:rPr>
          <w:rFonts w:hint="eastAsia"/>
        </w:rPr>
        <w:br/>
      </w:r>
      <w:r>
        <w:rPr>
          <w:rFonts w:hint="eastAsia"/>
        </w:rPr>
        <w:t>　　　　（2）西班牙gamesa能源集团在华投资布局分析</w:t>
      </w:r>
      <w:r>
        <w:rPr>
          <w:rFonts w:hint="eastAsia"/>
        </w:rPr>
        <w:br/>
      </w:r>
      <w:r>
        <w:rPr>
          <w:rFonts w:hint="eastAsia"/>
        </w:rPr>
        <w:t>　　　　（3）苏司兰能源集团（suzlon）在华投资布局分析</w:t>
      </w:r>
      <w:r>
        <w:rPr>
          <w:rFonts w:hint="eastAsia"/>
        </w:rPr>
        <w:br/>
      </w:r>
      <w:r>
        <w:rPr>
          <w:rFonts w:hint="eastAsia"/>
        </w:rPr>
        <w:t>　　　　（4）美国通用电气（ge）公司在华投资布局分析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国内风电齿轮箱制造行业竞争格局分析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国内风电齿轮箱制造行业市场规模分析</w:t>
      </w:r>
      <w:r>
        <w:rPr>
          <w:rFonts w:hint="eastAsia"/>
        </w:rPr>
        <w:br/>
      </w:r>
      <w:r>
        <w:rPr>
          <w:rFonts w:hint="eastAsia"/>
        </w:rPr>
        <w:t>　　　　4.3.3 风电齿轮箱制造行业议价能力分析</w:t>
      </w:r>
      <w:r>
        <w:rPr>
          <w:rFonts w:hint="eastAsia"/>
        </w:rPr>
        <w:br/>
      </w:r>
      <w:r>
        <w:rPr>
          <w:rFonts w:hint="eastAsia"/>
        </w:rPr>
        <w:t>　　　　4.3.4 国内风电齿轮箱制造行业潜在威胁分析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风电齿轮箱制造行业投资兼并与重组整合概况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国际风电齿轮箱制造企业投资兼并与重组整合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国内风电齿轮箱制造企业投资兼并与重组整合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风电齿轮箱制造行业投资兼并与重组整合特征判断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4.5.1 行业区域结构总体特征</w:t>
      </w:r>
      <w:r>
        <w:rPr>
          <w:rFonts w:hint="eastAsia"/>
        </w:rPr>
        <w:br/>
      </w:r>
      <w:r>
        <w:rPr>
          <w:rFonts w:hint="eastAsia"/>
        </w:rPr>
        <w:t>　　　　4.5.2 行业区域集中度分析</w:t>
      </w:r>
      <w:r>
        <w:rPr>
          <w:rFonts w:hint="eastAsia"/>
        </w:rPr>
        <w:br/>
      </w:r>
      <w:r>
        <w:rPr>
          <w:rFonts w:hint="eastAsia"/>
        </w:rPr>
        <w:t>　　4.6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风电齿轮箱制造行业技术发展状况分析</w:t>
      </w:r>
      <w:r>
        <w:rPr>
          <w:rFonts w:hint="eastAsia"/>
        </w:rPr>
        <w:br/>
      </w:r>
      <w:r>
        <w:rPr>
          <w:rFonts w:hint="eastAsia"/>
        </w:rPr>
        <w:t>　　5.1 行业技术环境分析</w:t>
      </w:r>
      <w:r>
        <w:rPr>
          <w:rFonts w:hint="eastAsia"/>
        </w:rPr>
        <w:br/>
      </w:r>
      <w:r>
        <w:rPr>
          <w:rFonts w:hint="eastAsia"/>
        </w:rPr>
        <w:t>　　　　5.1.1 行业技术环境发展现状</w:t>
      </w:r>
      <w:r>
        <w:rPr>
          <w:rFonts w:hint="eastAsia"/>
        </w:rPr>
        <w:br/>
      </w:r>
      <w:r>
        <w:rPr>
          <w:rFonts w:hint="eastAsia"/>
        </w:rPr>
        <w:t>　　　　5.1.2 行业技术环境发展趋势</w:t>
      </w:r>
      <w:r>
        <w:rPr>
          <w:rFonts w:hint="eastAsia"/>
        </w:rPr>
        <w:br/>
      </w:r>
      <w:r>
        <w:rPr>
          <w:rFonts w:hint="eastAsia"/>
        </w:rPr>
        <w:t>　　5.2 风电齿轮箱关键技术分析</w:t>
      </w:r>
      <w:r>
        <w:rPr>
          <w:rFonts w:hint="eastAsia"/>
        </w:rPr>
        <w:br/>
      </w:r>
      <w:r>
        <w:rPr>
          <w:rFonts w:hint="eastAsia"/>
        </w:rPr>
        <w:t>　　　　5.2.1 风电齿轮箱的优化设计分析</w:t>
      </w:r>
      <w:r>
        <w:rPr>
          <w:rFonts w:hint="eastAsia"/>
        </w:rPr>
        <w:br/>
      </w:r>
      <w:r>
        <w:rPr>
          <w:rFonts w:hint="eastAsia"/>
        </w:rPr>
        <w:t>　　　　5.2.2 风电齿轮箱的润滑分析</w:t>
      </w:r>
      <w:r>
        <w:rPr>
          <w:rFonts w:hint="eastAsia"/>
        </w:rPr>
        <w:br/>
      </w:r>
      <w:r>
        <w:rPr>
          <w:rFonts w:hint="eastAsia"/>
        </w:rPr>
        <w:t>　　　　5.2.3 风电齿轮箱的轴承寿命分析</w:t>
      </w:r>
      <w:r>
        <w:rPr>
          <w:rFonts w:hint="eastAsia"/>
        </w:rPr>
        <w:br/>
      </w:r>
      <w:r>
        <w:rPr>
          <w:rFonts w:hint="eastAsia"/>
        </w:rPr>
        <w:t>　　　　5.2.4 风电齿轮箱的监测分析</w:t>
      </w:r>
      <w:r>
        <w:rPr>
          <w:rFonts w:hint="eastAsia"/>
        </w:rPr>
        <w:br/>
      </w:r>
      <w:r>
        <w:rPr>
          <w:rFonts w:hint="eastAsia"/>
        </w:rPr>
        <w:t>　　　　5.2.5 风电齿轮箱的制造工艺分析</w:t>
      </w:r>
      <w:r>
        <w:rPr>
          <w:rFonts w:hint="eastAsia"/>
        </w:rPr>
        <w:br/>
      </w:r>
      <w:r>
        <w:rPr>
          <w:rFonts w:hint="eastAsia"/>
        </w:rPr>
        <w:t>　　5.3 风电齿轮箱技术与国外差距分析</w:t>
      </w:r>
      <w:r>
        <w:rPr>
          <w:rFonts w:hint="eastAsia"/>
        </w:rPr>
        <w:br/>
      </w:r>
      <w:r>
        <w:rPr>
          <w:rFonts w:hint="eastAsia"/>
        </w:rPr>
        <w:t>　　　　5.3.1 风电齿轮箱技术与国外的差距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国际风电齿轮箱制造新技术发展趋势</w:t>
      </w:r>
      <w:r>
        <w:rPr>
          <w:rFonts w:hint="eastAsia"/>
        </w:rPr>
        <w:br/>
      </w:r>
      <w:r>
        <w:rPr>
          <w:rFonts w:hint="eastAsia"/>
        </w:rPr>
        <w:t>　　　　5.4.2 国内风电齿轮箱制造新技术发展趋势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风电齿轮箱制造行业主要企业生产经营分析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风电齿轮箱制造行业领先企业个案分析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6.1.1 南京高精传动设备制造集团有限公司经营情况分析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重庆齿轮箱有限责任公司经营情况分析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大连重工&amp;#8226;起重集团有限公司经营情况分析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二重集团（德阳）重型装备股份有限公司经营情况分析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中~智~林~－风电齿轮箱制造行业发展趋势分析与预测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中国风电齿轮箱制造市场发展趋势</w:t>
      </w:r>
      <w:r>
        <w:rPr>
          <w:rFonts w:hint="eastAsia"/>
        </w:rPr>
        <w:br/>
      </w:r>
      <w:r>
        <w:rPr>
          <w:rFonts w:hint="eastAsia"/>
        </w:rPr>
        <w:t>　　　　7.1.1 中国风电齿轮箱制造市场发展趋势分析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中国风电齿轮箱制造市场发展前景预测</w:t>
      </w:r>
      <w:r>
        <w:rPr>
          <w:rFonts w:hint="eastAsia"/>
        </w:rPr>
        <w:br/>
      </w:r>
      <w:r>
        <w:rPr>
          <w:rFonts w:hint="eastAsia"/>
        </w:rPr>
        <w:t>　　7.2 风电齿轮箱制造行业投资特性分析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风电齿轮箱制造行业进入壁垒分析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风电齿轮箱制造行业盈利模式分析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风电齿轮箱制造行业盈利因素分析</w:t>
      </w:r>
      <w:r>
        <w:rPr>
          <w:rFonts w:hint="eastAsia"/>
        </w:rPr>
        <w:br/>
      </w:r>
      <w:r>
        <w:rPr>
          <w:rFonts w:hint="eastAsia"/>
        </w:rPr>
        <w:t>　　7.3 中国风电齿轮箱制造行业投资风险</w:t>
      </w:r>
      <w:r>
        <w:rPr>
          <w:rFonts w:hint="eastAsia"/>
        </w:rPr>
        <w:br/>
      </w:r>
      <w:r>
        <w:rPr>
          <w:rFonts w:hint="eastAsia"/>
        </w:rPr>
        <w:t>　　　　7.3.1 风电齿轮箱制造行业政策风险</w:t>
      </w:r>
      <w:r>
        <w:rPr>
          <w:rFonts w:hint="eastAsia"/>
        </w:rPr>
        <w:br/>
      </w:r>
      <w:r>
        <w:rPr>
          <w:rFonts w:hint="eastAsia"/>
        </w:rPr>
        <w:t>　　　　7.3.2 风电齿轮箱制造行业技术风险</w:t>
      </w:r>
      <w:r>
        <w:rPr>
          <w:rFonts w:hint="eastAsia"/>
        </w:rPr>
        <w:br/>
      </w:r>
      <w:r>
        <w:rPr>
          <w:rFonts w:hint="eastAsia"/>
        </w:rPr>
        <w:t>　　　　7.3.3 风电齿轮箱制造行业供求风险</w:t>
      </w:r>
      <w:r>
        <w:rPr>
          <w:rFonts w:hint="eastAsia"/>
        </w:rPr>
        <w:br/>
      </w:r>
      <w:r>
        <w:rPr>
          <w:rFonts w:hint="eastAsia"/>
        </w:rPr>
        <w:t>　　　　7.3.4 风电齿轮箱制造行业宏观经济波动风险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7.3.5 风电齿轮箱制造行业关联产业风险</w:t>
      </w:r>
      <w:r>
        <w:rPr>
          <w:rFonts w:hint="eastAsia"/>
        </w:rPr>
        <w:br/>
      </w:r>
      <w:r>
        <w:rPr>
          <w:rFonts w:hint="eastAsia"/>
        </w:rPr>
        <w:t>　　　　7.3.6 风电齿轮箱制造行业产品结构风险</w:t>
      </w:r>
      <w:r>
        <w:rPr>
          <w:rFonts w:hint="eastAsia"/>
        </w:rPr>
        <w:br/>
      </w:r>
      <w:r>
        <w:rPr>
          <w:rFonts w:hint="eastAsia"/>
        </w:rPr>
        <w:t>　　　　7.3.7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7.3.8 风电齿轮箱制造行业其他风险</w:t>
      </w:r>
      <w:r>
        <w:rPr>
          <w:rFonts w:hint="eastAsia"/>
        </w:rPr>
        <w:br/>
      </w:r>
      <w:r>
        <w:rPr>
          <w:rFonts w:hint="eastAsia"/>
        </w:rPr>
        <w:t>　　7.4 中国风电齿轮箱制造行业投资建议</w:t>
      </w:r>
      <w:r>
        <w:rPr>
          <w:rFonts w:hint="eastAsia"/>
        </w:rPr>
        <w:br/>
      </w:r>
      <w:r>
        <w:rPr>
          <w:rFonts w:hint="eastAsia"/>
        </w:rPr>
        <w:t>　　　　7.4.1 风电齿轮箱制造行业投资现状分析</w:t>
      </w:r>
      <w:r>
        <w:rPr>
          <w:rFonts w:hint="eastAsia"/>
        </w:rPr>
        <w:br/>
      </w:r>
      <w:r>
        <w:rPr>
          <w:rFonts w:hint="eastAsia"/>
        </w:rPr>
        <w:t>　　　　7.4.2 风电齿轮箱制造行业主要投资建议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1：2024-2030年风电齿轮箱制造行业工业总产值及在gdp比重（单位：亿元，%）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2：风电齿轮箱制造行业产业链结构</w:t>
      </w:r>
      <w:r>
        <w:rPr>
          <w:rFonts w:hint="eastAsia"/>
        </w:rPr>
        <w:br/>
      </w:r>
      <w:r>
        <w:rPr>
          <w:rFonts w:hint="eastAsia"/>
        </w:rPr>
        <w:t>　　图表 3：2024-2030年全国累计风电装机容量及年增长率走势图（单位：万千瓦、%）</w:t>
      </w:r>
      <w:r>
        <w:rPr>
          <w:rFonts w:hint="eastAsia"/>
        </w:rPr>
        <w:br/>
      </w:r>
      <w:r>
        <w:rPr>
          <w:rFonts w:hint="eastAsia"/>
        </w:rPr>
        <w:t>　　图表 4：2024-2030年中国新增风电装机预测（单位：gw，%）</w:t>
      </w:r>
      <w:r>
        <w:rPr>
          <w:rFonts w:hint="eastAsia"/>
        </w:rPr>
        <w:br/>
      </w:r>
      <w:r>
        <w:rPr>
          <w:rFonts w:hint="eastAsia"/>
        </w:rPr>
        <w:t>　　图表 5：2024-2030年风电齿轮箱制造行业经营效益分析（单位：个，人，万元，%）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6：2024-2030年中国风电齿轮箱制造行业盈利能力分析（单位：%）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7：2024-2030年中国风电齿轮箱制造行业运营能力分析（单位：次）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8：2024-2030年中国风电齿轮箱制造行业偿债能力分析（单位：%，倍）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9：2024-2030年中国风电齿轮箱制造行业发展能力分析（单位：%）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10：2024-2030年风电齿轮箱制造行业主要经济指标统计表（单位：万元，个，%）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11：2024-2030年不同规模企业数量比重变化趋势图（单位：%）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19：2024-2030年风电齿轮箱制造行业工业总产值及增长率走势（单位：亿元，%）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20：2024-2030年风电齿轮箱制造行业产成品及增长率走势图（单位：亿元，%）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22：2024年工业总产值居前的10个地区比重图（单位：%）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23：2024-2030年产成品居前的10地区统计表（单位：亿元，%）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24：2024年产成品居前的10个地区比重图（单位：%）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25：2024-2030年风电齿轮箱制造行业销售产值及增长率变化情况（单位：亿元，%）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26：2024-2030年风电齿轮箱制造行业销售收入及增长率变化趋势图（单位：亿元，%）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27：2024-2030年销售产值居前的10个地区统计表（单位：亿元，%）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28：2024年销售产值居前的10个地区比重图（单位：%）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29：2024-2030年销售收入居前的10个地区统计表（单位：亿元，%）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31：2024-2030年全国风电齿轮箱制造行业产销率变化趋势图（单位：%）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32：2024-2030年中国风电齿轮箱制造行业月度数量走势图（单位：吨）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33：2024-2030年中国风电齿轮箱制造行业月度出口额走势图（单位：万美元）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34：2024-2030年中国风电齿轮箱制造行业月度主要出口产品结构表（单位：吨，万美元）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35：2024-2030年中国风电齿轮箱制造行业月度进口数量走势图（单位：吨）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36：2024-2030年中国风电齿轮箱制造行业月度进口额走势图（单位：万美元）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37：2024-2030年中国风电齿轮箱制造行业月度主要进口产品结构表（单位：吨，万美元）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38：2024年中国风电齿轮箱制造行业产值区域分布（单位：%）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39：2024年中国风电齿轮箱产业省市分布情况（单位：%，个）</w:t>
      </w:r>
      <w:r>
        <w:rPr>
          <w:rFonts w:hint="eastAsia"/>
        </w:rPr>
        <w:br/>
      </w:r>
      <w:r>
        <w:rPr>
          <w:rFonts w:hint="eastAsia"/>
        </w:rPr>
        <w:t>　　图表 40：2024-2030年全球累计装机容量变化情况（单位：兆瓦，%）</w:t>
      </w:r>
      <w:r>
        <w:rPr>
          <w:rFonts w:hint="eastAsia"/>
        </w:rPr>
        <w:br/>
      </w:r>
      <w:r>
        <w:rPr>
          <w:rFonts w:hint="eastAsia"/>
        </w:rPr>
        <w:t>　　图表 41：2024-2030年全球风电新增装机容量变化情况（单位：兆瓦，%）</w:t>
      </w:r>
      <w:r>
        <w:rPr>
          <w:rFonts w:hint="eastAsia"/>
        </w:rPr>
        <w:br/>
      </w:r>
      <w:r>
        <w:rPr>
          <w:rFonts w:hint="eastAsia"/>
        </w:rPr>
        <w:t>　　图表 42：2024年主要国家风电设备龙头企业的全球市场占有率（单位：%）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43：整机厂商的零部件配套情况</w:t>
      </w:r>
      <w:r>
        <w:rPr>
          <w:rFonts w:hint="eastAsia"/>
        </w:rPr>
        <w:br/>
      </w:r>
      <w:r>
        <w:rPr>
          <w:rFonts w:hint="eastAsia"/>
        </w:rPr>
        <w:t>　　图表 44：2024-2030年gamesa的营业利润率走势（单位：%）</w:t>
      </w:r>
      <w:r>
        <w:rPr>
          <w:rFonts w:hint="eastAsia"/>
        </w:rPr>
        <w:br/>
      </w:r>
      <w:r>
        <w:rPr>
          <w:rFonts w:hint="eastAsia"/>
        </w:rPr>
        <w:t>　　图表 45：齿轮箱主要生产企业</w:t>
      </w:r>
      <w:r>
        <w:rPr>
          <w:rFonts w:hint="eastAsia"/>
        </w:rPr>
        <w:br/>
      </w:r>
      <w:r>
        <w:rPr>
          <w:rFonts w:hint="eastAsia"/>
        </w:rPr>
        <w:t>　　图表 46：2024-2030年中国风电齿轮箱制造行业销售规模变化趋势及预测（单位：亿元，%）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47：国外风电整机和零部件厂商盈利水平比较（单位：%）</w:t>
      </w:r>
      <w:r>
        <w:rPr>
          <w:rFonts w:hint="eastAsia"/>
        </w:rPr>
        <w:br/>
      </w:r>
      <w:r>
        <w:rPr>
          <w:rFonts w:hint="eastAsia"/>
        </w:rPr>
        <w:t>　　图表 48：风电设备行业不同发展阶段的整合情况（单位：%）</w:t>
      </w:r>
      <w:r>
        <w:rPr>
          <w:rFonts w:hint="eastAsia"/>
        </w:rPr>
        <w:br/>
      </w:r>
      <w:r>
        <w:rPr>
          <w:rFonts w:hint="eastAsia"/>
        </w:rPr>
        <w:t>　　图表 49：全球主要整机厂商供应链发展情况</w:t>
      </w:r>
      <w:r>
        <w:rPr>
          <w:rFonts w:hint="eastAsia"/>
        </w:rPr>
        <w:br/>
      </w:r>
      <w:r>
        <w:rPr>
          <w:rFonts w:hint="eastAsia"/>
        </w:rPr>
        <w:t>　　图表 50：整机厂商ebit%和人力成本占收入比重情况比较（单位：%）</w:t>
      </w:r>
      <w:r>
        <w:rPr>
          <w:rFonts w:hint="eastAsia"/>
        </w:rPr>
        <w:br/>
      </w:r>
      <w:r>
        <w:rPr>
          <w:rFonts w:hint="eastAsia"/>
        </w:rPr>
        <w:t>　　图表 51：国内主要整机厂商零部件自产情况</w:t>
      </w:r>
      <w:r>
        <w:rPr>
          <w:rFonts w:hint="eastAsia"/>
        </w:rPr>
        <w:br/>
      </w:r>
      <w:r>
        <w:rPr>
          <w:rFonts w:hint="eastAsia"/>
        </w:rPr>
        <w:t>　　图表 52：2024-2030年中国风电齿轮箱制造企业区域市场情况（单位：个，人，万元）</w:t>
      </w:r>
      <w:r>
        <w:rPr>
          <w:rFonts w:hint="eastAsia"/>
        </w:rPr>
        <w:br/>
      </w:r>
      <w:r>
        <w:rPr>
          <w:rFonts w:hint="eastAsia"/>
        </w:rPr>
        <w:t>　　图表 53：2024-2030年风电齿轮箱制造行业各区域企业数量情况（单位：%）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54：2024-2030年风电齿轮箱制造行业各区域全部从业人数情况（单位：%）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55：2024-2030年风电齿轮箱制造行业各区域资产总计情况（单位：%）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56：2024年中国风电齿轮箱制造行业十一个省份销售收入排名情况（单位：亿元）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57：2024年中国风电齿轮箱制造行业销售收入按省份累计百分比（单位：%）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58：2024-2030年中国风电齿轮箱制造行业销售收入前五和前十的省份占比情况（单位：%）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59：2024-2030年中国风电齿轮箱制造行业前五个省市销售收入占比及标准差情况（单位：%）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60：2024年风电齿轮箱制造行业企业的所有制结构特征（单位：个，万元）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61：风电齿轮箱制造行业不同经济类型企业的财务状况比较（一）（单位：%，次）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62：风电齿轮箱制造行业不同经济类型企业的财务状况比较（二）（单位：%）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63：2024年中国风电齿轮箱制造行业不同经济类型企业销售收入比较（单位：亿元）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64：2024年中国风电齿轮箱制造行业销售收入按经济类型百分比（单位：%）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65：2024-2030年行业经济类型占比（按销售收入）（单位：%）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66：2024-2030年行业经济类型集中度变化趋势图（按销售收入）（单位：%）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67：南京高精传动设备制造集团有限公司产品结构（单位：%）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68：南京高精传动设备制造集团有限公司的销售网络分布表</w:t>
      </w:r>
      <w:r>
        <w:rPr>
          <w:rFonts w:hint="eastAsia"/>
        </w:rPr>
        <w:br/>
      </w:r>
      <w:r>
        <w:rPr>
          <w:rFonts w:hint="eastAsia"/>
        </w:rPr>
        <w:t>　　图表 69：南京高精传动设备制造集团有限公司主要经济指标分析（单位：万元）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70：2024-2030年南京高精传动设备制造集团有限公司盈利能力分析（单位：%）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71：2024-2030年南京高精传动设备制造集团有限公司运营能力分析（单位：次）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72：2024-2030年南京高精传动设备制造集团有限公司偿债能力分析（单位：%）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73：2024-2030年南京高精传动设备制造集团有限公司发展能力分析（单位：%）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74：南京高精传动设备制造集团有限公司swot分析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49894d43e406b" w:history="1">
        <w:r>
          <w:rPr>
            <w:rStyle w:val="Hyperlink"/>
          </w:rPr>
          <w:t>2024年中国风电齿轮箱制造行业研究分析及市场前景预测报告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49894d43e406b" w:history="1">
        <w:r>
          <w:rPr>
            <w:rStyle w:val="Hyperlink"/>
          </w:rPr>
          <w:t>https://www.20087.com/M_JiXieJiDian/98/FengDianChiLunXiangZhiZaoHangYeXianZhuangYuFaZhanQianJing.html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b369e322441cf" w:history="1">
      <w:r>
        <w:rPr>
          <w:rStyle w:val="Hyperlink"/>
        </w:rPr>
        <w:t>2024年中国风电齿轮箱制造行业研究分析及市场前景预测报告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FengDianChiLunXiangZhiZaoHangYeXianZhuangYuFaZhanQianJing.html" TargetMode="External" Id="R1b949894d43e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FengDianChiLunXiangZhiZaoHangYeXianZhuangYuFaZhanQianJing.html" TargetMode="External" Id="Rcb7b369e3224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2024-04-14T03:01:00Z</dcterms:created>
  <dcterms:modified xsi:type="dcterms:W3CDTF">2024-04-14T04:01:00Z</dcterms:modified>
  <dc:subject>2024年中国风电齿轮箱制造行业研究分析及市场前景预测报告</dc:subject>
  <dc:title>2024年中国风电齿轮箱制造行业研究分析及市场前景预测报告</dc:title>
  <cp:keywords>2024年中国风电齿轮箱制造行业研究分析及市场前景预测报告</cp:keywords>
  <dc:description>2024年中国风电齿轮箱制造行业研究分析及市场前景预测报告</dc:description>
</cp:coreProperties>
</file>