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5afac93b4fae" w:history="1">
              <w:r>
                <w:rPr>
                  <w:rStyle w:val="Hyperlink"/>
                </w:rPr>
                <w:t>2024-2030年中国活体叶绿素仪行业现状分析及发展前景预测报告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5afac93b4fae" w:history="1">
              <w:r>
                <w:rPr>
                  <w:rStyle w:val="Hyperlink"/>
                </w:rPr>
                <w:t>2024-2030年中国活体叶绿素仪行业现状分析及发展前景预测报告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45afac93b4fae" w:history="1">
                <w:r>
                  <w:rPr>
                    <w:rStyle w:val="Hyperlink"/>
                  </w:rPr>
                  <w:t>https://www.20087.com/1/AA/HuoTiYeLvSuYiShiChangFenXiBaoGao.html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体叶绿素仪是一种用于测量植物叶片中叶绿素含量的设备，对农业生产、生态研究和植物健康监测具有重要意义。随着光学传感技术和数据分析能力的提升，现代活体叶绿素仪不仅能够提供准确的叶绿素浓度读数，还能评估植物的光合作用效率和氮素营养状况。目前，研究人员正致力于开发更加便携、快速和非破坏性的测量方法，以满足大规模田间监测的需求。</w:t>
      </w:r>
      <w:r>
        <w:rPr>
          <w:rFonts w:hint="eastAsia"/>
        </w:rPr>
        <w:br/>
      </w:r>
      <w:r>
        <w:rPr>
          <w:rFonts w:hint="eastAsia"/>
        </w:rPr>
        <w:t>　　活体叶绿素仪的未来将更加注重智能化和数据集成。智能化将通过集成人工智能算法，实现叶绿素含量的自动分析和预测，提供作物生长状况的即时反馈，辅助精准农业决策。数据集成方面，则将活体叶绿素仪收集的数据与气象、土壤湿度和作物生长周期等信息结合，构建全面的农田管理信息系统，优化灌溉、施肥和病虫害防治策略。此外，随着传感器技术的小型化和无线通信技术的发展，活体叶绿素仪将更容易嵌入到无人机、卫星或其他遥感平台上，实现大范围的农作物监测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45afac93b4fae" w:history="1">
        <w:r>
          <w:rPr>
            <w:rStyle w:val="Hyperlink"/>
          </w:rPr>
          <w:t>2024-2030年中国活体叶绿素仪行业现状分析及发展前景预测报告</w:t>
        </w:r>
      </w:hyperlink>
      <w:r>
        <w:rPr>
          <w:rFonts w:hint="eastAsia"/>
        </w:rPr>
        <w:t>基于科学的市场调研和数据分析，全面剖析了活体叶绿素仪行业现状、市场需求及市场规模。活体叶绿素仪报告探讨了活体叶绿素仪产业链结构，细分市场的特点，并分析了活体叶绿素仪市场前景及发展趋势。通过科学预测，揭示了活体叶绿素仪行业未来的增长潜力。同时，活体叶绿素仪报告还对重点企业进行了研究，评估了各大品牌在市场竞争中的地位，以及行业集中度的变化。活体叶绿素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活体叶绿素仪行业概述</w:t>
      </w:r>
      <w:r>
        <w:rPr>
          <w:rFonts w:hint="eastAsia"/>
        </w:rPr>
        <w:br/>
      </w:r>
      <w:r>
        <w:rPr>
          <w:rFonts w:hint="eastAsia"/>
        </w:rPr>
        <w:t>　　第一节 活体叶绿素仪行业界定</w:t>
      </w:r>
      <w:r>
        <w:rPr>
          <w:rFonts w:hint="eastAsia"/>
        </w:rPr>
        <w:br/>
      </w:r>
      <w:r>
        <w:rPr>
          <w:rFonts w:hint="eastAsia"/>
        </w:rPr>
        <w:t>　　第二节 活体叶绿素仪行业发展历程</w:t>
      </w:r>
      <w:r>
        <w:rPr>
          <w:rFonts w:hint="eastAsia"/>
        </w:rPr>
        <w:br/>
      </w:r>
      <w:r>
        <w:rPr>
          <w:rFonts w:hint="eastAsia"/>
        </w:rPr>
        <w:t>　　第三节 活体叶绿素仪产业链分析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二、活体叶绿素仪产业链模型分析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2023-2024年中国活体叶绿素仪行业发展环境分析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中国活体叶绿素仪行业发展经济环境分析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中国活体叶绿素仪行业发展政策环境分析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一、活体叶绿素仪行业政策影响分析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二、相关活体叶绿素仪行业标准分析</w:t>
      </w:r>
      <w:r>
        <w:rPr>
          <w:rFonts w:hint="eastAsia"/>
        </w:rPr>
        <w:br/>
      </w:r>
      <w:r>
        <w:rPr>
          <w:rFonts w:hint="eastAsia"/>
        </w:rPr>
        <w:t>　　第三节 中国活体叶绿素仪行业发展社会环境分析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2023-2024年世界活体叶绿素仪行业市场运行形势分析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2023-2024年全球活体叶绿素仪行业发展概况</w:t>
      </w:r>
      <w:r>
        <w:rPr>
          <w:rFonts w:hint="eastAsia"/>
        </w:rPr>
        <w:br/>
      </w:r>
      <w:r>
        <w:rPr>
          <w:rFonts w:hint="eastAsia"/>
        </w:rPr>
        <w:t>　　第二节 世界活体叶绿素仪行业发展走势</w:t>
      </w:r>
      <w:r>
        <w:rPr>
          <w:rFonts w:hint="eastAsia"/>
        </w:rPr>
        <w:br/>
      </w:r>
      <w:r>
        <w:rPr>
          <w:rFonts w:hint="eastAsia"/>
        </w:rPr>
        <w:t>　　　　一、全球活体叶绿素仪行业市场分布情况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二、全球活体叶绿素仪行业发展趋势分析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全球活体叶绿素仪行业重点国家和区域分析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中国活体叶绿素仪行业市场供需状况分析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中国活体叶绿素仪市场规模情况</w:t>
      </w:r>
      <w:r>
        <w:rPr>
          <w:rFonts w:hint="eastAsia"/>
        </w:rPr>
        <w:br/>
      </w:r>
      <w:r>
        <w:rPr>
          <w:rFonts w:hint="eastAsia"/>
        </w:rPr>
        <w:t>　　第二节 中国活体叶绿素仪行业盈利情况分析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中国活体叶绿素仪市场需求状况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一、2019-2024年活体叶绿素仪市场需求情况</w:t>
      </w:r>
      <w:r>
        <w:rPr>
          <w:rFonts w:hint="eastAsia"/>
        </w:rPr>
        <w:br/>
      </w:r>
      <w:r>
        <w:rPr>
          <w:rFonts w:hint="eastAsia"/>
        </w:rPr>
        <w:t>　　　　二、2024年活体叶绿素仪行业市场需求特点分析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三、2024-2030年活体叶绿素仪市场需求预测</w:t>
      </w:r>
      <w:r>
        <w:rPr>
          <w:rFonts w:hint="eastAsia"/>
        </w:rPr>
        <w:br/>
      </w:r>
      <w:r>
        <w:rPr>
          <w:rFonts w:hint="eastAsia"/>
        </w:rPr>
        <w:t>　　第四节 中国活体叶绿素仪行业市场供给状况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一、2019-2024年活体叶绿素仪市场供给情况</w:t>
      </w:r>
      <w:r>
        <w:rPr>
          <w:rFonts w:hint="eastAsia"/>
        </w:rPr>
        <w:br/>
      </w:r>
      <w:r>
        <w:rPr>
          <w:rFonts w:hint="eastAsia"/>
        </w:rPr>
        <w:t>　　　　二、2024年活体叶绿素仪行业市场供给特点分析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三、2024-2030年活体叶绿素仪市场供给预测</w:t>
      </w:r>
      <w:r>
        <w:rPr>
          <w:rFonts w:hint="eastAsia"/>
        </w:rPr>
        <w:br/>
      </w:r>
      <w:r>
        <w:rPr>
          <w:rFonts w:hint="eastAsia"/>
        </w:rPr>
        <w:t>　　第五节 活体叶绿素仪行业市场供需平衡状况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活体叶绿素仪细分行业市场调研</w:t>
      </w:r>
      <w:r>
        <w:rPr>
          <w:rFonts w:hint="eastAsia"/>
        </w:rPr>
        <w:br/>
      </w:r>
      <w:r>
        <w:rPr>
          <w:rFonts w:hint="eastAsia"/>
        </w:rPr>
        <w:t>　　第一节 活体叶绿素仪细分行业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活体叶绿素仪细分行业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中国活体叶绿素仪行业市场行情分析预测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活体叶绿素仪价格影响因素分析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2019-2024年中国活体叶绿素仪市场价格趋向分析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2024-2030年中国活体叶绿素仪市场价格趋向预测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2019-2024年中国活体叶绿素仪行业总体发展状况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中国活体叶绿素仪行业规模情况分析</w:t>
      </w:r>
      <w:r>
        <w:rPr>
          <w:rFonts w:hint="eastAsia"/>
        </w:rPr>
        <w:br/>
      </w:r>
      <w:r>
        <w:rPr>
          <w:rFonts w:hint="eastAsia"/>
        </w:rPr>
        <w:t>　　　　一、活体叶绿素仪行业单位规模情况分析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二、活体叶绿素仪行业人员规模状况分析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三、活体叶绿素仪行业资产规模状况分析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四、活体叶绿素仪行业市场规模状况分析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五、活体叶绿素仪行业敏感性分析</w:t>
      </w:r>
      <w:r>
        <w:rPr>
          <w:rFonts w:hint="eastAsia"/>
        </w:rPr>
        <w:br/>
      </w:r>
      <w:r>
        <w:rPr>
          <w:rFonts w:hint="eastAsia"/>
        </w:rPr>
        <w:t>　　第二节 中国活体叶绿素仪行业财务能力分析</w:t>
      </w:r>
      <w:r>
        <w:rPr>
          <w:rFonts w:hint="eastAsia"/>
        </w:rPr>
        <w:br/>
      </w:r>
      <w:r>
        <w:rPr>
          <w:rFonts w:hint="eastAsia"/>
        </w:rPr>
        <w:t>　　　　一、活体叶绿素仪行业盈利能力分析</w:t>
      </w:r>
      <w:r>
        <w:rPr>
          <w:rFonts w:hint="eastAsia"/>
        </w:rPr>
        <w:br/>
      </w:r>
      <w:r>
        <w:rPr>
          <w:rFonts w:hint="eastAsia"/>
        </w:rPr>
        <w:t>　　　　二、活体叶绿素仪行业偿债能力分析</w:t>
      </w:r>
      <w:r>
        <w:rPr>
          <w:rFonts w:hint="eastAsia"/>
        </w:rPr>
        <w:br/>
      </w:r>
      <w:r>
        <w:rPr>
          <w:rFonts w:hint="eastAsia"/>
        </w:rPr>
        <w:t>　　　　三、活体叶绿素仪行业营运能力分析</w:t>
      </w:r>
      <w:r>
        <w:rPr>
          <w:rFonts w:hint="eastAsia"/>
        </w:rPr>
        <w:br/>
      </w:r>
      <w:r>
        <w:rPr>
          <w:rFonts w:hint="eastAsia"/>
        </w:rPr>
        <w:t>　　　　四、活体叶绿素仪行业发展能力分析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2019-2024年中国活体叶绿素仪行业重点区域发展分析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一、中国活体叶绿素仪行业重点区域市场结构变化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二、**地区活体叶绿素仪行业发展分析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三、**地区活体叶绿素仪行业发展分析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四、**地区活体叶绿素仪行业发展分析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五、**地区活体叶绿素仪行业发展分析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六、**地区活体叶绿素仪行业发展分析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活体叶绿素仪行业重点企业发展调研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活体叶绿素仪重点企业——******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二、活体叶绿素仪企业经营情况分析</w:t>
      </w:r>
      <w:r>
        <w:rPr>
          <w:rFonts w:hint="eastAsia"/>
        </w:rPr>
        <w:br/>
      </w:r>
      <w:r>
        <w:rPr>
          <w:rFonts w:hint="eastAsia"/>
        </w:rPr>
        <w:t>　　　　三、活体叶绿素仪企业发展规划及前景展望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活体叶绿素仪重点企业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二、活体叶绿素仪企业经营情况分析</w:t>
      </w:r>
      <w:r>
        <w:rPr>
          <w:rFonts w:hint="eastAsia"/>
        </w:rPr>
        <w:br/>
      </w:r>
      <w:r>
        <w:rPr>
          <w:rFonts w:hint="eastAsia"/>
        </w:rPr>
        <w:t>　　　　三、活体叶绿素仪企业发展规划及前景展望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活体叶绿素仪重点企业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二、活体叶绿素仪企业经营情况分析</w:t>
      </w:r>
      <w:r>
        <w:rPr>
          <w:rFonts w:hint="eastAsia"/>
        </w:rPr>
        <w:br/>
      </w:r>
      <w:r>
        <w:rPr>
          <w:rFonts w:hint="eastAsia"/>
        </w:rPr>
        <w:t>　　　　三、活体叶绿素仪企业发展规划及前景展望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活体叶绿素仪重点企业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二、活体叶绿素仪企业经营情况分析</w:t>
      </w:r>
      <w:r>
        <w:rPr>
          <w:rFonts w:hint="eastAsia"/>
        </w:rPr>
        <w:br/>
      </w:r>
      <w:r>
        <w:rPr>
          <w:rFonts w:hint="eastAsia"/>
        </w:rPr>
        <w:t>　　　　三、活体叶绿素仪企业发展规划及前景展望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活体叶绿素仪重点企业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二、活体叶绿素仪企业经营情况分析</w:t>
      </w:r>
      <w:r>
        <w:rPr>
          <w:rFonts w:hint="eastAsia"/>
        </w:rPr>
        <w:br/>
      </w:r>
      <w:r>
        <w:rPr>
          <w:rFonts w:hint="eastAsia"/>
        </w:rPr>
        <w:t>　　　　三、活体叶绿素仪企业发展规划及前景展望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活体叶绿素仪企业发展策略分析</w:t>
      </w:r>
      <w:r>
        <w:rPr>
          <w:rFonts w:hint="eastAsia"/>
        </w:rPr>
        <w:br/>
      </w:r>
      <w:r>
        <w:rPr>
          <w:rFonts w:hint="eastAsia"/>
        </w:rPr>
        <w:t>　　第一节 活体叶绿素仪市场策略分析</w:t>
      </w:r>
      <w:r>
        <w:rPr>
          <w:rFonts w:hint="eastAsia"/>
        </w:rPr>
        <w:br/>
      </w:r>
      <w:r>
        <w:rPr>
          <w:rFonts w:hint="eastAsia"/>
        </w:rPr>
        <w:t>　　　　一、活体叶绿素仪价格策略分析</w:t>
      </w:r>
      <w:r>
        <w:rPr>
          <w:rFonts w:hint="eastAsia"/>
        </w:rPr>
        <w:br/>
      </w:r>
      <w:r>
        <w:rPr>
          <w:rFonts w:hint="eastAsia"/>
        </w:rPr>
        <w:t>　　　　二、活体叶绿素仪渠道策略分析</w:t>
      </w:r>
      <w:r>
        <w:rPr>
          <w:rFonts w:hint="eastAsia"/>
        </w:rPr>
        <w:br/>
      </w:r>
      <w:r>
        <w:rPr>
          <w:rFonts w:hint="eastAsia"/>
        </w:rPr>
        <w:t>　　第二节 活体叶绿素仪销售策略分析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提高活体叶绿素仪企业竞争力的策略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一、提高中国活体叶绿素仪企业核心竞争力的对策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二、济研：活体叶绿素仪企业提升竞争力的主要方向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三、影响活体叶绿素仪企业核心竞争力的因素及提升途径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四、提高活体叶绿素仪企业竞争力的策略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对我国活体叶绿素仪品牌的战略思考</w:t>
      </w:r>
      <w:r>
        <w:rPr>
          <w:rFonts w:hint="eastAsia"/>
        </w:rPr>
        <w:br/>
      </w:r>
      <w:r>
        <w:rPr>
          <w:rFonts w:hint="eastAsia"/>
        </w:rPr>
        <w:t>　　　　一、活体叶绿素仪实施品牌战略的意义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二、活体叶绿素仪企业品牌的现状分析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三、我国活体叶绿素仪企业的品牌战略</w:t>
      </w:r>
      <w:r>
        <w:rPr>
          <w:rFonts w:hint="eastAsia"/>
        </w:rPr>
        <w:br/>
      </w:r>
      <w:r>
        <w:rPr>
          <w:rFonts w:hint="eastAsia"/>
        </w:rPr>
        <w:t>　　　　四、活体叶绿素仪品牌战略管理的策略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中国活体叶绿素仪产业市场竞争策略建议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中国活体叶绿素仪市场竞争策略建议</w:t>
      </w:r>
      <w:r>
        <w:rPr>
          <w:rFonts w:hint="eastAsia"/>
        </w:rPr>
        <w:br/>
      </w:r>
      <w:r>
        <w:rPr>
          <w:rFonts w:hint="eastAsia"/>
        </w:rPr>
        <w:t>　　　　一、活体叶绿素仪市场定位策略建议</w:t>
      </w:r>
      <w:r>
        <w:rPr>
          <w:rFonts w:hint="eastAsia"/>
        </w:rPr>
        <w:br/>
      </w:r>
      <w:r>
        <w:rPr>
          <w:rFonts w:hint="eastAsia"/>
        </w:rPr>
        <w:t>　　　　二、活体叶绿素仪产品开发策略建议</w:t>
      </w:r>
      <w:r>
        <w:rPr>
          <w:rFonts w:hint="eastAsia"/>
        </w:rPr>
        <w:br/>
      </w:r>
      <w:r>
        <w:rPr>
          <w:rFonts w:hint="eastAsia"/>
        </w:rPr>
        <w:t>　　　　三、活体叶绿素仪渠道竞争策略建议</w:t>
      </w:r>
      <w:r>
        <w:rPr>
          <w:rFonts w:hint="eastAsia"/>
        </w:rPr>
        <w:br/>
      </w:r>
      <w:r>
        <w:rPr>
          <w:rFonts w:hint="eastAsia"/>
        </w:rPr>
        <w:t>　　　　四、活体叶绿素仪品牌竞争策略建议</w:t>
      </w:r>
      <w:r>
        <w:rPr>
          <w:rFonts w:hint="eastAsia"/>
        </w:rPr>
        <w:br/>
      </w:r>
      <w:r>
        <w:rPr>
          <w:rFonts w:hint="eastAsia"/>
        </w:rPr>
        <w:t>　　　　五、活体叶绿素仪价格竞争策略建议</w:t>
      </w:r>
      <w:r>
        <w:rPr>
          <w:rFonts w:hint="eastAsia"/>
        </w:rPr>
        <w:br/>
      </w:r>
      <w:r>
        <w:rPr>
          <w:rFonts w:hint="eastAsia"/>
        </w:rPr>
        <w:t>　　　　六、活体叶绿素仪客户服务策略建议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中国活体叶绿素仪产业竞争战略建议</w:t>
      </w:r>
      <w:r>
        <w:rPr>
          <w:rFonts w:hint="eastAsia"/>
        </w:rPr>
        <w:br/>
      </w:r>
      <w:r>
        <w:rPr>
          <w:rFonts w:hint="eastAsia"/>
        </w:rPr>
        <w:t>　　　　一、活体叶绿素仪竞争战略选择建议</w:t>
      </w:r>
      <w:r>
        <w:rPr>
          <w:rFonts w:hint="eastAsia"/>
        </w:rPr>
        <w:br/>
      </w:r>
      <w:r>
        <w:rPr>
          <w:rFonts w:hint="eastAsia"/>
        </w:rPr>
        <w:t>　　　　二、活体叶绿素仪产业升级策略建议</w:t>
      </w:r>
      <w:r>
        <w:rPr>
          <w:rFonts w:hint="eastAsia"/>
        </w:rPr>
        <w:br/>
      </w:r>
      <w:r>
        <w:rPr>
          <w:rFonts w:hint="eastAsia"/>
        </w:rPr>
        <w:t>　　　　三、活体叶绿素仪产业转移策略建议</w:t>
      </w:r>
      <w:r>
        <w:rPr>
          <w:rFonts w:hint="eastAsia"/>
        </w:rPr>
        <w:br/>
      </w:r>
      <w:r>
        <w:rPr>
          <w:rFonts w:hint="eastAsia"/>
        </w:rPr>
        <w:t>　　　　四、活体叶绿素仪价值链定位建议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中国活体叶绿素仪行业发展趋势及投资风险分析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2024-2030年活体叶绿素仪行业发展趋势预测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一、中国活体叶绿素仪行业发展方向分析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二、2024年中国活体叶绿素仪行业市场规模预测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三、中国活体叶绿素仪行业供给情况预测分析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四、中国活体叶绿素仪行业需求情况预测分析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当前活体叶绿素仪行业存在的问题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2024-2030年中国活体叶绿素仪行业投资风险分析</w:t>
      </w:r>
      <w:r>
        <w:rPr>
          <w:rFonts w:hint="eastAsia"/>
        </w:rPr>
        <w:br/>
      </w:r>
      <w:r>
        <w:rPr>
          <w:rFonts w:hint="eastAsia"/>
        </w:rPr>
        <w:t>　　　　一、活体叶绿素仪市场竞争风险</w:t>
      </w:r>
      <w:r>
        <w:rPr>
          <w:rFonts w:hint="eastAsia"/>
        </w:rPr>
        <w:br/>
      </w:r>
      <w:r>
        <w:rPr>
          <w:rFonts w:hint="eastAsia"/>
        </w:rPr>
        <w:t>　　　　二、活体叶绿素仪行业原材料压力风险分析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三、活体叶绿素仪技术风险分析</w:t>
      </w:r>
      <w:r>
        <w:rPr>
          <w:rFonts w:hint="eastAsia"/>
        </w:rPr>
        <w:br/>
      </w:r>
      <w:r>
        <w:rPr>
          <w:rFonts w:hint="eastAsia"/>
        </w:rPr>
        <w:t>　　　　四、活体叶绿素仪行业政策和体制风险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五、活体叶绿素仪行业外资进入现状及对未来市场的威胁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活体叶绿素仪市场预测及项目投资建议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中国活体叶绿素仪行业生产、营销企业投资运作模式分析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2024年活体叶绿素仪行业外销与内销优势分析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2024-2030年中国活体叶绿素仪行业市场规模及增长趋势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2024-2030年中国活体叶绿素仪行业投资规模预测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2024-2030年活体叶绿素仪行业市场盈利预测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(中.智.林)活体叶绿素仪行业项目投资建议</w:t>
      </w:r>
      <w:r>
        <w:rPr>
          <w:rFonts w:hint="eastAsia"/>
        </w:rPr>
        <w:br/>
      </w:r>
      <w:r>
        <w:rPr>
          <w:rFonts w:hint="eastAsia"/>
        </w:rPr>
        <w:t>　　　　一、活体叶绿素仪技术应用注意事项</w:t>
      </w:r>
      <w:r>
        <w:rPr>
          <w:rFonts w:hint="eastAsia"/>
        </w:rPr>
        <w:br/>
      </w:r>
      <w:r>
        <w:rPr>
          <w:rFonts w:hint="eastAsia"/>
        </w:rPr>
        <w:t>　　　　二、活体叶绿素仪项目投资注意事项</w:t>
      </w:r>
      <w:r>
        <w:rPr>
          <w:rFonts w:hint="eastAsia"/>
        </w:rPr>
        <w:br/>
      </w:r>
      <w:r>
        <w:rPr>
          <w:rFonts w:hint="eastAsia"/>
        </w:rPr>
        <w:t>　　　　三、活体叶绿素仪生产开发注意事项</w:t>
      </w:r>
      <w:r>
        <w:rPr>
          <w:rFonts w:hint="eastAsia"/>
        </w:rPr>
        <w:br/>
      </w:r>
      <w:r>
        <w:rPr>
          <w:rFonts w:hint="eastAsia"/>
        </w:rPr>
        <w:t>　　　　四、活体叶绿素仪销售注意事项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活体叶绿素仪介绍</w:t>
      </w:r>
      <w:r>
        <w:rPr>
          <w:rFonts w:hint="eastAsia"/>
        </w:rPr>
        <w:br/>
      </w:r>
      <w:r>
        <w:rPr>
          <w:rFonts w:hint="eastAsia"/>
        </w:rPr>
        <w:t>　　图表 活体叶绿素仪图片</w:t>
      </w:r>
      <w:r>
        <w:rPr>
          <w:rFonts w:hint="eastAsia"/>
        </w:rPr>
        <w:br/>
      </w:r>
      <w:r>
        <w:rPr>
          <w:rFonts w:hint="eastAsia"/>
        </w:rPr>
        <w:t>　　图表 活体叶绿素仪产业链调研</w:t>
      </w:r>
      <w:r>
        <w:rPr>
          <w:rFonts w:hint="eastAsia"/>
        </w:rPr>
        <w:br/>
      </w:r>
      <w:r>
        <w:rPr>
          <w:rFonts w:hint="eastAsia"/>
        </w:rPr>
        <w:t>　　图表 活体叶绿素仪行业特点</w:t>
      </w:r>
      <w:r>
        <w:rPr>
          <w:rFonts w:hint="eastAsia"/>
        </w:rPr>
        <w:br/>
      </w:r>
      <w:r>
        <w:rPr>
          <w:rFonts w:hint="eastAsia"/>
        </w:rPr>
        <w:t>　　图表 活体叶绿素仪政策</w:t>
      </w:r>
      <w:r>
        <w:rPr>
          <w:rFonts w:hint="eastAsia"/>
        </w:rPr>
        <w:br/>
      </w:r>
      <w:r>
        <w:rPr>
          <w:rFonts w:hint="eastAsia"/>
        </w:rPr>
        <w:t>　　图表 活体叶绿素仪技术 标准</w:t>
      </w:r>
      <w:r>
        <w:rPr>
          <w:rFonts w:hint="eastAsia"/>
        </w:rPr>
        <w:br/>
      </w:r>
      <w:r>
        <w:rPr>
          <w:rFonts w:hint="eastAsia"/>
        </w:rPr>
        <w:t>　　图表 活体叶绿素仪最新消息 动态</w:t>
      </w:r>
      <w:r>
        <w:rPr>
          <w:rFonts w:hint="eastAsia"/>
        </w:rPr>
        <w:br/>
      </w:r>
      <w:r>
        <w:rPr>
          <w:rFonts w:hint="eastAsia"/>
        </w:rPr>
        <w:t>　　图表 活体叶绿素仪行业现状</w:t>
      </w:r>
      <w:r>
        <w:rPr>
          <w:rFonts w:hint="eastAsia"/>
        </w:rPr>
        <w:br/>
      </w:r>
      <w:r>
        <w:rPr>
          <w:rFonts w:hint="eastAsia"/>
        </w:rPr>
        <w:t>　　图表 2019-2024年活体叶绿素仪行业市场容量统计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2019-2024年中国活体叶绿素仪销售统计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2019-2024年中国活体叶绿素仪利润总额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2019-2024年中国活体叶绿素仪企业数量统计</w:t>
      </w:r>
      <w:r>
        <w:rPr>
          <w:rFonts w:hint="eastAsia"/>
        </w:rPr>
        <w:br/>
      </w:r>
      <w:r>
        <w:rPr>
          <w:rFonts w:hint="eastAsia"/>
        </w:rPr>
        <w:t>　　图表 2024年活体叶绿素仪成本和利润分析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2019-2024年中国活体叶绿素仪行业偿债能力分析</w:t>
      </w:r>
      <w:r>
        <w:rPr>
          <w:rFonts w:hint="eastAsia"/>
        </w:rPr>
        <w:br/>
      </w:r>
      <w:r>
        <w:rPr>
          <w:rFonts w:hint="eastAsia"/>
        </w:rPr>
        <w:t>　　图表 活体叶绿素仪品牌分析</w:t>
      </w:r>
      <w:r>
        <w:rPr>
          <w:rFonts w:hint="eastAsia"/>
        </w:rPr>
        <w:br/>
      </w:r>
      <w:r>
        <w:rPr>
          <w:rFonts w:hint="eastAsia"/>
        </w:rPr>
        <w:t>　　图表 **地区活体叶绿素仪市场规模</w:t>
      </w:r>
      <w:r>
        <w:rPr>
          <w:rFonts w:hint="eastAsia"/>
        </w:rPr>
        <w:br/>
      </w:r>
      <w:r>
        <w:rPr>
          <w:rFonts w:hint="eastAsia"/>
        </w:rPr>
        <w:t>　　图表 **地区活体叶绿素仪行业市场需求</w:t>
      </w:r>
      <w:r>
        <w:rPr>
          <w:rFonts w:hint="eastAsia"/>
        </w:rPr>
        <w:br/>
      </w:r>
      <w:r>
        <w:rPr>
          <w:rFonts w:hint="eastAsia"/>
        </w:rPr>
        <w:t>　　图表 **地区活体叶绿素仪市场调研</w:t>
      </w:r>
      <w:r>
        <w:rPr>
          <w:rFonts w:hint="eastAsia"/>
        </w:rPr>
        <w:br/>
      </w:r>
      <w:r>
        <w:rPr>
          <w:rFonts w:hint="eastAsia"/>
        </w:rPr>
        <w:t>　　图表 **地区活体叶绿素仪行业市场需求分析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**地区活体叶绿素仪市场规模</w:t>
      </w:r>
      <w:r>
        <w:rPr>
          <w:rFonts w:hint="eastAsia"/>
        </w:rPr>
        <w:br/>
      </w:r>
      <w:r>
        <w:rPr>
          <w:rFonts w:hint="eastAsia"/>
        </w:rPr>
        <w:t>　　图表 **地区活体叶绿素仪行业市场需求</w:t>
      </w:r>
      <w:r>
        <w:rPr>
          <w:rFonts w:hint="eastAsia"/>
        </w:rPr>
        <w:br/>
      </w:r>
      <w:r>
        <w:rPr>
          <w:rFonts w:hint="eastAsia"/>
        </w:rPr>
        <w:t>　　图表 **地区活体叶绿素仪市场调研</w:t>
      </w:r>
      <w:r>
        <w:rPr>
          <w:rFonts w:hint="eastAsia"/>
        </w:rPr>
        <w:br/>
      </w:r>
      <w:r>
        <w:rPr>
          <w:rFonts w:hint="eastAsia"/>
        </w:rPr>
        <w:t>　　图表 **地区活体叶绿素仪市场需求分析</w:t>
      </w:r>
      <w:r>
        <w:rPr>
          <w:rFonts w:hint="eastAsia"/>
        </w:rPr>
        <w:br/>
      </w:r>
      <w:r>
        <w:rPr>
          <w:rFonts w:hint="eastAsia"/>
        </w:rPr>
        <w:t>　　图表 活体叶绿素仪上游发展</w:t>
      </w:r>
      <w:r>
        <w:rPr>
          <w:rFonts w:hint="eastAsia"/>
        </w:rPr>
        <w:br/>
      </w:r>
      <w:r>
        <w:rPr>
          <w:rFonts w:hint="eastAsia"/>
        </w:rPr>
        <w:t>　　图表 活体叶绿素仪下游发展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活体叶绿素仪企业（一）概况</w:t>
      </w:r>
      <w:r>
        <w:rPr>
          <w:rFonts w:hint="eastAsia"/>
        </w:rPr>
        <w:br/>
      </w:r>
      <w:r>
        <w:rPr>
          <w:rFonts w:hint="eastAsia"/>
        </w:rPr>
        <w:t>　　图表 企业活体叶绿素仪业务</w:t>
      </w:r>
      <w:r>
        <w:rPr>
          <w:rFonts w:hint="eastAsia"/>
        </w:rPr>
        <w:br/>
      </w:r>
      <w:r>
        <w:rPr>
          <w:rFonts w:hint="eastAsia"/>
        </w:rPr>
        <w:t>　　图表 活体叶绿素仪企业（一）经营情况分析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活体叶绿素仪企业（一）盈利能力情况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活体叶绿素仪企业（二）简介</w:t>
      </w:r>
      <w:r>
        <w:rPr>
          <w:rFonts w:hint="eastAsia"/>
        </w:rPr>
        <w:br/>
      </w:r>
      <w:r>
        <w:rPr>
          <w:rFonts w:hint="eastAsia"/>
        </w:rPr>
        <w:t>　　图表 企业活体叶绿素仪业务</w:t>
      </w:r>
      <w:r>
        <w:rPr>
          <w:rFonts w:hint="eastAsia"/>
        </w:rPr>
        <w:br/>
      </w:r>
      <w:r>
        <w:rPr>
          <w:rFonts w:hint="eastAsia"/>
        </w:rPr>
        <w:t>　　图表 活体叶绿素仪企业（二）经营情况分析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活体叶绿素仪企业（二）盈利能力情况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活体叶绿素仪企业（三）概况</w:t>
      </w:r>
      <w:r>
        <w:rPr>
          <w:rFonts w:hint="eastAsia"/>
        </w:rPr>
        <w:br/>
      </w:r>
      <w:r>
        <w:rPr>
          <w:rFonts w:hint="eastAsia"/>
        </w:rPr>
        <w:t>　　图表 企业活体叶绿素仪业务</w:t>
      </w:r>
      <w:r>
        <w:rPr>
          <w:rFonts w:hint="eastAsia"/>
        </w:rPr>
        <w:br/>
      </w:r>
      <w:r>
        <w:rPr>
          <w:rFonts w:hint="eastAsia"/>
        </w:rPr>
        <w:t>　　图表 活体叶绿素仪企业（三）经营情况分析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活体叶绿素仪企业（三）盈利能力情况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活体叶绿素仪企业（四）简介</w:t>
      </w:r>
      <w:r>
        <w:rPr>
          <w:rFonts w:hint="eastAsia"/>
        </w:rPr>
        <w:br/>
      </w:r>
      <w:r>
        <w:rPr>
          <w:rFonts w:hint="eastAsia"/>
        </w:rPr>
        <w:t>　　图表 企业活体叶绿素仪业务</w:t>
      </w:r>
      <w:r>
        <w:rPr>
          <w:rFonts w:hint="eastAsia"/>
        </w:rPr>
        <w:br/>
      </w:r>
      <w:r>
        <w:rPr>
          <w:rFonts w:hint="eastAsia"/>
        </w:rPr>
        <w:t>　　图表 活体叶绿素仪企业（四）经营情况分析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活体叶绿素仪企业（四）盈利能力情况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活体叶绿素仪企业（四）成长能力情况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活体叶绿素仪投资、并购情况</w:t>
      </w:r>
      <w:r>
        <w:rPr>
          <w:rFonts w:hint="eastAsia"/>
        </w:rPr>
        <w:br/>
      </w:r>
      <w:r>
        <w:rPr>
          <w:rFonts w:hint="eastAsia"/>
        </w:rPr>
        <w:t>　　图表 活体叶绿素仪优势</w:t>
      </w:r>
      <w:r>
        <w:rPr>
          <w:rFonts w:hint="eastAsia"/>
        </w:rPr>
        <w:br/>
      </w:r>
      <w:r>
        <w:rPr>
          <w:rFonts w:hint="eastAsia"/>
        </w:rPr>
        <w:t>　　图表 活体叶绿素仪劣势</w:t>
      </w:r>
      <w:r>
        <w:rPr>
          <w:rFonts w:hint="eastAsia"/>
        </w:rPr>
        <w:br/>
      </w:r>
      <w:r>
        <w:rPr>
          <w:rFonts w:hint="eastAsia"/>
        </w:rPr>
        <w:t>　　图表 活体叶绿素仪机会</w:t>
      </w:r>
      <w:r>
        <w:rPr>
          <w:rFonts w:hint="eastAsia"/>
        </w:rPr>
        <w:br/>
      </w:r>
      <w:r>
        <w:rPr>
          <w:rFonts w:hint="eastAsia"/>
        </w:rPr>
        <w:t>　　图表 活体叶绿素仪威胁</w:t>
      </w:r>
      <w:r>
        <w:rPr>
          <w:rFonts w:hint="eastAsia"/>
        </w:rPr>
        <w:br/>
      </w:r>
      <w:r>
        <w:rPr>
          <w:rFonts w:hint="eastAsia"/>
        </w:rPr>
        <w:t>　　图表 进入活体叶绿素仪行业壁垒</w:t>
      </w:r>
      <w:r>
        <w:rPr>
          <w:rFonts w:hint="eastAsia"/>
        </w:rPr>
        <w:br/>
      </w:r>
      <w:r>
        <w:rPr>
          <w:rFonts w:hint="eastAsia"/>
        </w:rPr>
        <w:t>　　图表 活体叶绿素仪发展有利因素</w:t>
      </w:r>
      <w:r>
        <w:rPr>
          <w:rFonts w:hint="eastAsia"/>
        </w:rPr>
        <w:br/>
      </w:r>
      <w:r>
        <w:rPr>
          <w:rFonts w:hint="eastAsia"/>
        </w:rPr>
        <w:t>　　图表 活体叶绿素仪发展不利因素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2024-2030年中国活体叶绿素仪行业信息化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2024-2030年中国活体叶绿素仪行业市场容量预测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2024-2030年中国活体叶绿素仪行业市场规模预测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2024-2030年中国活体叶绿素仪行业风险</w:t>
      </w:r>
      <w:r>
        <w:rPr>
          <w:rFonts w:hint="eastAsia"/>
        </w:rPr>
        <w:br/>
      </w:r>
      <w:r>
        <w:rPr>
          <w:rFonts w:hint="eastAsia"/>
        </w:rPr>
        <w:t>　　图表 2024-2030年中国活体叶绿素仪市场前景分析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2024-2030年中国活体叶绿素仪发展趋势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5afac93b4fae" w:history="1">
        <w:r>
          <w:rPr>
            <w:rStyle w:val="Hyperlink"/>
          </w:rPr>
          <w:t>2024-2030年中国活体叶绿素仪行业现状分析及发展前景预测报告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45afac93b4fae" w:history="1">
        <w:r>
          <w:rPr>
            <w:rStyle w:val="Hyperlink"/>
          </w:rPr>
          <w:t>https://www.20087.com/1/AA/HuoTiYeLvSuYiShiChangFenXiBaoGao.html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610e98184343" w:history="1">
      <w:r>
        <w:rPr>
          <w:rStyle w:val="Hyperlink"/>
        </w:rPr>
        <w:t>2024-2030年中国活体叶绿素仪行业现状分析及发展前景预测报告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HuoTiYeLvSuYiShiChangFenXiBaoGao.html" TargetMode="External" Id="Rdef45afac93b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HuoTiYeLvSuYiShiChangFenXiBaoGao.html" TargetMode="External" Id="R6a76610e981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2024-02-19T04:46:00Z</dcterms:created>
  <dcterms:modified xsi:type="dcterms:W3CDTF">2024-02-19T05:46:00Z</dcterms:modified>
  <dc:subject>2024-2030年中国活体叶绿素仪行业现状分析及发展前景预测报告</dc:subject>
  <dc:title>2024-2030年中国活体叶绿素仪行业现状分析及发展前景预测报告</dc:title>
  <cp:keywords>2024-2030年中国活体叶绿素仪行业现状分析及发展前景预测报告</cp:keywords>
  <dc:description>2024-2030年中国活体叶绿素仪行业现状分析及发展前景预测报告</dc:description>
</cp:coreProperties>
</file>