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0e12f41cd4c44" w:history="1">
              <w:r>
                <w:rPr>
                  <w:rStyle w:val="Hyperlink"/>
                </w:rPr>
                <w:t>2026-2032年全球与中国有线电动扳手行业现状及发展前景分析报告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0e12f41cd4c44" w:history="1">
              <w:r>
                <w:rPr>
                  <w:rStyle w:val="Hyperlink"/>
                </w:rPr>
                <w:t>2026-2032年全球与中国有线电动扳手行业现状及发展前景分析报告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0e12f41cd4c44" w:history="1">
                <w:r>
                  <w:rPr>
                    <w:rStyle w:val="Hyperlink"/>
                  </w:rPr>
                  <w:t>https://www.20087.com/8/30/YouXianDianDongBanShouDeFaZhanQianJing.html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动扳手是工业装配与维修领域的核心紧固工具，广泛应用于汽车制造、工程机械、钢结构安装等场景，依靠交流电机驱动行星齿轮减速机构输出高扭矩（可达数千牛·米），具备转速稳定、过载能力强及连续工作耐久性高等优势。主流产品配备扭矩调节旋钮、正反转开关及人体工学手柄，部分高端型号集成扭矩传感器与数据输出接口，支持拧紧过程记录。在智能制造与装配质量追溯需求驱动下，用户对精度等级（±3%）、抗冲击性能及与MES系统对接能力提出更高要求。然而，电源线限制作业半径，且在狭小空间操作不便；同时，碳刷电机存在火花风险，不适用于防爆环境。</w:t>
      </w:r>
      <w:r>
        <w:rPr>
          <w:rFonts w:hint="eastAsia"/>
        </w:rPr>
        <w:br/>
      </w:r>
      <w:r>
        <w:rPr>
          <w:rFonts w:hint="eastAsia"/>
        </w:rPr>
        <w:t>　　未来，有线电动扳手将向无刷化、数字化与功能安全方向演进。一方面，永磁同步无刷电机将替代碳刷结构，消除火花、延长寿命并提升能效；另一方面，内置高精度扭矩-角度传感器将支持全过程曲线采集，满足ISO 5393等标准合规要求。在系统集成上，以太网或工业总线接口将实现拧紧数据实时上传至质量平台。此外，模块化前端套筒系统将适配多种螺栓规格，减少换装时间。长远看，有线电动扳手将从动力工具升级为装配质量控制终端，支撑高端制造向高一致性、可追溯、零缺陷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0e12f41cd4c44" w:history="1">
        <w:r>
          <w:rPr>
            <w:rStyle w:val="Hyperlink"/>
          </w:rPr>
          <w:t>2026-2032年全球与中国有线电动扳手行业现状及发展前景分析报告</w:t>
        </w:r>
      </w:hyperlink>
      <w:r>
        <w:rPr>
          <w:rFonts w:hint="eastAsia"/>
        </w:rPr>
        <w:t>》系统分析了有线电动扳手行业的市场规模、市场需求及价格波动，深入探讨了有线电动扳手产业链关键环节及各细分市场特点。报告基于权威数据，科学预测了有线电动扳手市场前景与发展趋势，同时评估了有线电动扳手重点企业的经营状况，包括品牌影响力、市场集中度及竞争格局。通过SWOT分析，报告揭示了有线电动扳手行业面临的风险与机遇，为有线电动扳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按产品类型细分，全球有线电动扳手市场规模2021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按应用细分，全球有线电动扳手市场规模2021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机械制造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有线电动扳手行业发展总体概况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有线电动扳手行业发展主要特点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有线电动扳手行业发展影响因素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有线电动扳手有利因素</w:t>
      </w:r>
      <w:r>
        <w:rPr>
          <w:rFonts w:hint="eastAsia"/>
        </w:rPr>
        <w:br/>
      </w:r>
      <w:r>
        <w:rPr>
          <w:rFonts w:hint="eastAsia"/>
        </w:rPr>
        <w:t>　　　　1.5.3 .2 有线电动扳手不利因素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全球市场，近三年有线电动扳手主要企业占有率及排名（按销量）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有线电动扳手主要企业在国际市场占有率（按销量，2023-2026）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2025年有线电动扳手主要企业在国际市场排名（按销量）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全球市场主要企业有线电动扳手销量（2023-2026）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全球市场，近三年有线电动扳手主要企业占有率及排名（按收入）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有线电动扳手主要企业在国际市场占有率（按收入，2023-2026）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2025年有线电动扳手主要企业在国际市场排名（按收入）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全球市场主要企业有线电动扳手销售收入（2023-2026）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全球市场主要企业有线电动扳手销售价格（2023-2026）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中国市场，近三年有线电动扳手主要企业占有率及排名（按销量）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有线电动扳手主要企业在中国市场占有率（按销量，2023-2026）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2025年有线电动扳手主要企业在中国市场排名（按销量）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中国市场主要企业有线电动扳手销量（2023-2026）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中国市场，近三年有线电动扳手主要企业占有率及排名（按收入）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有线电动扳手主要企业在中国市场占有率（按收入，2023-2026）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2025年有线电动扳手主要企业在中国市场排名（按收入）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中国市场主要企业有线电动扳手销售收入（2023-2026）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全球主要厂商有线电动扳手总部及产地分布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全球主要厂商成立时间及有线电动扳手商业化日期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全球主要厂商有线电动扳手产品类型及应用</w:t>
      </w:r>
      <w:r>
        <w:rPr>
          <w:rFonts w:hint="eastAsia"/>
        </w:rPr>
        <w:br/>
      </w:r>
      <w:r>
        <w:rPr>
          <w:rFonts w:hint="eastAsia"/>
        </w:rPr>
        <w:t>　　2.9 有线电动扳手行业集中度、竞争程度分析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有线电动扳手行业集中度分析：2025年全球Top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全球有线电动扳手第一梯队、第二梯队和第三梯队生产商（品牌）及市场份额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全球有线电动扳手总体规模分析</w:t>
      </w:r>
      <w:r>
        <w:rPr>
          <w:rFonts w:hint="eastAsia"/>
        </w:rPr>
        <w:br/>
      </w:r>
      <w:r>
        <w:rPr>
          <w:rFonts w:hint="eastAsia"/>
        </w:rPr>
        <w:t>　　3.1 全球有线电动扳手供需现状及预测（2021-2032）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全球有线电动扳手产能、产量、产能利用率及发展趋势（2021-2032）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全球有线电动扳手产量、需求量及发展趋势（2021-2032）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全球主要地区有线电动扳手产量及发展趋势（2021-2032）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全球主要地区有线电动扳手产量（2021-2026）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全球主要地区有线电动扳手产量（2027-2032）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全球主要地区有线电动扳手产量市场份额（2021-2032）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中国有线电动扳手供需现状及预测（2021-2032）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中国有线电动扳手产能、产量、产能利用率及发展趋势（2021-2032）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中国有线电动扳手产量、市场需求量及发展趋势（2021-2032）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中国市场有线电动扳手进出口（2021-2032）</w:t>
      </w:r>
      <w:r>
        <w:rPr>
          <w:rFonts w:hint="eastAsia"/>
        </w:rPr>
        <w:br/>
      </w:r>
      <w:r>
        <w:rPr>
          <w:rFonts w:hint="eastAsia"/>
        </w:rPr>
        <w:t>　　3.4 全球有线电动扳手销量及销售额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全球市场有线电动扳手销售额（2021-2032）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全球市场有线电动扳手销量（2021-2032）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全球市场有线电动扳手价格趋势（2021-2032）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全球有线电动扳手主要地区分析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全球主要地区有线电动扳手市场规模分析：2021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全球主要地区有线电动扳手销售收入及市场份额（2021-2026）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全球主要地区有线电动扳手销售收入预测（2027-2032）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全球主要地区有线电动扳手销量分析：2021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全球主要地区有线电动扳手销量及市场份额预测（2027-2032）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不同产品类型有线电动扳手分析</w:t>
      </w:r>
      <w:r>
        <w:rPr>
          <w:rFonts w:hint="eastAsia"/>
        </w:rPr>
        <w:br/>
      </w:r>
      <w:r>
        <w:rPr>
          <w:rFonts w:hint="eastAsia"/>
        </w:rPr>
        <w:t>　　6.1 全球不同产品类型有线电动扳手销量（2021-2032）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全球不同产品类型有线电动扳手销量预测（2027-2032）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全球不同产品类型有线电动扳手收入（2021-2032）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全球不同产品类型有线电动扳手收入预测（2027-2032）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全球不同产品类型有线电动扳手价格走势（2021-2032）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中国不同产品类型有线电动扳手销量（2021-2032）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中国不同产品类型有线电动扳手销量预测（2027-2032）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中国不同产品类型有线电动扳手收入（2021-2032）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中国不同产品类型有线电动扳手收入预测（2027-2032）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不同应用有线电动扳手分析</w:t>
      </w:r>
      <w:r>
        <w:rPr>
          <w:rFonts w:hint="eastAsia"/>
        </w:rPr>
        <w:br/>
      </w:r>
      <w:r>
        <w:rPr>
          <w:rFonts w:hint="eastAsia"/>
        </w:rPr>
        <w:t>　　7.1 全球不同应用有线电动扳手销量（2021-2032）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全球不同应用有线电动扳手销量预测（2027-2032）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全球不同应用有线电动扳手收入（2021-2032）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全球不同应用有线电动扳手收入预测（2027-2032）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全球不同应用有线电动扳手价格走势（2021-2032）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中国不同应用有线电动扳手销量（2021-2032）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中国不同应用有线电动扳手销量预测（2027-2032）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中国不同应用有线电动扳手收入（2021-2032）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中国不同应用有线电动扳手收入预测（2027-2032）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有线电动扳手行业发展趋势</w:t>
      </w:r>
      <w:r>
        <w:rPr>
          <w:rFonts w:hint="eastAsia"/>
        </w:rPr>
        <w:br/>
      </w:r>
      <w:r>
        <w:rPr>
          <w:rFonts w:hint="eastAsia"/>
        </w:rPr>
        <w:t>　　8.2 有线电动扳手行业主要驱动因素</w:t>
      </w:r>
      <w:r>
        <w:rPr>
          <w:rFonts w:hint="eastAsia"/>
        </w:rPr>
        <w:br/>
      </w:r>
      <w:r>
        <w:rPr>
          <w:rFonts w:hint="eastAsia"/>
        </w:rPr>
        <w:t>　　8.3 有线电动扳手中国企业SWOT分析</w:t>
      </w:r>
      <w:r>
        <w:rPr>
          <w:rFonts w:hint="eastAsia"/>
        </w:rPr>
        <w:br/>
      </w:r>
      <w:r>
        <w:rPr>
          <w:rFonts w:hint="eastAsia"/>
        </w:rPr>
        <w:t>　　8.4 中国有线电动扳手行业政策环境分析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有线电动扳手行业产业链简介</w:t>
      </w:r>
      <w:r>
        <w:rPr>
          <w:rFonts w:hint="eastAsia"/>
        </w:rPr>
        <w:br/>
      </w:r>
      <w:r>
        <w:rPr>
          <w:rFonts w:hint="eastAsia"/>
        </w:rPr>
        <w:t>　　　　9.1.1 有线电动扳手行业供应链分析</w:t>
      </w:r>
      <w:r>
        <w:rPr>
          <w:rFonts w:hint="eastAsia"/>
        </w:rPr>
        <w:br/>
      </w:r>
      <w:r>
        <w:rPr>
          <w:rFonts w:hint="eastAsia"/>
        </w:rPr>
        <w:t>　　　　9.1.2 有线电动扳手主要原料及供应情况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有线电动扳手行业采购模式</w:t>
      </w:r>
      <w:r>
        <w:rPr>
          <w:rFonts w:hint="eastAsia"/>
        </w:rPr>
        <w:br/>
      </w:r>
      <w:r>
        <w:rPr>
          <w:rFonts w:hint="eastAsia"/>
        </w:rPr>
        <w:t>　　9.3 有线电动扳手行业生产模式</w:t>
      </w:r>
      <w:r>
        <w:rPr>
          <w:rFonts w:hint="eastAsia"/>
        </w:rPr>
        <w:br/>
      </w:r>
      <w:r>
        <w:rPr>
          <w:rFonts w:hint="eastAsia"/>
        </w:rPr>
        <w:t>　　9.4 有线电动扳手行业销售模式及销售渠道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按产品类型细分，全球有线电动扳手市场规模2021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按应用细分，全球有线电动扳手市场规模（CAGR）2021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有线电动扳手行业发展主要特点</w:t>
      </w:r>
      <w:r>
        <w:rPr>
          <w:rFonts w:hint="eastAsia"/>
        </w:rPr>
        <w:br/>
      </w:r>
      <w:r>
        <w:rPr>
          <w:rFonts w:hint="eastAsia"/>
        </w:rPr>
        <w:t>　　表 4： 有线电动扳手行业发展有利因素分析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有线电动扳手行业发展不利因素分析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进入有线电动扳手行业壁垒</w:t>
      </w:r>
      <w:r>
        <w:rPr>
          <w:rFonts w:hint="eastAsia"/>
        </w:rPr>
        <w:br/>
      </w:r>
      <w:r>
        <w:rPr>
          <w:rFonts w:hint="eastAsia"/>
        </w:rPr>
        <w:t>　　表 7： 有线电动扳手主要企业在国际市场占有率（按销量，2023-2026）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2025年有线电动扳手主要企业在国际市场排名（按销量）&amp;（台）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全球市场主要企业有线电动扳手销量（2023-2026）&amp;（台）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有线电动扳手主要企业在国际市场占有率（按收入，2023-2026）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2025年有线电动扳手主要企业在国际市场排名（按收入）&amp;（万元）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全球市场主要企业有线电动扳手销售收入（2023-2026）&amp;（万元）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全球市场主要企业有线电动扳手销售价格（2023-2026）&amp;（元/台）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有线电动扳手主要企业在中国市场占有率（按销量，2023-2026）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2025年有线电动扳手主要企业在中国市场排名（按销量）&amp;（台）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中国市场主要企业有线电动扳手销量（2023-2026）&amp;（台）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有线电动扳手主要企业在中国市场占有率（按收入，2023-2026）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2025年有线电动扳手主要企业在中国市场排名（按收入）&amp;（万元）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中国市场主要企业有线电动扳手销售收入（2023-2026）&amp;（万元）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全球主要厂商有线电动扳手总部及产地分布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全球主要厂商成立时间及有线电动扳手商业化日期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全球主要厂商有线电动扳手产品类型及应用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2025年全球有线电动扳手主要厂商市场地位（第一梯队、第二梯队和第三梯队）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全球有线电动扳手市场投资、并购等现状分析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全球主要地区有线电动扳手产量增速（CAGR）：（2021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全球主要地区有线电动扳手产量（2021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全球主要地区有线电动扳手产量（2021-2026）&amp;（台）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全球主要地区有线电动扳手产量（2027-2032）&amp;（台）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全球主要地区有线电动扳手产量市场份额（2021-2026）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全球主要地区有线电动扳手产量市场份额（2027-2032）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中国市场有线电动扳手产量、销量、进出口（2021-2026）&amp;（台）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中国市场有线电动扳手产量、销量、进出口预测（2027-2032）&amp;（台）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全球主要地区有线电动扳手销售收入增速：（2021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全球主要地区有线电动扳手销售收入（2021-2026）&amp;（万元）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全球主要地区有线电动扳手销售收入市场份额（2021-2026）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全球主要地区有线电动扳手收入（2027-2032）&amp;（万元）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全球主要地区有线电动扳手收入市场份额（2027-2032）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全球主要地区有线电动扳手销量（台）：2021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全球主要地区有线电动扳手销量市场份额（2021-2026）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全球主要地区有线电动扳手销量（2027-2032）&amp;（台）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全球主要地区有线电动扳手销量份额（2027-2032）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全球不同产品类型有线电动扳手销量（2021-2026）&amp;（台）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全球不同产品类型有线电动扳手销量市场份额（2021-2026）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全球不同产品类型有线电动扳手销量预测（2027-2032）&amp;（台）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全球市场不同产品类型有线电动扳手销量市场份额预测（2027-2032）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全球不同产品类型有线电动扳手收入（2021-2026）&amp;（万元）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全球不同产品类型有线电动扳手收入市场份额（2021-2026）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全球不同产品类型有线电动扳手收入预测（2027-2032）&amp;（万元）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全球不同产品类型有线电动扳手收入市场份额预测（2027-2032）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中国不同产品类型有线电动扳手销量（2021-2026）&amp;（台）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中国不同产品类型有线电动扳手销量市场份额（2021-2026）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中国不同产品类型有线电动扳手销量预测（2027-2032）&amp;（台）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全球市场不同产品类型有线电动扳手销量市场份额预测（2027-2032）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中国不同产品类型有线电动扳手收入（2021-2026）&amp;（万元）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中国不同产品类型有线电动扳手收入市场份额（2021-2026）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中国不同产品类型有线电动扳手收入预测（2027-2032）&amp;（万元）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中国不同产品类型有线电动扳手收入市场份额预测（2027-2032）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全球不同应用有线电动扳手销量（2021-2026）&amp;（台）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全球不同应用有线电动扳手销量市场份额（2021-2026）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全球不同应用有线电动扳手销量预测（2027-2032）&amp;（台）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全球市场不同应用有线电动扳手销量市场份额预测（2027-2032）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全球不同应用有线电动扳手收入（2021-2026）&amp;（万元）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全球不同应用有线电动扳手收入市场份额（2021-2026）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全球不同应用有线电动扳手收入预测（2027-2032）&amp;（万元）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全球不同应用有线电动扳手收入市场份额预测（2027-2032）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中国不同应用有线电动扳手销量（2021-2026）&amp;（台）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中国不同应用有线电动扳手销量市场份额（2021-2026）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中国不同应用有线电动扳手销量预测（2027-2032）&amp;（台）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中国市场不同应用有线电动扳手销量市场份额预测（2027-2032）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中国不同应用有线电动扳手收入（2021-2026）&amp;（万元）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中国不同应用有线电动扳手收入市场份额（2021-2026）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中国不同应用有线电动扳手收入预测（2027-2032）&amp;（万元）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中国不同应用有线电动扳手收入市场份额预测（2027-2032）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有线电动扳手行业发展趋势</w:t>
      </w:r>
      <w:r>
        <w:rPr>
          <w:rFonts w:hint="eastAsia"/>
        </w:rPr>
        <w:br/>
      </w:r>
      <w:r>
        <w:rPr>
          <w:rFonts w:hint="eastAsia"/>
        </w:rPr>
        <w:t>　　表 116： 有线电动扳手行业主要驱动因素</w:t>
      </w:r>
      <w:r>
        <w:rPr>
          <w:rFonts w:hint="eastAsia"/>
        </w:rPr>
        <w:br/>
      </w:r>
      <w:r>
        <w:rPr>
          <w:rFonts w:hint="eastAsia"/>
        </w:rPr>
        <w:t>　　表 117： 有线电动扳手行业供应链分析</w:t>
      </w:r>
      <w:r>
        <w:rPr>
          <w:rFonts w:hint="eastAsia"/>
        </w:rPr>
        <w:br/>
      </w:r>
      <w:r>
        <w:rPr>
          <w:rFonts w:hint="eastAsia"/>
        </w:rPr>
        <w:t>　　表 118： 有线电动扳手上游原料供应商</w:t>
      </w:r>
      <w:r>
        <w:rPr>
          <w:rFonts w:hint="eastAsia"/>
        </w:rPr>
        <w:br/>
      </w:r>
      <w:r>
        <w:rPr>
          <w:rFonts w:hint="eastAsia"/>
        </w:rPr>
        <w:t>　　表 119： 有线电动扳手主要地区不同应用客户分析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有线电动扳手典型经销商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有线电动扳手产品图片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全球不同产品类型有线电动扳手销售额2021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全球不同产品类型有线电动扳手市场份额2025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全球不同应用有线电动扳手市场份额2025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2025年全球前五大生产商有线电动扳手市场份额</w:t>
      </w:r>
      <w:r>
        <w:rPr>
          <w:rFonts w:hint="eastAsia"/>
        </w:rPr>
        <w:br/>
      </w:r>
      <w:r>
        <w:rPr>
          <w:rFonts w:hint="eastAsia"/>
        </w:rPr>
        <w:t>　　图 12： 2025年全球有线电动扳手第一梯队、第二梯队和第三梯队厂商及市场份额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全球有线电动扳手产能、产量、产能利用率及发展趋势（2021-2032）&amp;（台）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全球有线电动扳手产量、需求量及发展趋势（2021-2032）&amp;（台）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全球主要地区有线电动扳手产量市场份额（2021-2032）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中国有线电动扳手产能、产量、产能利用率及发展趋势（2021-2032）&amp;（台）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中国有线电动扳手产量、市场需求量及发展趋势（2021-2032）&amp;（台）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全球有线电动扳手市场销售额及增长率：（2021-2032）&amp;（万元）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全球市场有线电动扳手市场规模：2021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全球市场有线电动扳手价格趋势（2021-2032）&amp;（元/台）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全球主要地区有线电动扳手销售收入（2021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全球主要地区有线电动扳手销售收入市场份额（2021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中东市场有线电动扳手销量及增长率（2021-2032）&amp;（台）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中东市场有线电动扳手收入及增长率（2021-2032）&amp;（万元）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全球不同产品类型有线电动扳手价格走势（2021-2032）&amp;（元/台）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全球不同应用有线电动扳手价格走势（2021-2032）&amp;（元/台）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有线电动扳手中国企业SWOT分析</w:t>
      </w:r>
      <w:r>
        <w:rPr>
          <w:rFonts w:hint="eastAsia"/>
        </w:rPr>
        <w:br/>
      </w:r>
      <w:r>
        <w:rPr>
          <w:rFonts w:hint="eastAsia"/>
        </w:rPr>
        <w:t>　　图 43： 有线电动扳手产业链</w:t>
      </w:r>
      <w:r>
        <w:rPr>
          <w:rFonts w:hint="eastAsia"/>
        </w:rPr>
        <w:br/>
      </w:r>
      <w:r>
        <w:rPr>
          <w:rFonts w:hint="eastAsia"/>
        </w:rPr>
        <w:t>　　图 44： 有线电动扳手行业采购模式分析</w:t>
      </w:r>
      <w:r>
        <w:rPr>
          <w:rFonts w:hint="eastAsia"/>
        </w:rPr>
        <w:br/>
      </w:r>
      <w:r>
        <w:rPr>
          <w:rFonts w:hint="eastAsia"/>
        </w:rPr>
        <w:t>　　图 45： 有线电动扳手行业生产模式</w:t>
      </w:r>
      <w:r>
        <w:rPr>
          <w:rFonts w:hint="eastAsia"/>
        </w:rPr>
        <w:br/>
      </w:r>
      <w:r>
        <w:rPr>
          <w:rFonts w:hint="eastAsia"/>
        </w:rPr>
        <w:t>　　图 46： 有线电动扳手行业销售模式分析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0e12f41cd4c44" w:history="1">
        <w:r>
          <w:rPr>
            <w:rStyle w:val="Hyperlink"/>
          </w:rPr>
          <w:t>2026-2032年全球与中国有线电动扳手行业现状及发展前景分析报告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0e12f41cd4c44" w:history="1">
        <w:r>
          <w:rPr>
            <w:rStyle w:val="Hyperlink"/>
          </w:rPr>
          <w:t>https://www.20087.com/8/30/YouXianDianDongBanShouDeFaZhanQianJing.html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电动扳手、有线电动扳手什么牌子好、电动扳手配件大全、有线电动扳手拆装视频教程、电动扳手不转了怎么办、有线电动扳手最大可以打多大的螺丝、插电电动扳手、有线电动扳手拆卸视频、电动扳手有线的好还是无线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32d3f8cc4f2f" w:history="1">
      <w:r>
        <w:rPr>
          <w:rStyle w:val="Hyperlink"/>
        </w:rPr>
        <w:t>2026-2032年全球与中国有线电动扳手行业现状及发展前景分析报告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XianDianDongBanShouDeFaZhanQianJing.html" TargetMode="External" Id="Rcc00e12f41cd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XianDianDongBanShouDeFaZhanQianJing.html" TargetMode="External" Id="R0afc32d3f8c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2026-01-04T01:48:24Z</dcterms:created>
  <dcterms:modified xsi:type="dcterms:W3CDTF">2026-01-04T02:48:24Z</dcterms:modified>
  <dc:subject>2026-2032年全球与中国有线电动扳手行业现状及发展前景分析报告</dc:subject>
  <dc:title>2026-2032年全球与中国有线电动扳手行业现状及发展前景分析报告</dc:title>
  <cp:keywords>2026-2032年全球与中国有线电动扳手行业现状及发展前景分析报告</cp:keywords>
  <dc:description>2026-2032年全球与中国有线电动扳手行业现状及发展前景分析报告</dc:description>
</cp:coreProperties>
</file>