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753f8eaef48a7" w:history="1">
              <w:r>
                <w:rPr>
                  <w:rStyle w:val="Hyperlink"/>
                </w:rPr>
                <w:t>2025年版中国电热水壶行业调研与市场前景分析报告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753f8eaef48a7" w:history="1">
              <w:r>
                <w:rPr>
                  <w:rStyle w:val="Hyperlink"/>
                </w:rPr>
                <w:t>2025年版中国电热水壶行业调研与市场前景分析报告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753f8eaef48a7" w:history="1">
                <w:r>
                  <w:rPr>
                    <w:rStyle w:val="Hyperlink"/>
                  </w:rPr>
                  <w:t>https://www.20087.com/3/38/DianReShuiHuFenXiBaoGao.html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市场在近年来保持稳定增长，主要受到健康饮品趋势和便捷生活方式的推动。随着消费者对茶文化和健康饮品的重视，对快速加热和精确温度控制的需求增加。同时，便携式和智能电热水壶的出现，满足了旅行者和办公室工作人员的需求，使得随时随地享受热饮成为可能。</w:t>
      </w:r>
      <w:r>
        <w:rPr>
          <w:rFonts w:hint="eastAsia"/>
        </w:rPr>
        <w:br/>
      </w:r>
      <w:r>
        <w:rPr>
          <w:rFonts w:hint="eastAsia"/>
        </w:rPr>
        <w:t>　　未来，电热水壶行业将呈现几个显著趋势。一是智能化升级，通过Wi-Fi连接和智能应用程序，用户可以远程控制水温，预设加热时间，甚至通过语音助手操作。二是设计创新，除了功能性的提升，电热水壶将更加注重设计美学，以匹配现代家居风格。三是健康导向，未来电热水壶将集成水质检测和净化功能，确保饮用水的安全。四是环保材料的使用，制造商将采用可回收材料和节能技术，减少产品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753f8eaef48a7" w:history="1">
        <w:r>
          <w:rPr>
            <w:rStyle w:val="Hyperlink"/>
          </w:rPr>
          <w:t>2025年版中国电热水壶行业调研与市场前景分析报告</w:t>
        </w:r>
      </w:hyperlink>
      <w:r>
        <w:rPr>
          <w:rFonts w:hint="eastAsia"/>
        </w:rPr>
        <w:t>》基于国家统计局、相关行业协会的详实数据，系统分析电热水壶行业的市场规模、技术现状及竞争格局，梳理电热水壶产业链结构和供需变化。报告结合宏观经济环境，研判电热水壶行业发展趋势与前景，评估不同细分领域的发展潜力；通过分析电热水壶重点企业的市场表现，揭示行业集中度变化与竞争态势，并客观识别电热水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电热水壶产业概述</w:t>
      </w:r>
      <w:r>
        <w:rPr>
          <w:rFonts w:hint="eastAsia"/>
        </w:rPr>
        <w:br/>
      </w:r>
      <w:r>
        <w:rPr>
          <w:rFonts w:hint="eastAsia"/>
        </w:rPr>
        <w:t>　　第一节 电热水壶产业定义</w:t>
      </w:r>
      <w:r>
        <w:rPr>
          <w:rFonts w:hint="eastAsia"/>
        </w:rPr>
        <w:br/>
      </w:r>
      <w:r>
        <w:rPr>
          <w:rFonts w:hint="eastAsia"/>
        </w:rPr>
        <w:t>　　第二节 电热水壶产业发展历程</w:t>
      </w:r>
      <w:r>
        <w:rPr>
          <w:rFonts w:hint="eastAsia"/>
        </w:rPr>
        <w:br/>
      </w:r>
      <w:r>
        <w:rPr>
          <w:rFonts w:hint="eastAsia"/>
        </w:rPr>
        <w:t>　　第三节 电热水壶分类情况</w:t>
      </w:r>
      <w:r>
        <w:rPr>
          <w:rFonts w:hint="eastAsia"/>
        </w:rPr>
        <w:br/>
      </w:r>
      <w:r>
        <w:rPr>
          <w:rFonts w:hint="eastAsia"/>
        </w:rPr>
        <w:t>　　第四节 电热水壶产业链分析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中国电热水壶行业发展环境分析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电热水壶行业经济环境分析</w:t>
      </w:r>
      <w:r>
        <w:rPr>
          <w:rFonts w:hint="eastAsia"/>
        </w:rPr>
        <w:br/>
      </w:r>
      <w:r>
        <w:rPr>
          <w:rFonts w:hint="eastAsia"/>
        </w:rPr>
        <w:t>　　第二节 电热水壶行业政策环境分析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二、相关电热水壶行业标准分析</w:t>
      </w:r>
      <w:r>
        <w:rPr>
          <w:rFonts w:hint="eastAsia"/>
        </w:rPr>
        <w:br/>
      </w:r>
      <w:r>
        <w:rPr>
          <w:rFonts w:hint="eastAsia"/>
        </w:rPr>
        <w:t>　　第三节 电热水壶行业社会环境分析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2024-2025年中国电热水壶行业发展概况</w:t>
      </w:r>
      <w:r>
        <w:rPr>
          <w:rFonts w:hint="eastAsia"/>
        </w:rPr>
        <w:br/>
      </w:r>
      <w:r>
        <w:rPr>
          <w:rFonts w:hint="eastAsia"/>
        </w:rPr>
        <w:t>　　第一节 电热水壶行业发展态势分析</w:t>
      </w:r>
      <w:r>
        <w:rPr>
          <w:rFonts w:hint="eastAsia"/>
        </w:rPr>
        <w:br/>
      </w:r>
      <w:r>
        <w:rPr>
          <w:rFonts w:hint="eastAsia"/>
        </w:rPr>
        <w:t>　　第二节 电热水壶行业发展特点分析</w:t>
      </w:r>
      <w:r>
        <w:rPr>
          <w:rFonts w:hint="eastAsia"/>
        </w:rPr>
        <w:br/>
      </w:r>
      <w:r>
        <w:rPr>
          <w:rFonts w:hint="eastAsia"/>
        </w:rPr>
        <w:t>　　第三节 电热水壶行业市场供需分析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2019-2024年中国电热水壶行业总体规模</w:t>
      </w:r>
      <w:r>
        <w:rPr>
          <w:rFonts w:hint="eastAsia"/>
        </w:rPr>
        <w:br/>
      </w:r>
      <w:r>
        <w:rPr>
          <w:rFonts w:hint="eastAsia"/>
        </w:rPr>
        <w:t>　　第二节 中国电热水壶行业盈利情况分析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中国电热水壶行业产量情况分析与预测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一、2019-2024年电热水壶行业产量统计分析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二、电热水壶行业区域产量分析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中国电热水壶行业需求概况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一、2019-2024年中国电热水壶行业需求情况分析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二、2025年中国电热水壶行业市场需求特点分析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三、2025-2031年中国电热水壶市场需求预测分析</w:t>
      </w:r>
      <w:r>
        <w:rPr>
          <w:rFonts w:hint="eastAsia"/>
        </w:rPr>
        <w:br/>
      </w:r>
      <w:r>
        <w:rPr>
          <w:rFonts w:hint="eastAsia"/>
        </w:rPr>
        <w:t>　　第五节 电热水壶产业供需平衡状况分析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电热水壶细分市场深度分析</w:t>
      </w:r>
      <w:r>
        <w:rPr>
          <w:rFonts w:hint="eastAsia"/>
        </w:rPr>
        <w:br/>
      </w:r>
      <w:r>
        <w:rPr>
          <w:rFonts w:hint="eastAsia"/>
        </w:rPr>
        <w:t>　　第一节 电热水壶细分市场（一）发展研究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电热水壶细分市场（二）发展研究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2019-2024年中国电热水壶行业进出口情况分析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一、2019-2024年中国电热水壶行业进口分析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二、2019-2024年中国电热水壶行业出口分析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2025-2031年中国电热水壶行业进出口情况预测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一、2025-2031年中国电热水壶行业进口预测分析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影响电热水壶行业进出口变化的主要原因分析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电热水壶市场竞争策略分析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一、电热水壶市场增长潜力分析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二、电热水壶产品竞争策略分析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电热水壶企业竞争策略分析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一、2025-2031年我国电热水壶市场竞争趋势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我国电热水壶行业前景与机遇分析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一、我国电热水壶行业发展前景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二、我国电热水壶发展机遇分析</w:t>
      </w:r>
      <w:r>
        <w:rPr>
          <w:rFonts w:hint="eastAsia"/>
        </w:rPr>
        <w:br/>
      </w:r>
      <w:r>
        <w:rPr>
          <w:rFonts w:hint="eastAsia"/>
        </w:rPr>
        <w:t>　　　　三、2025年电热水壶的发展机遇分析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四、经济危机对电热水壶行业的影响分析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2025-2031年中国电热水壶市场趋势分析</w:t>
      </w:r>
      <w:r>
        <w:rPr>
          <w:rFonts w:hint="eastAsia"/>
        </w:rPr>
        <w:br/>
      </w:r>
      <w:r>
        <w:rPr>
          <w:rFonts w:hint="eastAsia"/>
        </w:rPr>
        <w:t>　　　　一、电热水壶市场趋势总结</w:t>
      </w:r>
      <w:r>
        <w:rPr>
          <w:rFonts w:hint="eastAsia"/>
        </w:rPr>
        <w:br/>
      </w:r>
      <w:r>
        <w:rPr>
          <w:rFonts w:hint="eastAsia"/>
        </w:rPr>
        <w:t>　　　　二、电热水壶发展趋势分析</w:t>
      </w:r>
      <w:r>
        <w:rPr>
          <w:rFonts w:hint="eastAsia"/>
        </w:rPr>
        <w:br/>
      </w:r>
      <w:r>
        <w:rPr>
          <w:rFonts w:hint="eastAsia"/>
        </w:rPr>
        <w:t>　　　　三、电热水壶市场发展空间</w:t>
      </w:r>
      <w:r>
        <w:rPr>
          <w:rFonts w:hint="eastAsia"/>
        </w:rPr>
        <w:br/>
      </w:r>
      <w:r>
        <w:rPr>
          <w:rFonts w:hint="eastAsia"/>
        </w:rPr>
        <w:t>　　　　四、电热水壶产业政策趋向</w:t>
      </w:r>
      <w:r>
        <w:rPr>
          <w:rFonts w:hint="eastAsia"/>
        </w:rPr>
        <w:br/>
      </w:r>
      <w:r>
        <w:rPr>
          <w:rFonts w:hint="eastAsia"/>
        </w:rPr>
        <w:t>　　　　五、电热水壶技术革新趋势</w:t>
      </w:r>
      <w:r>
        <w:rPr>
          <w:rFonts w:hint="eastAsia"/>
        </w:rPr>
        <w:br/>
      </w:r>
      <w:r>
        <w:rPr>
          <w:rFonts w:hint="eastAsia"/>
        </w:rPr>
        <w:t>　　　　六、电热水壶价格走势分析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七、国际环境对电热水壶行业的影响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一、2025年电热水壶行业投资状况分析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三、2025年电热水壶行业投资趋势预测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四、2025年电热水壶行业投资方向</w:t>
      </w:r>
      <w:r>
        <w:rPr>
          <w:rFonts w:hint="eastAsia"/>
        </w:rPr>
        <w:br/>
      </w:r>
      <w:r>
        <w:rPr>
          <w:rFonts w:hint="eastAsia"/>
        </w:rPr>
        <w:t>　　　　五、2025年电热水壶行业投资建议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2025-2031年电热水壶行业投资风险及控制策略分析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一、电热水壶市场风险及控制策略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二、电热水壶行业政策风险及控制策略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三、电热水壶经营风险及控制策略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四、电热水壶同业竞争风险及控制策略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五、电热水壶行业其他风险及控制策略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电热水壶行业市场前景分析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一、2025-2031年电热水壶市场规模预测</w:t>
      </w:r>
      <w:r>
        <w:rPr>
          <w:rFonts w:hint="eastAsia"/>
        </w:rPr>
        <w:br/>
      </w:r>
      <w:r>
        <w:rPr>
          <w:rFonts w:hint="eastAsia"/>
        </w:rPr>
        <w:t>　　　　二、电热水壶行业增长驱动因素</w:t>
      </w:r>
      <w:r>
        <w:rPr>
          <w:rFonts w:hint="eastAsia"/>
        </w:rPr>
        <w:br/>
      </w:r>
      <w:r>
        <w:rPr>
          <w:rFonts w:hint="eastAsia"/>
        </w:rPr>
        <w:t>　　　　三、电热水壶市场供需趋势展望</w:t>
      </w:r>
      <w:r>
        <w:rPr>
          <w:rFonts w:hint="eastAsia"/>
        </w:rPr>
        <w:br/>
      </w:r>
      <w:r>
        <w:rPr>
          <w:rFonts w:hint="eastAsia"/>
        </w:rPr>
        <w:t>　　第二节 电热水壶行业投资价值分析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一、2025-2031年电热水壶投资规模预测</w:t>
      </w:r>
      <w:r>
        <w:rPr>
          <w:rFonts w:hint="eastAsia"/>
        </w:rPr>
        <w:br/>
      </w:r>
      <w:r>
        <w:rPr>
          <w:rFonts w:hint="eastAsia"/>
        </w:rPr>
        <w:t>　　　　二、电热水壶行业盈利能力评估</w:t>
      </w:r>
      <w:r>
        <w:rPr>
          <w:rFonts w:hint="eastAsia"/>
        </w:rPr>
        <w:br/>
      </w:r>
      <w:r>
        <w:rPr>
          <w:rFonts w:hint="eastAsia"/>
        </w:rPr>
        <w:t>　　　　三、电热水壶行业投资回报分析</w:t>
      </w:r>
      <w:r>
        <w:rPr>
          <w:rFonts w:hint="eastAsia"/>
        </w:rPr>
        <w:br/>
      </w:r>
      <w:r>
        <w:rPr>
          <w:rFonts w:hint="eastAsia"/>
        </w:rPr>
        <w:t>　　第三节 电热水壶行业经营模式分析</w:t>
      </w:r>
      <w:r>
        <w:rPr>
          <w:rFonts w:hint="eastAsia"/>
        </w:rPr>
        <w:br/>
      </w:r>
      <w:r>
        <w:rPr>
          <w:rFonts w:hint="eastAsia"/>
        </w:rPr>
        <w:t>　　　　一、电热水壶生产与营销模式</w:t>
      </w:r>
      <w:r>
        <w:rPr>
          <w:rFonts w:hint="eastAsia"/>
        </w:rPr>
        <w:br/>
      </w:r>
      <w:r>
        <w:rPr>
          <w:rFonts w:hint="eastAsia"/>
        </w:rPr>
        <w:t>　　　　二、电热水壶行业内外销优势对比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三、电热水壶企业运营策略建议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中.智.林.：电热水壶项目投资建议</w:t>
      </w:r>
      <w:r>
        <w:rPr>
          <w:rFonts w:hint="eastAsia"/>
        </w:rPr>
        <w:br/>
      </w:r>
      <w:r>
        <w:rPr>
          <w:rFonts w:hint="eastAsia"/>
        </w:rPr>
        <w:t>　　　　一、电热水壶技术应用要点</w:t>
      </w:r>
      <w:r>
        <w:rPr>
          <w:rFonts w:hint="eastAsia"/>
        </w:rPr>
        <w:br/>
      </w:r>
      <w:r>
        <w:rPr>
          <w:rFonts w:hint="eastAsia"/>
        </w:rPr>
        <w:t>　　　　二、电热水壶项目投资风险控制</w:t>
      </w:r>
      <w:r>
        <w:rPr>
          <w:rFonts w:hint="eastAsia"/>
        </w:rPr>
        <w:br/>
      </w:r>
      <w:r>
        <w:rPr>
          <w:rFonts w:hint="eastAsia"/>
        </w:rPr>
        <w:t>　　　　三、电热水壶生产开发关键点</w:t>
      </w:r>
      <w:r>
        <w:rPr>
          <w:rFonts w:hint="eastAsia"/>
        </w:rPr>
        <w:br/>
      </w:r>
      <w:r>
        <w:rPr>
          <w:rFonts w:hint="eastAsia"/>
        </w:rPr>
        <w:t>　　　　四、电热水壶市场拓展策略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电热水壶行业历程</w:t>
      </w:r>
      <w:r>
        <w:rPr>
          <w:rFonts w:hint="eastAsia"/>
        </w:rPr>
        <w:br/>
      </w:r>
      <w:r>
        <w:rPr>
          <w:rFonts w:hint="eastAsia"/>
        </w:rPr>
        <w:t>　　图表 电热水壶行业生命周期</w:t>
      </w:r>
      <w:r>
        <w:rPr>
          <w:rFonts w:hint="eastAsia"/>
        </w:rPr>
        <w:br/>
      </w:r>
      <w:r>
        <w:rPr>
          <w:rFonts w:hint="eastAsia"/>
        </w:rPr>
        <w:t>　　图表 电热水壶行业产业链分析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电热水壶企业信息</w:t>
      </w:r>
      <w:r>
        <w:rPr>
          <w:rFonts w:hint="eastAsia"/>
        </w:rPr>
        <w:br/>
      </w:r>
      <w:r>
        <w:rPr>
          <w:rFonts w:hint="eastAsia"/>
        </w:rPr>
        <w:t>　　图表 电热水壶企业经营情况分析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753f8eaef48a7" w:history="1">
        <w:r>
          <w:rPr>
            <w:rStyle w:val="Hyperlink"/>
          </w:rPr>
          <w:t>2025年版中国电热水壶行业调研与市场前景分析报告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753f8eaef48a7" w:history="1">
        <w:r>
          <w:rPr>
            <w:rStyle w:val="Hyperlink"/>
          </w:rPr>
          <w:t>https://www.20087.com/3/38/DianReShuiHuFenXiBaoGao.html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b368b1fc949ba" w:history="1">
      <w:r>
        <w:rPr>
          <w:rStyle w:val="Hyperlink"/>
        </w:rPr>
        <w:t>2025年版中国电热水壶行业调研与市场前景分析报告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anReShuiHuFenXiBaoGao.html" TargetMode="External" Id="R490753f8eaef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anReShuiHuFenXiBaoGao.html" TargetMode="External" Id="Rfb9b368b1fc9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2024-09-05T08:25:00Z</dcterms:created>
  <dcterms:modified xsi:type="dcterms:W3CDTF">2024-09-05T09:25:00Z</dcterms:modified>
  <dc:subject>2025年版中国电热水壶行业调研与市场前景分析报告</dc:subject>
  <dc:title>2025年版中国电热水壶行业调研与市场前景分析报告</dc:title>
  <cp:keywords>2025年版中国电热水壶行业调研与市场前景分析报告</cp:keywords>
  <dc:description>2025年版中国电热水壶行业调研与市场前景分析报告</dc:description>
</cp:coreProperties>
</file>