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13d7d44d545a9" w:history="1">
              <w:r>
                <w:rPr>
                  <w:rStyle w:val="Hyperlink"/>
                </w:rPr>
                <w:t>2025-2031年中国蓝光播放机产业市场调研及发展前景预测报告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13d7d44d545a9" w:history="1">
              <w:r>
                <w:rPr>
                  <w:rStyle w:val="Hyperlink"/>
                </w:rPr>
                <w:t>2025-2031年中国蓝光播放机产业市场调研及发展前景预测报告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13d7d44d545a9" w:history="1">
                <w:r>
                  <w:rPr>
                    <w:rStyle w:val="Hyperlink"/>
                  </w:rPr>
                  <w:t>https://www.20087.com/3/19/LanGuangBoFangJiShiChangQianJing.html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高清影音播放设备，随着4K超高清电视和蓝光碟片的普及，市场对蓝光播放机的需求持续增长。蓝光技术提供了比传统DVD更高的画质和音质，满足了消费者对视听体验的更高要求。此外，现代蓝光播放机还集成了网络功能，支持流媒体服务，增强了设备的娱乐性和实用性。</w:t>
      </w:r>
      <w:r>
        <w:rPr>
          <w:rFonts w:hint="eastAsia"/>
        </w:rPr>
        <w:br/>
      </w:r>
      <w:r>
        <w:rPr>
          <w:rFonts w:hint="eastAsia"/>
        </w:rPr>
        <w:t>　　未来，蓝光播放机将更加智能化和多功能化。随着8K电视和HDR技术的发展，未来蓝光播放机将支持更高分辨率的播放，提供极致的视觉体验。同时，AI技术的应用将使蓝光播放机具备更智能的用户界面和语音控制功能，提高用户交互的便利性。此外，随着智能家居概念的兴起，蓝光播放机将与其他智能设备更好地集成，实现家庭娱乐中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13d7d44d545a9" w:history="1">
        <w:r>
          <w:rPr>
            <w:rStyle w:val="Hyperlink"/>
          </w:rPr>
          <w:t>2025-2031年中国蓝光播放机产业市场调研及发展前景预测报告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蓝光播放机行业的市场规模、技术发展水平和竞争格局。报告分析了蓝光播放机行业重点企业的市场表现，评估了当前技术路线的发展方向，并对蓝光播放机市场趋势做出合理预测。通过梳理蓝光播放机行业面临的机遇与风险，为企业和投资者了解市场动态、把握发展机会提供了数据支持和参考建议，有助于相关决策者更准确地判断蓝光播放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蓝光播放机产业市场概述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蓝光播放机行业关键成功要素</w:t>
      </w:r>
      <w:r>
        <w:rPr>
          <w:rFonts w:hint="eastAsia"/>
        </w:rPr>
        <w:br/>
      </w:r>
      <w:r>
        <w:rPr>
          <w:rFonts w:hint="eastAsia"/>
        </w:rPr>
        <w:t>　　第四节 蓝光播放机行业价值链分析</w:t>
      </w:r>
      <w:r>
        <w:rPr>
          <w:rFonts w:hint="eastAsia"/>
        </w:rPr>
        <w:br/>
      </w:r>
      <w:r>
        <w:rPr>
          <w:rFonts w:hint="eastAsia"/>
        </w:rPr>
        <w:t>　　第五节 蓝光播放机产业链分析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2024-2025年全球蓝光播放机市场现状及发展趋势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全球蓝光播放机市场现状及发展趋势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一、全球蓝光播放机产业发展阶段</w:t>
      </w:r>
      <w:r>
        <w:rPr>
          <w:rFonts w:hint="eastAsia"/>
        </w:rPr>
        <w:br/>
      </w:r>
      <w:r>
        <w:rPr>
          <w:rFonts w:hint="eastAsia"/>
        </w:rPr>
        <w:t>　　　　二、全球蓝光播放机产业竞争现状</w:t>
      </w:r>
      <w:r>
        <w:rPr>
          <w:rFonts w:hint="eastAsia"/>
        </w:rPr>
        <w:br/>
      </w:r>
      <w:r>
        <w:rPr>
          <w:rFonts w:hint="eastAsia"/>
        </w:rPr>
        <w:t>　　　　三、全球蓝光播放机产业投资状况</w:t>
      </w:r>
      <w:r>
        <w:rPr>
          <w:rFonts w:hint="eastAsia"/>
        </w:rPr>
        <w:br/>
      </w:r>
      <w:r>
        <w:rPr>
          <w:rFonts w:hint="eastAsia"/>
        </w:rPr>
        <w:t>　　　　四、全球蓝光播放机产业市场发展趋势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全球主要国家地区蓝光播放机市场现状及发展趋势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全球蓝光播放机市场经营模式现状及发展趋势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2024-2025年中国蓝光播放机产业链发展状况分析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中国蓝光播放机产业发展分析</w:t>
      </w:r>
      <w:r>
        <w:rPr>
          <w:rFonts w:hint="eastAsia"/>
        </w:rPr>
        <w:br/>
      </w:r>
      <w:r>
        <w:rPr>
          <w:rFonts w:hint="eastAsia"/>
        </w:rPr>
        <w:t>　　第一节 中国蓝光播放机产业发展现状</w:t>
      </w:r>
      <w:r>
        <w:rPr>
          <w:rFonts w:hint="eastAsia"/>
        </w:rPr>
        <w:br/>
      </w:r>
      <w:r>
        <w:rPr>
          <w:rFonts w:hint="eastAsia"/>
        </w:rPr>
        <w:t>　　第二节 中国蓝光播放机产业国际地位现状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中国蓝光播放机产业经济运行现状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中国蓝光播放机产业运营模式现状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中国蓝光播放机产业存在的问题及发展障碍分析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中国蓝光播放机产业发展趋势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中国蓝光播放机市场现状及发展趋势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中国蓝光播放机市场供给状况</w:t>
      </w:r>
      <w:r>
        <w:rPr>
          <w:rFonts w:hint="eastAsia"/>
        </w:rPr>
        <w:br/>
      </w:r>
      <w:r>
        <w:rPr>
          <w:rFonts w:hint="eastAsia"/>
        </w:rPr>
        <w:t>　　第二节 中国蓝光播放机市场需求状况</w:t>
      </w:r>
      <w:r>
        <w:rPr>
          <w:rFonts w:hint="eastAsia"/>
        </w:rPr>
        <w:br/>
      </w:r>
      <w:r>
        <w:rPr>
          <w:rFonts w:hint="eastAsia"/>
        </w:rPr>
        <w:t>　　第三节 中国蓝光播放机市场结构状况</w:t>
      </w:r>
      <w:r>
        <w:rPr>
          <w:rFonts w:hint="eastAsia"/>
        </w:rPr>
        <w:br/>
      </w:r>
      <w:r>
        <w:rPr>
          <w:rFonts w:hint="eastAsia"/>
        </w:rPr>
        <w:t>　　第四节 中国蓝光播放机市场存在的问题及障碍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中国蓝光播放机市场发展潜力及发展趋势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中国蓝光播放机市场消费者行为状况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中国蓝光播放机产业基本竞争战略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四、蓝光播放机产业该战略的SWOT分析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五、蓝光播放机产业该战略的典型企业分析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中国蓝光播放机产业市场竞争策略分析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蓝光播放机产业市场五种竞争动力模式结构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蓝光播放机产业市场核心竞争力的塑造要素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蓝光播放机产业市场不同市场地位的竞争策略分析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蓝光播放机产业市场竞争案例分析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中国蓝光播放机产业市场营销策略竞争分析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中国蓝光播放机产业重点企业市场竞争策略研究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中国蓝光播放机产业市场发展预测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中国蓝光播放机产业发展环境预测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中国蓝光播放机产业发展预测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中国蓝光播放机市场发展预测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一、2025-2031年中国蓝光播放机市场需求预测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二、2025-2031年中国蓝光播放机市场结构预测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三、2025-2031年中国蓝光播放机市场集中度预测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四、2025-2031年中国蓝光播放机市场供给预测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五、2025-2031年中国蓝光播放机市场价格预测</w:t>
      </w:r>
      <w:r>
        <w:rPr>
          <w:rFonts w:hint="eastAsia"/>
        </w:rPr>
        <w:br/>
      </w:r>
      <w:r>
        <w:rPr>
          <w:rFonts w:hint="eastAsia"/>
        </w:rPr>
        <w:t>　　第四节 中国蓝光播放机产业竞争发展趋势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中国蓝光播放机产业市场投资机会与风险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中国蓝光播放机产业市场投资优势分析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中国蓝光播放机产业市场投资劣势分析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中国蓝光播放机产业市场投资机会分析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中国蓝光播放机产业市场投资风险分析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中国蓝光播放机产业市场竞争策略建议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中国蓝光播放机产业竞争战略建议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中国蓝光播放机产业竞争策略建议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中国蓝光播放机市场竞争策略建议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蓝光播放机产业链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13d7d44d545a9" w:history="1">
        <w:r>
          <w:rPr>
            <w:rStyle w:val="Hyperlink"/>
          </w:rPr>
          <w:t>2025-2031年中国蓝光播放机产业市场调研及发展前景预测报告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13d7d44d545a9" w:history="1">
        <w:r>
          <w:rPr>
            <w:rStyle w:val="Hyperlink"/>
          </w:rPr>
          <w:t>https://www.20087.com/3/19/LanGuangBoFangJiShiChangQianJing.html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热点：蓝光影碟机、蓝光播放机怎么使用、蓝光电视机、蓝光播放机可以放dvd吗、dvd 蓝光、什么是蓝光播放机、真4k蓝光播放机、蓝光播放机可以连接电脑吗、十大4k蓝光播放机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b6e24a5704710" w:history="1">
      <w:r>
        <w:rPr>
          <w:rStyle w:val="Hyperlink"/>
        </w:rPr>
        <w:t>2025-2031年中国蓝光播放机产业市场调研及发展前景预测报告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anGuangBoFangJiShiChangQianJing.html" TargetMode="External" Id="R09513d7d44d5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anGuangBoFangJiShiChangQianJing.html" TargetMode="External" Id="Rf60b6e24a570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2024-09-13T06:44:00Z</dcterms:created>
  <dcterms:modified xsi:type="dcterms:W3CDTF">2024-09-13T07:44:00Z</dcterms:modified>
  <dc:subject>2025-2031年中国蓝光播放机产业市场调研及发展前景预测报告</dc:subject>
  <dc:title>2025-2031年中国蓝光播放机产业市场调研及发展前景预测报告</dc:title>
  <cp:keywords>2025-2031年中国蓝光播放机产业市场调研及发展前景预测报告</cp:keywords>
  <dc:description>2025-2031年中国蓝光播放机产业市场调研及发展前景预测报告</dc:description>
</cp:coreProperties>
</file>