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5048528d34d91" w:history="1">
              <w:r>
                <w:rPr>
                  <w:rStyle w:val="Hyperlink"/>
                </w:rPr>
                <w:t>2025-2031年中国炉排行业现状分析与趋势预测报告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5048528d34d91" w:history="1">
              <w:r>
                <w:rPr>
                  <w:rStyle w:val="Hyperlink"/>
                </w:rPr>
                <w:t>2025-2031年中国炉排行业现状分析与趋势预测报告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5048528d34d91" w:history="1">
                <w:r>
                  <w:rPr>
                    <w:rStyle w:val="Hyperlink"/>
                  </w:rPr>
                  <w:t>https://www.20087.com/0/20/LuPaiXianZhuangJiFaZhanQuShi.html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是焚烧炉中用于支撑和输送垃圾或其他可燃物料的关键部件，广泛应用于城市生活垃圾焚烧发电厂及工业废弃物处理设施。近年来，随着环保法规的加强和技术进步，炉排的设计和制造工艺不断提升，不仅提高了燃烧效率和热能利用率，还降低了污染物排放。同时，为了适应不同类型的废物处理需求，炉排的结构形式也越来越多样化，如链条式、往复式和滚筒式等。</w:t>
      </w:r>
      <w:r>
        <w:rPr>
          <w:rFonts w:hint="eastAsia"/>
        </w:rPr>
        <w:br/>
      </w:r>
      <w:r>
        <w:rPr>
          <w:rFonts w:hint="eastAsia"/>
        </w:rPr>
        <w:t>　　未来，炉排的发展将更加注重节能减排与智能化控制。一方面，通过采用新型耐高温材料和优化炉排结构设计，提高热效率并延长使用寿命；另一方面，借助物联网(IoT)和大数据分析技术，实现对焚烧过程的实时监控与智能调控，优化燃烧参数并减少有害气体排放。此外，随着循环经济理念的推广，开发适用于多种废弃物协同处理的多功能炉排将成为新的研究热点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5048528d34d91" w:history="1">
        <w:r>
          <w:rPr>
            <w:rStyle w:val="Hyperlink"/>
          </w:rPr>
          <w:t>2025-2031年中国炉排行业现状分析与趋势预测报告</w:t>
        </w:r>
      </w:hyperlink>
      <w:r>
        <w:rPr>
          <w:rFonts w:hint="eastAsia"/>
        </w:rPr>
        <w:t>》系统分析了炉排行业的产业链结构、市场规模及需求特征，详细解读了价格体系与行业现状。基于严谨的数据分析与市场洞察，报告科学预测了炉排行业前景与发展趋势。同时，重点剖析了炉排重点企业的竞争格局、市场集中度及品牌影响力，并对炉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炉排相关基础阐述</w:t>
      </w:r>
      <w:r>
        <w:rPr>
          <w:rFonts w:hint="eastAsia"/>
        </w:rPr>
        <w:br/>
      </w:r>
      <w:r>
        <w:rPr>
          <w:rFonts w:hint="eastAsia"/>
        </w:rPr>
        <w:t>　　第一节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</w:t>
      </w:r>
      <w:r>
        <w:rPr>
          <w:rFonts w:hint="eastAsia"/>
        </w:rPr>
        <w:br/>
      </w:r>
      <w:r>
        <w:rPr>
          <w:rFonts w:hint="eastAsia"/>
        </w:rPr>
        <w:t>　　第二节 炉排的功用及分类</w:t>
      </w:r>
      <w:r>
        <w:rPr>
          <w:rFonts w:hint="eastAsia"/>
        </w:rPr>
        <w:br/>
      </w:r>
      <w:r>
        <w:rPr>
          <w:rFonts w:hint="eastAsia"/>
        </w:rPr>
        <w:t>　　　　一、固定式炉排</w:t>
      </w:r>
      <w:r>
        <w:rPr>
          <w:rFonts w:hint="eastAsia"/>
        </w:rPr>
        <w:br/>
      </w:r>
      <w:r>
        <w:rPr>
          <w:rFonts w:hint="eastAsia"/>
        </w:rPr>
        <w:t>　　　　二、移动式炉排</w:t>
      </w:r>
      <w:r>
        <w:rPr>
          <w:rFonts w:hint="eastAsia"/>
        </w:rPr>
        <w:br/>
      </w:r>
      <w:r>
        <w:rPr>
          <w:rFonts w:hint="eastAsia"/>
        </w:rPr>
        <w:t>　　　　三、往复式炉排</w:t>
      </w:r>
      <w:r>
        <w:rPr>
          <w:rFonts w:hint="eastAsia"/>
        </w:rPr>
        <w:br/>
      </w:r>
      <w:r>
        <w:rPr>
          <w:rFonts w:hint="eastAsia"/>
        </w:rPr>
        <w:t>　　　　四、振动式炉排</w:t>
      </w:r>
      <w:r>
        <w:rPr>
          <w:rFonts w:hint="eastAsia"/>
        </w:rPr>
        <w:br/>
      </w:r>
      <w:r>
        <w:rPr>
          <w:rFonts w:hint="eastAsia"/>
        </w:rPr>
        <w:t>　　　　五、下饲式炉排</w:t>
      </w:r>
      <w:r>
        <w:rPr>
          <w:rFonts w:hint="eastAsia"/>
        </w:rPr>
        <w:br/>
      </w:r>
      <w:r>
        <w:rPr>
          <w:rFonts w:hint="eastAsia"/>
        </w:rPr>
        <w:t>　　　　六、往复炉排</w:t>
      </w:r>
      <w:r>
        <w:rPr>
          <w:rFonts w:hint="eastAsia"/>
        </w:rPr>
        <w:br/>
      </w:r>
      <w:r>
        <w:rPr>
          <w:rFonts w:hint="eastAsia"/>
        </w:rPr>
        <w:t>　　第三节 倾斜往复炉排</w:t>
      </w:r>
      <w:r>
        <w:rPr>
          <w:rFonts w:hint="eastAsia"/>
        </w:rPr>
        <w:br/>
      </w:r>
      <w:r>
        <w:rPr>
          <w:rFonts w:hint="eastAsia"/>
        </w:rPr>
        <w:t>　　　　一、倾斜往复炉排结构</w:t>
      </w:r>
      <w:r>
        <w:rPr>
          <w:rFonts w:hint="eastAsia"/>
        </w:rPr>
        <w:br/>
      </w:r>
      <w:r>
        <w:rPr>
          <w:rFonts w:hint="eastAsia"/>
        </w:rPr>
        <w:t>　　　　二、倾斜往复炉排的燃烧特点</w:t>
      </w:r>
      <w:r>
        <w:rPr>
          <w:rFonts w:hint="eastAsia"/>
        </w:rPr>
        <w:br/>
      </w:r>
      <w:r>
        <w:rPr>
          <w:rFonts w:hint="eastAsia"/>
        </w:rPr>
        <w:t>　　　　三、倾斜往复炉排的优缺点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2020-2025年国内外锅炉产业运行动态解析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2020-2025年世界锅炉行业运行概况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2020-2025年中国锅炉行业总体情况发展分析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2020-2025年中国中小型锅炉的发展分析</w:t>
      </w:r>
      <w:r>
        <w:rPr>
          <w:rFonts w:hint="eastAsia"/>
        </w:rPr>
        <w:br/>
      </w:r>
      <w:r>
        <w:rPr>
          <w:rFonts w:hint="eastAsia"/>
        </w:rPr>
        <w:t>　　第四节 2020-2025年中国锅炉的节能环保分析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2020-2025年中国炉排产业市场发展环境解析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2020-2025年中国炉排市场政策环境分析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2020-2025年中国炉排市场技术环境分析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2020-2025年中国炉排市场社会环境分析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2020-2025年中国炉排产业市场运行态势剖析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2020-2025年中国炉排产业总体状况解析</w:t>
      </w:r>
      <w:r>
        <w:rPr>
          <w:rFonts w:hint="eastAsia"/>
        </w:rPr>
        <w:br/>
      </w:r>
      <w:r>
        <w:rPr>
          <w:rFonts w:hint="eastAsia"/>
        </w:rPr>
        <w:t>　　第二节 2020-2025年中国炉排产业发展动态分析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2020-2025年中国炉排市场发展现状分析</w:t>
      </w:r>
      <w:r>
        <w:rPr>
          <w:rFonts w:hint="eastAsia"/>
        </w:rPr>
        <w:br/>
      </w:r>
      <w:r>
        <w:rPr>
          <w:rFonts w:hint="eastAsia"/>
        </w:rPr>
        <w:t>　　第四节 2020-2025年中国炉排产业发展中凸现的问题分析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中国锅炉及辅助设备制造所属行业运行数据监测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中国锅炉及辅助设备制造所属行业总体规模分析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中国锅炉及辅助设备制造所属行业产销与费用分析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中国锅炉及辅助设备制造所属行业财务指标分析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2020-2025年炉排生产企业营销及促销策略分析</w:t>
      </w:r>
      <w:r>
        <w:rPr>
          <w:rFonts w:hint="eastAsia"/>
        </w:rPr>
        <w:br/>
      </w:r>
      <w:r>
        <w:rPr>
          <w:rFonts w:hint="eastAsia"/>
        </w:rPr>
        <w:t>　　第一节 营销渠道策略</w:t>
      </w:r>
      <w:r>
        <w:rPr>
          <w:rFonts w:hint="eastAsia"/>
        </w:rPr>
        <w:br/>
      </w:r>
      <w:r>
        <w:rPr>
          <w:rFonts w:hint="eastAsia"/>
        </w:rPr>
        <w:t>　　第二节 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2020-2025年中国炉排市场竞争格局透析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2020-2025年中国炉排行业竞争现状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2020-2025年中国炉排行业集中度分析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2020-2025年中国炉排行业竞争中存的问题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2025-2031年中国炉排行业竞争趋势分析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中国炉排行业企业分析</w:t>
      </w:r>
      <w:r>
        <w:rPr>
          <w:rFonts w:hint="eastAsia"/>
        </w:rPr>
        <w:br/>
      </w:r>
      <w:r>
        <w:rPr>
          <w:rFonts w:hint="eastAsia"/>
        </w:rPr>
        <w:t>　　第一节 瓦房店市永宁炉排制造有限公司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大连阳光锅炉辅机有限公司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江都腾达环境工程有限公司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丹阳锅炉辅机厂有限公司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自贡市东方容器配套有限公司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炉排品牌竞争力提升策略分析</w:t>
      </w:r>
      <w:r>
        <w:rPr>
          <w:rFonts w:hint="eastAsia"/>
        </w:rPr>
        <w:br/>
      </w:r>
      <w:r>
        <w:rPr>
          <w:rFonts w:hint="eastAsia"/>
        </w:rPr>
        <w:t>　　第一节 中国炉排——“赤道”炉排分析</w:t>
      </w:r>
      <w:r>
        <w:rPr>
          <w:rFonts w:hint="eastAsia"/>
        </w:rPr>
        <w:br/>
      </w:r>
      <w:r>
        <w:rPr>
          <w:rFonts w:hint="eastAsia"/>
        </w:rPr>
        <w:t>　　第二节 炉排企业品牌竞争力提升策略分析</w:t>
      </w:r>
      <w:r>
        <w:rPr>
          <w:rFonts w:hint="eastAsia"/>
        </w:rPr>
        <w:br/>
      </w:r>
      <w:r>
        <w:rPr>
          <w:rFonts w:hint="eastAsia"/>
        </w:rPr>
        <w:t>　　第三节 炉排产品品牌竞争力提升策略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2020-2025年中国铸铁件市场运营状态探析</w:t>
      </w:r>
      <w:r>
        <w:rPr>
          <w:rFonts w:hint="eastAsia"/>
        </w:rPr>
        <w:br/>
      </w:r>
      <w:r>
        <w:rPr>
          <w:rFonts w:hint="eastAsia"/>
        </w:rPr>
        <w:t>　　第一节 2020-2025年中国铸铁件市场发展概述</w:t>
      </w:r>
      <w:r>
        <w:rPr>
          <w:rFonts w:hint="eastAsia"/>
        </w:rPr>
        <w:br/>
      </w:r>
      <w:r>
        <w:rPr>
          <w:rFonts w:hint="eastAsia"/>
        </w:rPr>
        <w:t>　　第二节 2020-2025年中国铸铁件市场运行动态分析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第四节 2020-2025年中国铸铁件产业区域格局分析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2025-2031年中国炉排行业发展前景分析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2025-2031年中国炉排行业发展趋势分析</w:t>
      </w:r>
      <w:r>
        <w:rPr>
          <w:rFonts w:hint="eastAsia"/>
        </w:rPr>
        <w:br/>
      </w:r>
      <w:r>
        <w:rPr>
          <w:rFonts w:hint="eastAsia"/>
        </w:rPr>
        <w:t>　　　　一、炉排产品发展趋势分析</w:t>
      </w:r>
      <w:r>
        <w:rPr>
          <w:rFonts w:hint="eastAsia"/>
        </w:rPr>
        <w:br/>
      </w:r>
      <w:r>
        <w:rPr>
          <w:rFonts w:hint="eastAsia"/>
        </w:rPr>
        <w:t>　　　　二、炉排定价趋势分析</w:t>
      </w:r>
      <w:r>
        <w:rPr>
          <w:rFonts w:hint="eastAsia"/>
        </w:rPr>
        <w:br/>
      </w:r>
      <w:r>
        <w:rPr>
          <w:rFonts w:hint="eastAsia"/>
        </w:rPr>
        <w:t>　　　　三、炉排营销渠道发展趋势分析</w:t>
      </w:r>
      <w:r>
        <w:rPr>
          <w:rFonts w:hint="eastAsia"/>
        </w:rPr>
        <w:br/>
      </w:r>
      <w:r>
        <w:rPr>
          <w:rFonts w:hint="eastAsia"/>
        </w:rPr>
        <w:t>　　　　四、炉排产品促销趋势分析</w:t>
      </w:r>
      <w:r>
        <w:rPr>
          <w:rFonts w:hint="eastAsia"/>
        </w:rPr>
        <w:br/>
      </w:r>
      <w:r>
        <w:rPr>
          <w:rFonts w:hint="eastAsia"/>
        </w:rPr>
        <w:t>　　　　五、炉排产品服务趋势分析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2025-2031年中国炉排行业市场预测分析</w:t>
      </w:r>
      <w:r>
        <w:rPr>
          <w:rFonts w:hint="eastAsia"/>
        </w:rPr>
        <w:br/>
      </w:r>
      <w:r>
        <w:rPr>
          <w:rFonts w:hint="eastAsia"/>
        </w:rPr>
        <w:t>　　　　一、炉排行业市场供给预测分析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二、炉排行业市场销量预测分析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2025-2031年中国炉排市场盈利预测分析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2025-2031年中国炉排行业投资机会与风险规避指引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2020-2025年中国炉排行业投资周期分析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2025-2031年中国炉排行业投资风险预警</w:t>
      </w:r>
      <w:r>
        <w:rPr>
          <w:rFonts w:hint="eastAsia"/>
        </w:rPr>
        <w:br/>
      </w:r>
      <w:r>
        <w:rPr>
          <w:rFonts w:hint="eastAsia"/>
        </w:rPr>
        <w:t>　　第四节 中智-林-投资建议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2020-2025年中国炉排市场规模及增长情况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2020-2025年中国炉排行业产能及增长趋势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2025-2031年中国炉排行业产能预测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2020-2025年中国炉排行业产量及增长趋势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2025-2031年中国炉排行业产量预测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2025-2031年中国炉排行业市场需求预测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2020-2025年中国炉排行业利润及增长情况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2020-2025年中国炉排行业进口量及增速统计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2020-2025年中国炉排行业出口量及增速统计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2025年炉排行业壁垒</w:t>
      </w:r>
      <w:r>
        <w:rPr>
          <w:rFonts w:hint="eastAsia"/>
        </w:rPr>
        <w:br/>
      </w:r>
      <w:r>
        <w:rPr>
          <w:rFonts w:hint="eastAsia"/>
        </w:rPr>
        <w:t>　　图表 2025年炉排市场前景分析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2025-2031年中国炉排市场需求预测</w:t>
      </w:r>
      <w:r>
        <w:rPr>
          <w:rFonts w:hint="eastAsia"/>
        </w:rPr>
        <w:br/>
      </w:r>
      <w:r>
        <w:rPr>
          <w:rFonts w:hint="eastAsia"/>
        </w:rPr>
        <w:t>　　图表 2025年炉排发展趋势预测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5048528d34d91" w:history="1">
        <w:r>
          <w:rPr>
            <w:rStyle w:val="Hyperlink"/>
          </w:rPr>
          <w:t>2025-2031年中国炉排行业现状分析与趋势预测报告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5048528d34d91" w:history="1">
        <w:r>
          <w:rPr>
            <w:rStyle w:val="Hyperlink"/>
          </w:rPr>
          <w:t>https://www.20087.com/0/20/LuPaiXianZhuangJiFaZhanQuShi.html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热点：炉排是什么、炉排片厂家、锅炉炉排片的安装方法、炉排炉垃圾焚烧炉、长期促销环保锅炉炉排、炉排式焚烧炉、立式锅炉炉排、炉排片材质、炉排生产厂家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5de168be44eea" w:history="1">
      <w:r>
        <w:rPr>
          <w:rStyle w:val="Hyperlink"/>
        </w:rPr>
        <w:t>2025-2031年中国炉排行业现状分析与趋势预测报告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uPaiXianZhuangJiFaZhanQuShi.html" TargetMode="External" Id="Rfd35048528d3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uPaiXianZhuangJiFaZhanQuShi.html" TargetMode="External" Id="Re755de168be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2025-07-08T06:00:12Z</dcterms:created>
  <dcterms:modified xsi:type="dcterms:W3CDTF">2025-07-08T07:00:12Z</dcterms:modified>
  <dc:subject>2025-2031年中国炉排行业现状分析与趋势预测报告</dc:subject>
  <dc:title>2025-2031年中国炉排行业现状分析与趋势预测报告</dc:title>
  <cp:keywords>2025-2031年中国炉排行业现状分析与趋势预测报告</cp:keywords>
  <dc:description>2025-2031年中国炉排行业现状分析与趋势预测报告</dc:description>
</cp:coreProperties>
</file>