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11b550f94c11" w:history="1">
              <w:r>
                <w:rPr>
                  <w:rStyle w:val="Hyperlink"/>
                </w:rPr>
                <w:t>2025-2031年实木栏杆行业发展调研及市场前景分析报告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11b550f94c11" w:history="1">
              <w:r>
                <w:rPr>
                  <w:rStyle w:val="Hyperlink"/>
                </w:rPr>
                <w:t>2025-2031年实木栏杆行业发展调研及市场前景分析报告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11b550f94c11" w:history="1">
                <w:r>
                  <w:rPr>
                    <w:rStyle w:val="Hyperlink"/>
                  </w:rPr>
                  <w:t>https://www.20087.com/1/91/ShiMuLanGanShiChangQianJing.html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栏杆是一种用于家具和个人居住环境的重要产品，在家具和个人居住领域有着广泛的应用。实木栏杆不仅具备良好的耐用性和美观性，还能通过先进的材料技术和设计提高产品的环保性和稳定性。此外，随着消费者对高品质家具部件的需求增加，实木栏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实木栏杆的发展将更加注重环保性和个性化。一方面，随着可持续发展理念的推广，实木栏杆将采用更多可再生或可降解的材料，减少对环境的影响。另一方面，随着个性化消费趋势的增强，实木栏杆将提供更多定制化服务，如特殊规格和功能定制，以满足不同场合的需求。此外，随着新材料技术的进步，实木栏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11b550f94c11" w:history="1">
        <w:r>
          <w:rPr>
            <w:rStyle w:val="Hyperlink"/>
          </w:rPr>
          <w:t>2025-2031年实木栏杆行业发展调研及市场前景分析报告</w:t>
        </w:r>
      </w:hyperlink>
      <w:r>
        <w:rPr>
          <w:rFonts w:hint="eastAsia"/>
        </w:rPr>
        <w:t>》对实木栏杆行业的市场运行态势进行了深入研究，并预测了其发展趋势。报告涵盖了行业知识、国内外环境分析、运行数据解读、产业链梳理，以及市场竞争格局和企业标杆的详细探讨。基于对行业的全面剖析，报告还对实木栏杆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中国实木栏杆行业发展环境</w:t>
      </w:r>
      <w:r>
        <w:rPr>
          <w:rFonts w:hint="eastAsia"/>
        </w:rPr>
        <w:br/>
      </w:r>
      <w:r>
        <w:rPr>
          <w:rFonts w:hint="eastAsia"/>
        </w:rPr>
        <w:t>　　第一节 实木栏杆行业及属性分析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中国实木栏杆生产现状分析</w:t>
      </w:r>
      <w:r>
        <w:rPr>
          <w:rFonts w:hint="eastAsia"/>
        </w:rPr>
        <w:br/>
      </w:r>
      <w:r>
        <w:rPr>
          <w:rFonts w:hint="eastAsia"/>
        </w:rPr>
        <w:t>　　第一节 实木栏杆行业总体规模</w:t>
      </w:r>
      <w:r>
        <w:rPr>
          <w:rFonts w:hint="eastAsia"/>
        </w:rPr>
        <w:br/>
      </w:r>
      <w:r>
        <w:rPr>
          <w:rFonts w:hint="eastAsia"/>
        </w:rPr>
        <w:t>　　第一节 实木栏杆产能概况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实木栏杆市场容量概况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实木栏杆产业的生命周期分析</w:t>
      </w:r>
      <w:r>
        <w:rPr>
          <w:rFonts w:hint="eastAsia"/>
        </w:rPr>
        <w:br/>
      </w:r>
      <w:r>
        <w:rPr>
          <w:rFonts w:hint="eastAsia"/>
        </w:rPr>
        <w:t>　　第五节 实木栏杆产业供需情况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2025年中国实木栏杆市场供需监测分析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2025年中国实木栏杆市场竞争格局与厂商市场竞争力评价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我国实木栏杆行业供需状况分析</w:t>
      </w:r>
      <w:r>
        <w:rPr>
          <w:rFonts w:hint="eastAsia"/>
        </w:rPr>
        <w:br/>
      </w:r>
      <w:r>
        <w:rPr>
          <w:rFonts w:hint="eastAsia"/>
        </w:rPr>
        <w:t>　　第一节 实木栏杆行业市场需求分析</w:t>
      </w:r>
      <w:r>
        <w:rPr>
          <w:rFonts w:hint="eastAsia"/>
        </w:rPr>
        <w:br/>
      </w:r>
      <w:r>
        <w:rPr>
          <w:rFonts w:hint="eastAsia"/>
        </w:rPr>
        <w:t>　　第二节 实木栏杆行业供给能力分析</w:t>
      </w:r>
      <w:r>
        <w:rPr>
          <w:rFonts w:hint="eastAsia"/>
        </w:rPr>
        <w:br/>
      </w:r>
      <w:r>
        <w:rPr>
          <w:rFonts w:hint="eastAsia"/>
        </w:rPr>
        <w:t>　　第三节 实木栏杆行业进出口贸易分析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实木栏杆行业竞争绩效分析</w:t>
      </w:r>
      <w:r>
        <w:rPr>
          <w:rFonts w:hint="eastAsia"/>
        </w:rPr>
        <w:br/>
      </w:r>
      <w:r>
        <w:rPr>
          <w:rFonts w:hint="eastAsia"/>
        </w:rPr>
        <w:t>　　第一节 实木栏杆行业总体效益水平分析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实木栏杆行业产业集中度分析</w:t>
      </w:r>
      <w:r>
        <w:rPr>
          <w:rFonts w:hint="eastAsia"/>
        </w:rPr>
        <w:br/>
      </w:r>
      <w:r>
        <w:rPr>
          <w:rFonts w:hint="eastAsia"/>
        </w:rPr>
        <w:t>　　第三节 实木栏杆行业不同所有制企业绩效分析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实木栏杆行业不同规模企业绩效分析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实木栏杆市场分销体系分析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2025年实木栏杆市场发展前景预测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我国实木栏杆行业投融资分析</w:t>
      </w:r>
      <w:r>
        <w:rPr>
          <w:rFonts w:hint="eastAsia"/>
        </w:rPr>
        <w:br/>
      </w:r>
      <w:r>
        <w:rPr>
          <w:rFonts w:hint="eastAsia"/>
        </w:rPr>
        <w:t>　　第一节 我国实木栏杆行业企业所有制状况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我国实木栏杆行业外资进入状况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我国实木栏杆行业合作与并购</w:t>
      </w:r>
      <w:r>
        <w:rPr>
          <w:rFonts w:hint="eastAsia"/>
        </w:rPr>
        <w:br/>
      </w:r>
      <w:r>
        <w:rPr>
          <w:rFonts w:hint="eastAsia"/>
        </w:rPr>
        <w:t>　　第四节 我国实木栏杆行业投资体制分析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我国实木栏杆行业资本市场融资分析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实木栏杆产业投资策略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实木栏杆企业发展调研分析</w:t>
      </w:r>
      <w:r>
        <w:rPr>
          <w:rFonts w:hint="eastAsia"/>
        </w:rPr>
        <w:br/>
      </w:r>
      <w:r>
        <w:rPr>
          <w:rFonts w:hint="eastAsia"/>
        </w:rPr>
        <w:t>　　第一节 实木栏杆企业（一）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实木栏杆企业（二）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实木栏杆企业（三）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实木栏杆企业（四）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实木栏杆企业（五）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实木栏杆企业（六）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2025年中国实木栏杆产业投资分析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实木栏杆相关产业2024年走势分析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实木栏杆行业成长能力及稳定性分析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实木栏杆行业生命周期分析</w:t>
      </w:r>
      <w:r>
        <w:rPr>
          <w:rFonts w:hint="eastAsia"/>
        </w:rPr>
        <w:br/>
      </w:r>
      <w:r>
        <w:rPr>
          <w:rFonts w:hint="eastAsia"/>
        </w:rPr>
        <w:t>　　第二节 实木栏杆行业增长性与波动性分析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实木栏杆行业集中程度分析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实木栏杆行业风险趋势分析与对策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实木栏杆行业风险分析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实木栏杆行业投资风险及控制策略分析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一、2025-2031年实木栏杆行业市场风险及控制策略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二、2025-2031年实木栏杆行业政策风险及控制策略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三、2025-2031年实木栏杆行业经营风险及控制策略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四、2025-2031年实木栏杆同业竞争风险及控制策略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五、2025-2031年实木栏杆行业其他风险及控制策略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实木栏杆产业投资风险</w:t>
      </w:r>
      <w:r>
        <w:rPr>
          <w:rFonts w:hint="eastAsia"/>
        </w:rPr>
        <w:br/>
      </w:r>
      <w:r>
        <w:rPr>
          <w:rFonts w:hint="eastAsia"/>
        </w:rPr>
        <w:t>　　第一节 实木栏杆行业宏观调控风险</w:t>
      </w:r>
      <w:r>
        <w:rPr>
          <w:rFonts w:hint="eastAsia"/>
        </w:rPr>
        <w:br/>
      </w:r>
      <w:r>
        <w:rPr>
          <w:rFonts w:hint="eastAsia"/>
        </w:rPr>
        <w:t>　　第二节 实木栏杆行业竞争风险</w:t>
      </w:r>
      <w:r>
        <w:rPr>
          <w:rFonts w:hint="eastAsia"/>
        </w:rPr>
        <w:br/>
      </w:r>
      <w:r>
        <w:rPr>
          <w:rFonts w:hint="eastAsia"/>
        </w:rPr>
        <w:t>　　第三节 实木栏杆行业供需波动风险</w:t>
      </w:r>
      <w:r>
        <w:rPr>
          <w:rFonts w:hint="eastAsia"/>
        </w:rPr>
        <w:br/>
      </w:r>
      <w:r>
        <w:rPr>
          <w:rFonts w:hint="eastAsia"/>
        </w:rPr>
        <w:t>　　第四节 实木栏杆行业技术创新风险</w:t>
      </w:r>
      <w:r>
        <w:rPr>
          <w:rFonts w:hint="eastAsia"/>
        </w:rPr>
        <w:br/>
      </w:r>
      <w:r>
        <w:rPr>
          <w:rFonts w:hint="eastAsia"/>
        </w:rPr>
        <w:t>　　第五节 实木栏杆行业经营管理风险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2025-2031年中国实木栏杆行业发展趋势研究分析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2025-2031年实木栏杆行业国际市场预测</w:t>
      </w:r>
      <w:r>
        <w:rPr>
          <w:rFonts w:hint="eastAsia"/>
        </w:rPr>
        <w:br/>
      </w:r>
      <w:r>
        <w:rPr>
          <w:rFonts w:hint="eastAsia"/>
        </w:rPr>
        <w:t>　　　　一、实木栏杆行业产能预测</w:t>
      </w:r>
      <w:r>
        <w:rPr>
          <w:rFonts w:hint="eastAsia"/>
        </w:rPr>
        <w:br/>
      </w:r>
      <w:r>
        <w:rPr>
          <w:rFonts w:hint="eastAsia"/>
        </w:rPr>
        <w:t>　　　　二、实木栏杆行业市场需求前景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中国实木栏杆行业发展趋势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2025-2031年实木栏杆行业中国市场预测</w:t>
      </w:r>
      <w:r>
        <w:rPr>
          <w:rFonts w:hint="eastAsia"/>
        </w:rPr>
        <w:br/>
      </w:r>
      <w:r>
        <w:rPr>
          <w:rFonts w:hint="eastAsia"/>
        </w:rPr>
        <w:t>　　　　一、实木栏杆行业产能预测</w:t>
      </w:r>
      <w:r>
        <w:rPr>
          <w:rFonts w:hint="eastAsia"/>
        </w:rPr>
        <w:br/>
      </w:r>
      <w:r>
        <w:rPr>
          <w:rFonts w:hint="eastAsia"/>
        </w:rPr>
        <w:t>　　　　二、实木栏杆行业市场需求前景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实木栏杆行业投资机会分析研究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2025-2031年实木栏杆行业主要区域投资机会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2025-2031年实木栏杆行业出口市场投资机会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中:智:林:：2025-2031年实木栏杆行业企业的多元化投资机会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实木栏杆行业历程</w:t>
      </w:r>
      <w:r>
        <w:rPr>
          <w:rFonts w:hint="eastAsia"/>
        </w:rPr>
        <w:br/>
      </w:r>
      <w:r>
        <w:rPr>
          <w:rFonts w:hint="eastAsia"/>
        </w:rPr>
        <w:t>　　图表 实木栏杆行业生命周期</w:t>
      </w:r>
      <w:r>
        <w:rPr>
          <w:rFonts w:hint="eastAsia"/>
        </w:rPr>
        <w:br/>
      </w:r>
      <w:r>
        <w:rPr>
          <w:rFonts w:hint="eastAsia"/>
        </w:rPr>
        <w:t>　　图表 实木栏杆行业产业链分析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2019-2024年实木栏杆行业市场容量分析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2024年中国实木栏杆行业需求领域分布格局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2019-2024年中国实木栏杆进口金额分析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2019-2024年中国实木栏杆出口数量分析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2019-2024年中国实木栏杆出口金额分析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2024年中国实木栏杆进口国家及地区分析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2024年中国实木栏杆出口国家及地区分析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2025-2031年中国实木栏杆市场需求量预测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2025-2031年中国实木栏杆行业供需平衡预测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2025-2031年中国实木栏杆市场容量预测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2025-2031年中国实木栏杆市场规模预测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11b550f94c11" w:history="1">
        <w:r>
          <w:rPr>
            <w:rStyle w:val="Hyperlink"/>
          </w:rPr>
          <w:t>2025-2031年实木栏杆行业发展调研及市场前景分析报告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11b550f94c11" w:history="1">
        <w:r>
          <w:rPr>
            <w:rStyle w:val="Hyperlink"/>
          </w:rPr>
          <w:t>https://www.20087.com/1/91/ShiMuLanGanShiChangQianJing.html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热点：汉白玉栏杆多少一米、实木栏杆图片大全、260元一米实木楼梯扶手图片、实木栏杆安装视频、石材栏杆100元一米、实木栏杆多少钱一米、安全围栏、实木栏杆图片大全图册、浸塑围栏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a1b764194d2b" w:history="1">
      <w:r>
        <w:rPr>
          <w:rStyle w:val="Hyperlink"/>
        </w:rPr>
        <w:t>2025-2031年实木栏杆行业发展调研及市场前景分析报告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iMuLanGanShiChangQianJing.html" TargetMode="External" Id="Rb11611b550f9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iMuLanGanShiChangQianJing.html" TargetMode="External" Id="Ree0ba1b76419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2024-11-18T06:37:00Z</dcterms:created>
  <dcterms:modified xsi:type="dcterms:W3CDTF">2024-11-18T07:37:00Z</dcterms:modified>
  <dc:subject>2025-2031年实木栏杆行业发展调研及市场前景分析报告</dc:subject>
  <dc:title>2025-2031年实木栏杆行业发展调研及市场前景分析报告</dc:title>
  <cp:keywords>2025-2031年实木栏杆行业发展调研及市场前景分析报告</cp:keywords>
  <dc:description>2025-2031年实木栏杆行业发展调研及市场前景分析报告</dc:description>
</cp:coreProperties>
</file>