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ac81765ac4238" w:history="1">
              <w:r>
                <w:rPr>
                  <w:rStyle w:val="Hyperlink"/>
                </w:rPr>
                <w:t>2024-2030年中国实木地板行业市场调研与前景分析报告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ac81765ac4238" w:history="1">
              <w:r>
                <w:rPr>
                  <w:rStyle w:val="Hyperlink"/>
                </w:rPr>
                <w:t>2024-2030年中国实木地板行业市场调研与前景分析报告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1ac81765ac4238" w:history="1">
                <w:r>
                  <w:rPr>
                    <w:rStyle w:val="Hyperlink"/>
                  </w:rPr>
                  <w:t>https://www.20087.com/5/92/ShiMuDiBanHangYeQianJing.html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地板是一种高档地面装饰材料，近年来市场需求稳定增长。目前，实木地板不仅注重材质的选择，还注重环保性能和耐用性。随着消费者对健康生活方式的追求，无甲醛、低VOC排放的环保型实木地板越来越受到欢迎。同时，随着木材资源的日益紧张，实木地板生产企业也在积极寻找替代材料，如采用速生林木、竹材等可再生资源。此外，为了满足不同消费者的需求，实木地板的设计也更加多样化，包括不同的纹理、颜色和表面处理技术。</w:t>
      </w:r>
      <w:r>
        <w:rPr>
          <w:rFonts w:hint="eastAsia"/>
        </w:rPr>
        <w:br/>
      </w:r>
      <w:r>
        <w:rPr>
          <w:rFonts w:hint="eastAsia"/>
        </w:rPr>
        <w:t>　　未来，实木地板的发展将更加注重可持续性和个性化。一方面，随着可持续发展理念的普及，实木地板将更加注重原材料的可持续采购和生产过程的节能减排。另一方面，随着消费者对个性化需求的增加，实木地板将提供更多定制化选择，如定制尺寸、图案和颜色等。此外，随着智能家居技术的发展，实木地板也将集成更多的智能元素，如地暖系统、智能感应技术等，提高居住的舒适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ac81765ac4238" w:history="1">
        <w:r>
          <w:rPr>
            <w:rStyle w:val="Hyperlink"/>
          </w:rPr>
          <w:t>2024-2030年中国实木地板行业市场调研与前景分析报告</w:t>
        </w:r>
      </w:hyperlink>
      <w:r>
        <w:rPr>
          <w:rFonts w:hint="eastAsia"/>
        </w:rPr>
        <w:t>》专业、系统地分析了实木地板行业现状，包括市场需求、市场规模及价格动态，全面梳理了实木地板产业链结构，并对实木地板细分市场进行了探究。实木地板报告基于详实数据，科学预测了实木地板市场发展前景和发展趋势，同时剖析了实木地板品牌竞争、市场集中度以及重点企业的市场地位。在识别风险与机遇的基础上，实木地板报告提出了针对性的发展策略和建议。实木地板报告为实木地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实木地板行业发展概述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一、实木地板行业定义及分类</w:t>
      </w:r>
      <w:r>
        <w:rPr>
          <w:rFonts w:hint="eastAsia"/>
        </w:rPr>
        <w:br/>
      </w:r>
      <w:r>
        <w:rPr>
          <w:rFonts w:hint="eastAsia"/>
        </w:rPr>
        <w:t>　　　　二、实木地板行业经济特性</w:t>
      </w:r>
      <w:r>
        <w:rPr>
          <w:rFonts w:hint="eastAsia"/>
        </w:rPr>
        <w:br/>
      </w:r>
      <w:r>
        <w:rPr>
          <w:rFonts w:hint="eastAsia"/>
        </w:rPr>
        <w:t>　　　　三、实木地板行业产业链简介</w:t>
      </w:r>
      <w:r>
        <w:rPr>
          <w:rFonts w:hint="eastAsia"/>
        </w:rPr>
        <w:br/>
      </w:r>
      <w:r>
        <w:rPr>
          <w:rFonts w:hint="eastAsia"/>
        </w:rPr>
        <w:t>　　第二节 实木地板行业发展成熟度</w:t>
      </w:r>
      <w:r>
        <w:rPr>
          <w:rFonts w:hint="eastAsia"/>
        </w:rPr>
        <w:br/>
      </w:r>
      <w:r>
        <w:rPr>
          <w:rFonts w:hint="eastAsia"/>
        </w:rPr>
        <w:t>　　　　一、实木地板行业发展周期分析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实木地板行业相关产业动态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2023-2024年实木地板行业发展环境分析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实木地板行业环境分析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实木地板行业相关政策、法规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2023-2024年实木地板行业技术发展现状及趋势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当前我国实木地板技术发展现状</w:t>
      </w:r>
      <w:r>
        <w:rPr>
          <w:rFonts w:hint="eastAsia"/>
        </w:rPr>
        <w:br/>
      </w:r>
      <w:r>
        <w:rPr>
          <w:rFonts w:hint="eastAsia"/>
        </w:rPr>
        <w:t>　　第二节 中外实木地板技术差距及产生差距的主要原因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提高我国实木地板技术的对策</w:t>
      </w:r>
      <w:r>
        <w:rPr>
          <w:rFonts w:hint="eastAsia"/>
        </w:rPr>
        <w:br/>
      </w:r>
      <w:r>
        <w:rPr>
          <w:rFonts w:hint="eastAsia"/>
        </w:rPr>
        <w:t>　　第四节 我国实木地板产品研发、设计发展趋势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中国实木地板市场发展调研</w:t>
      </w:r>
      <w:r>
        <w:rPr>
          <w:rFonts w:hint="eastAsia"/>
        </w:rPr>
        <w:br/>
      </w:r>
      <w:r>
        <w:rPr>
          <w:rFonts w:hint="eastAsia"/>
        </w:rPr>
        <w:t>　　第一节 实木地板市场现状分析及预测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一、2019-2024年中国实木地板市场规模分析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二、2024-2030年中国实木地板市场规模预测</w:t>
      </w:r>
      <w:r>
        <w:rPr>
          <w:rFonts w:hint="eastAsia"/>
        </w:rPr>
        <w:br/>
      </w:r>
      <w:r>
        <w:rPr>
          <w:rFonts w:hint="eastAsia"/>
        </w:rPr>
        <w:t>　　第二节 实木地板行业产能分析及预测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一、2019-2024年中国实木地板行业产能分析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二、2024-2030年中国实木地板行业产能预测</w:t>
      </w:r>
      <w:r>
        <w:rPr>
          <w:rFonts w:hint="eastAsia"/>
        </w:rPr>
        <w:br/>
      </w:r>
      <w:r>
        <w:rPr>
          <w:rFonts w:hint="eastAsia"/>
        </w:rPr>
        <w:t>　　第三节 实木地板行业产量分析及预测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一、2019-2024年中国实木地板行业产量分析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二、2024-2030年中国实木地板行业产量预测</w:t>
      </w:r>
      <w:r>
        <w:rPr>
          <w:rFonts w:hint="eastAsia"/>
        </w:rPr>
        <w:br/>
      </w:r>
      <w:r>
        <w:rPr>
          <w:rFonts w:hint="eastAsia"/>
        </w:rPr>
        <w:t>　　第四节 实木地板市场需求分析及预测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一、2019-2024年中国实木地板市场需求分析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二、2024-2030年中国实木地板市场需求预测</w:t>
      </w:r>
      <w:r>
        <w:rPr>
          <w:rFonts w:hint="eastAsia"/>
        </w:rPr>
        <w:br/>
      </w:r>
      <w:r>
        <w:rPr>
          <w:rFonts w:hint="eastAsia"/>
        </w:rPr>
        <w:t>　　第五节 实木地板进出口数据分析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一、2019-2024年中国实木地板进出口数据分析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二、2024-2030年国内实木地板进出口情况预测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2019-2024年中国实木地板行业总体发展状况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中国实木地板行业规模情况分析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一、实木地板行业单位规模情况分析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二、实木地板行业人员规模状况分析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三、实木地板行业资产规模状况分析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四、实木地板行业市场规模状况分析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五、实木地板行业敏感性分析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中国实木地板行业财务能力分析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一、实木地板行业盈利能力分析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二、实木地板行业偿债能力分析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三、实木地板行业营运能力分析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四、实木地板行业发展能力分析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中国实木地板行业重点区域发展分析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一、中国实木地板行业重点区域市场结构变化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二、重点地区（一）实木地板行业发展分析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三、重点地区（二）实木地板行业发展分析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四、重点地区（三）实木地板行业发展分析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五、重点地区（四）实木地板行业发展分析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六、重点地区（五）实木地板行业发展分析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实木地板行业产品价格分析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三、主要实木地板品牌产品价位分析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五、价格在实木地板行业竞争中的重要性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2023-2024年中国实木地板行业上下游行业发展分析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实木地板上游行业分析</w:t>
      </w:r>
      <w:r>
        <w:rPr>
          <w:rFonts w:hint="eastAsia"/>
        </w:rPr>
        <w:br/>
      </w:r>
      <w:r>
        <w:rPr>
          <w:rFonts w:hint="eastAsia"/>
        </w:rPr>
        <w:t>　　　　一、实木地板产品成本构成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四、上游供给对实木地板行业的影响</w:t>
      </w:r>
      <w:r>
        <w:rPr>
          <w:rFonts w:hint="eastAsia"/>
        </w:rPr>
        <w:br/>
      </w:r>
      <w:r>
        <w:rPr>
          <w:rFonts w:hint="eastAsia"/>
        </w:rPr>
        <w:t>　　第二节 实木地板下游行业分析</w:t>
      </w:r>
      <w:r>
        <w:rPr>
          <w:rFonts w:hint="eastAsia"/>
        </w:rPr>
        <w:br/>
      </w:r>
      <w:r>
        <w:rPr>
          <w:rFonts w:hint="eastAsia"/>
        </w:rPr>
        <w:t>　　　　一、实木地板下游行业分布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四、下游需求对实木地板行业的影响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实木地板重点企业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2023-2024年中国实木地板产业市场竞争格局分析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2023-2024年中国实木地板产业竞争现状分析</w:t>
      </w:r>
      <w:r>
        <w:rPr>
          <w:rFonts w:hint="eastAsia"/>
        </w:rPr>
        <w:br/>
      </w:r>
      <w:r>
        <w:rPr>
          <w:rFonts w:hint="eastAsia"/>
        </w:rPr>
        <w:t>　　　　一、实木地板竞争力分析</w:t>
      </w:r>
      <w:r>
        <w:rPr>
          <w:rFonts w:hint="eastAsia"/>
        </w:rPr>
        <w:br/>
      </w:r>
      <w:r>
        <w:rPr>
          <w:rFonts w:hint="eastAsia"/>
        </w:rPr>
        <w:t>　　　　二、实木地板技术竞争分析</w:t>
      </w:r>
      <w:r>
        <w:rPr>
          <w:rFonts w:hint="eastAsia"/>
        </w:rPr>
        <w:br/>
      </w:r>
      <w:r>
        <w:rPr>
          <w:rFonts w:hint="eastAsia"/>
        </w:rPr>
        <w:t>　　　　三、实木地板价格竞争分析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2024年中国实木地板产业集中度分析</w:t>
      </w:r>
      <w:r>
        <w:rPr>
          <w:rFonts w:hint="eastAsia"/>
        </w:rPr>
        <w:br/>
      </w:r>
      <w:r>
        <w:rPr>
          <w:rFonts w:hint="eastAsia"/>
        </w:rPr>
        <w:t>　　　　一、实木地板市场集中度分析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二、实木地板企业集中度分析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2024-2030年提高实木地板企业竞争力的策略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实木地板行业投资风险预警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2023-2024年影响实木地板行业发展的主要因素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一、影响实木地板行业运行的有利因素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二、影响实木地板行业运行的稳定因素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三、影响实木地板行业运行的不利因素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四、我国实木地板行业发展面临的挑战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五、我国实木地板行业发展面临的机遇</w:t>
      </w:r>
      <w:r>
        <w:rPr>
          <w:rFonts w:hint="eastAsia"/>
        </w:rPr>
        <w:br/>
      </w:r>
      <w:r>
        <w:rPr>
          <w:rFonts w:hint="eastAsia"/>
        </w:rPr>
        <w:t>　　第二节 实木地板行业投资风险预警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一、2024-2030年实木地板行业市场风险及控制策略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二、2024-2030年实木地板行业政策风险及控制策略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三、2024-2030年实木地板行业经营风险及控制策略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四、2024-2030年实木地板同业竞争风险及控制策略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五、2024-2030年实木地板行业其他风险及控制策略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实木地板行业发展趋势与投资规划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2024-2030年实木地板市场发展潜力分析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2024-2030年实木地板行业发展趋势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2024-2030年实木地板行业投资前景研究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 对我国实木地板品牌的战略思考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二、实木地板实施品牌战略的意义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三、实木地板企业品牌的现状分析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四、我国实木地板企业的品牌战略</w:t>
      </w:r>
      <w:r>
        <w:rPr>
          <w:rFonts w:hint="eastAsia"/>
        </w:rPr>
        <w:br/>
      </w:r>
      <w:r>
        <w:rPr>
          <w:rFonts w:hint="eastAsia"/>
        </w:rPr>
        <w:t>　　　　五、实木地板品牌战略管理的策略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2024-2030年中国实木地板行业产量预测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2024-2030年中国实木地板行业市场需求预测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2019-2024年中国实木地板行业产品市场价格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2024-2030年中国实木地板行业产品市场价格走势预测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实木地板重点企业经营情况分析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实木地板重点企业经营情况分析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2024-2030年中国实木地板市场规模预测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2024-2030年中国实木地板行业利润预测</w:t>
      </w:r>
      <w:r>
        <w:rPr>
          <w:rFonts w:hint="eastAsia"/>
        </w:rPr>
        <w:br/>
      </w:r>
      <w:r>
        <w:rPr>
          <w:rFonts w:hint="eastAsia"/>
        </w:rPr>
        <w:t>　　图表 2024年实木地板行业壁垒</w:t>
      </w:r>
      <w:r>
        <w:rPr>
          <w:rFonts w:hint="eastAsia"/>
        </w:rPr>
        <w:br/>
      </w:r>
      <w:r>
        <w:rPr>
          <w:rFonts w:hint="eastAsia"/>
        </w:rPr>
        <w:t>　　图表 2024年实木地板市场前景分析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2024-2030年中国实木地板市场需求预测</w:t>
      </w:r>
      <w:r>
        <w:rPr>
          <w:rFonts w:hint="eastAsia"/>
        </w:rPr>
        <w:br/>
      </w:r>
      <w:r>
        <w:rPr>
          <w:rFonts w:hint="eastAsia"/>
        </w:rPr>
        <w:t>　　图表 2024年实木地板发展趋势预测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ac81765ac4238" w:history="1">
        <w:r>
          <w:rPr>
            <w:rStyle w:val="Hyperlink"/>
          </w:rPr>
          <w:t>2024-2030年中国实木地板行业市场调研与前景分析报告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1ac81765ac4238" w:history="1">
        <w:r>
          <w:rPr>
            <w:rStyle w:val="Hyperlink"/>
          </w:rPr>
          <w:t>https://www.20087.com/5/92/ShiMuDiBanHangYeQianJing.html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0d017d1724a5b" w:history="1">
      <w:r>
        <w:rPr>
          <w:rStyle w:val="Hyperlink"/>
        </w:rPr>
        <w:t>2024-2030年中国实木地板行业市场调研与前景分析报告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ShiMuDiBanHangYeQianJing.html" TargetMode="External" Id="R8a1ac81765ac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ShiMuDiBanHangYeQianJing.html" TargetMode="External" Id="Rd740d017d172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2023-11-25T23:42:00Z</dcterms:created>
  <dcterms:modified xsi:type="dcterms:W3CDTF">2023-11-26T00:42:00Z</dcterms:modified>
  <dc:subject>2024-2030年中国实木地板行业市场调研与前景分析报告</dc:subject>
  <dc:title>2024-2030年中国实木地板行业市场调研与前景分析报告</dc:title>
  <cp:keywords>2024-2030年中国实木地板行业市场调研与前景分析报告</cp:keywords>
  <dc:description>2024-2030年中国实木地板行业市场调研与前景分析报告</dc:description>
</cp:coreProperties>
</file>