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124cd62844cd" w:history="1">
              <w:r>
                <w:rPr>
                  <w:rStyle w:val="Hyperlink"/>
                </w:rPr>
                <w:t>2016年版中国封装用金属管壳行业深度调研及市场前景分析报告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124cd62844cd" w:history="1">
              <w:r>
                <w:rPr>
                  <w:rStyle w:val="Hyperlink"/>
                </w:rPr>
                <w:t>2016年版中国封装用金属管壳行业深度调研及市场前景分析报告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7124cd62844cd" w:history="1">
                <w:r>
                  <w:rPr>
                    <w:rStyle w:val="Hyperlink"/>
                  </w:rPr>
                  <w:t>https://www.20087.com/M_JianCaiFangChan/28/FengZhuangYongJinShuGuanQiaoHangYeXianZhuangYuFaZhanQianJing.html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用金属管壳是一种用于保护和封装电子元器件的外壳，因其具有良好的机械强度和屏蔽性能而在电子工业中得到广泛应用。随着电子技术和对高性能封装需求的增长，封装用金属管壳的技术不断进步。目前，封装用金属管壳不仅在材料上采用了高强度合金和先进的加工工艺，提高了管壳的耐用性和屏蔽效果，还通过优化结构设计和表面处理技术，增强了管壳的密封性和抗腐蚀性。此外，随着智能制造技术的应用，封装用金属管壳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封装用金属管壳将更加注重轻量化和多功能性，通过开发新型轻质合金材料和智能调节技术，提高管壳的能耗效率和环境适应性。同时，通过集成环境监测技术和远程诊断系统，封装用金属管壳将具备更强的状态监控能力和更高的自动化水平，提高在复杂电子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124cd62844cd" w:history="1">
        <w:r>
          <w:rPr>
            <w:rStyle w:val="Hyperlink"/>
          </w:rPr>
          <w:t>2016年版中国封装用金属管壳行业深度调研及市场前景分析报告</w:t>
        </w:r>
      </w:hyperlink>
      <w:r>
        <w:rPr>
          <w:rFonts w:hint="eastAsia"/>
        </w:rPr>
        <w:t>》全面分析了封装用金属管壳行业的市场规模、需求和价格趋势，探讨了产业链结构及其发展变化。封装用金属管壳报告详尽阐述了行业现状，对未来封装用金属管壳市场前景和发展趋势进行了科学预测。同时，封装用金属管壳报告还深入剖析了细分市场的竞争格局，重点评估了行业领先企业的竞争实力、市场集中度及品牌影响力。封装用金属管壳报告以专业、科学的视角，为投资者揭示了封装用金属管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2016-2022年宏观环境特征分析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t>　　　　五、居民消费价格统计数据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第三节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国际封装用金属管壳市场环境与产业政策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全球封装用金属管壳市场环境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国内外封装用金属管壳行业技术分析</w:t>
      </w:r>
      <w:r>
        <w:rPr>
          <w:rFonts w:hint="eastAsia"/>
        </w:rPr>
        <w:br/>
      </w:r>
      <w:r>
        <w:rPr>
          <w:rFonts w:hint="eastAsia"/>
        </w:rPr>
        <w:t>　　　　一、国内外封装用金属管壳的技术现状</w:t>
      </w:r>
      <w:r>
        <w:rPr>
          <w:rFonts w:hint="eastAsia"/>
        </w:rPr>
        <w:br/>
      </w:r>
      <w:r>
        <w:rPr>
          <w:rFonts w:hint="eastAsia"/>
        </w:rPr>
        <w:t>　　　　二、国内外封装用金属管壳的技术特点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2016-2022年封装用金属管壳行业供需分析及预测</w:t>
      </w:r>
      <w:r>
        <w:rPr>
          <w:rFonts w:hint="eastAsia"/>
        </w:rPr>
        <w:br/>
      </w:r>
      <w:r>
        <w:rPr>
          <w:rFonts w:hint="eastAsia"/>
        </w:rPr>
        <w:t>　　第一节 封装用金属管壳行业需求分析及预测</w:t>
      </w:r>
      <w:r>
        <w:rPr>
          <w:rFonts w:hint="eastAsia"/>
        </w:rPr>
        <w:br/>
      </w:r>
      <w:r>
        <w:rPr>
          <w:rFonts w:hint="eastAsia"/>
        </w:rPr>
        <w:t>　　第二节 封装用金属管壳行业供给分析及预测</w:t>
      </w:r>
      <w:r>
        <w:rPr>
          <w:rFonts w:hint="eastAsia"/>
        </w:rPr>
        <w:br/>
      </w:r>
      <w:r>
        <w:rPr>
          <w:rFonts w:hint="eastAsia"/>
        </w:rPr>
        <w:t>　　　　一、封装用金属管壳行业供给状况分析</w:t>
      </w:r>
      <w:r>
        <w:rPr>
          <w:rFonts w:hint="eastAsia"/>
        </w:rPr>
        <w:br/>
      </w:r>
      <w:r>
        <w:rPr>
          <w:rFonts w:hint="eastAsia"/>
        </w:rPr>
        <w:t>　　　　二、封装用金属管壳行业需求状况分析</w:t>
      </w:r>
      <w:r>
        <w:rPr>
          <w:rFonts w:hint="eastAsia"/>
        </w:rPr>
        <w:br/>
      </w:r>
      <w:r>
        <w:rPr>
          <w:rFonts w:hint="eastAsia"/>
        </w:rPr>
        <w:t>　　　　三、封装用金属管壳行业发展态势判断</w:t>
      </w:r>
      <w:r>
        <w:rPr>
          <w:rFonts w:hint="eastAsia"/>
        </w:rPr>
        <w:br/>
      </w:r>
      <w:r>
        <w:rPr>
          <w:rFonts w:hint="eastAsia"/>
        </w:rPr>
        <w:t>　　第三节 封装用金属管壳行业进出口分析及预测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中国封装用金属管壳行业发展概况</w:t>
      </w:r>
      <w:r>
        <w:rPr>
          <w:rFonts w:hint="eastAsia"/>
        </w:rPr>
        <w:br/>
      </w:r>
      <w:r>
        <w:rPr>
          <w:rFonts w:hint="eastAsia"/>
        </w:rPr>
        <w:t>　　第一节 中国封装用金属管壳行业整体运行情况综述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一、2016-2022年封装用金属管壳行业运行特点</w:t>
      </w:r>
      <w:r>
        <w:rPr>
          <w:rFonts w:hint="eastAsia"/>
        </w:rPr>
        <w:br/>
      </w:r>
      <w:r>
        <w:rPr>
          <w:rFonts w:hint="eastAsia"/>
        </w:rPr>
        <w:t>　　　　二、2016-2022年封装用金属管壳行业总体发展概况</w:t>
      </w:r>
      <w:r>
        <w:rPr>
          <w:rFonts w:hint="eastAsia"/>
        </w:rPr>
        <w:br/>
      </w:r>
      <w:r>
        <w:rPr>
          <w:rFonts w:hint="eastAsia"/>
        </w:rPr>
        <w:t>　　第二节 2011-2016年封装用金属管壳行业企业数量分析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一、中国封装用金属管壳行业企业数量</w:t>
      </w:r>
      <w:r>
        <w:rPr>
          <w:rFonts w:hint="eastAsia"/>
        </w:rPr>
        <w:br/>
      </w:r>
      <w:r>
        <w:rPr>
          <w:rFonts w:hint="eastAsia"/>
        </w:rPr>
        <w:t>　　　　二、不同有制分企业数量分析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从业人数分析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中国封装用金属管壳行业产销状况分析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中国封装用金属管壳行业资产负债状况分析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中国封装用金属管壳行业资产运营状况分析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资产保值增值率分析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中国封装用金属管壳行业成本费用分析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二、2011-2016年中国封装用金属管壳行业及财务费用率分析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中国封装用金属管壳行业获利能力分析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一、2011-2016年中国封装用金属管壳行业产值利税率分析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泰州市航宇电器有限公司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无锡市博精电子有限公司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诸城市电子封装有限责任公司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华东微电子技术研究所（四十三所）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北京华天创业微电子有限公司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汉高华威电子有限公司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无锡创达电子有限公司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美龙翔电子科技（深圳）有限公司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福建易而美光电材料有限公司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封装用金属管壳行业投资与效益分析</w:t>
      </w:r>
      <w:r>
        <w:rPr>
          <w:rFonts w:hint="eastAsia"/>
        </w:rPr>
        <w:br/>
      </w:r>
      <w:r>
        <w:rPr>
          <w:rFonts w:hint="eastAsia"/>
        </w:rPr>
        <w:t>　　第一节 封装用金属管壳行业投资状况分析及预测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一、封装用金属管壳行业投资的地域特征</w:t>
      </w:r>
      <w:r>
        <w:rPr>
          <w:rFonts w:hint="eastAsia"/>
        </w:rPr>
        <w:br/>
      </w:r>
      <w:r>
        <w:rPr>
          <w:rFonts w:hint="eastAsia"/>
        </w:rPr>
        <w:t>　　　　二、封装用金属管壳行业投资总体状况分析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三、封装用金属管壳行业投资资金来源分析</w:t>
      </w:r>
      <w:r>
        <w:rPr>
          <w:rFonts w:hint="eastAsia"/>
        </w:rPr>
        <w:br/>
      </w:r>
      <w:r>
        <w:rPr>
          <w:rFonts w:hint="eastAsia"/>
        </w:rPr>
        <w:t>　　第二节 2016-2022年封装用金属管壳行业效益分析及预测</w:t>
      </w:r>
      <w:r>
        <w:rPr>
          <w:rFonts w:hint="eastAsia"/>
        </w:rPr>
        <w:br/>
      </w:r>
      <w:r>
        <w:rPr>
          <w:rFonts w:hint="eastAsia"/>
        </w:rPr>
        <w:t>　　　　一、成本结构分析及预测</w:t>
      </w:r>
      <w:r>
        <w:rPr>
          <w:rFonts w:hint="eastAsia"/>
        </w:rPr>
        <w:br/>
      </w:r>
      <w:r>
        <w:rPr>
          <w:rFonts w:hint="eastAsia"/>
        </w:rPr>
        <w:t>　　　　二、上游行业影响分析及预测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三、下游行业影响分析及预测</w:t>
      </w:r>
      <w:r>
        <w:rPr>
          <w:rFonts w:hint="eastAsia"/>
        </w:rPr>
        <w:br/>
      </w:r>
      <w:r>
        <w:rPr>
          <w:rFonts w:hint="eastAsia"/>
        </w:rPr>
        <w:t>　　第三节 2016-2022年封装用金属管壳行业效益预测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封装用金属管壳行业发展策略与建议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封装用金属管壳行业运行风险分析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封装用金属管壳行业经营风险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中~智~林~其他风险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1：2016-2022年中国国内生产总值及变化情况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2：2011-2016年农村居民人均纯收入及其实际增长速度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3：2011-2016年城市居民人均纯收入及其实际增长速度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4：2011-2016年中国恩格尔系数统计</w:t>
      </w:r>
      <w:r>
        <w:rPr>
          <w:rFonts w:hint="eastAsia"/>
        </w:rPr>
        <w:br/>
      </w:r>
      <w:r>
        <w:rPr>
          <w:rFonts w:hint="eastAsia"/>
        </w:rPr>
        <w:t>　　图表 5：2016-2022年中国城镇从业人员及增长率统计</w:t>
      </w:r>
      <w:r>
        <w:rPr>
          <w:rFonts w:hint="eastAsia"/>
        </w:rPr>
        <w:br/>
      </w:r>
      <w:r>
        <w:rPr>
          <w:rFonts w:hint="eastAsia"/>
        </w:rPr>
        <w:t>　　图表 6：2016年居民价格月度涨跌幅度</w:t>
      </w:r>
      <w:r>
        <w:rPr>
          <w:rFonts w:hint="eastAsia"/>
        </w:rPr>
        <w:br/>
      </w:r>
      <w:r>
        <w:rPr>
          <w:rFonts w:hint="eastAsia"/>
        </w:rPr>
        <w:t>　　图表 7：2016年居民消费价格比上年涨跌幅度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8：2004-2016年我国存贷款利率变化统计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9：2011-2016年中国财政收支状况统计</w:t>
      </w:r>
      <w:r>
        <w:rPr>
          <w:rFonts w:hint="eastAsia"/>
        </w:rPr>
        <w:br/>
      </w:r>
      <w:r>
        <w:rPr>
          <w:rFonts w:hint="eastAsia"/>
        </w:rPr>
        <w:t>　　图表 10：2011-2016年我国总人口数及增长率统计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11：2016年中国人口结构统计图</w:t>
      </w:r>
      <w:r>
        <w:rPr>
          <w:rFonts w:hint="eastAsia"/>
        </w:rPr>
        <w:br/>
      </w:r>
      <w:r>
        <w:rPr>
          <w:rFonts w:hint="eastAsia"/>
        </w:rPr>
        <w:t>　　图表 12：2011-2016年普通高等教育、中等职业教育及普通高中招生人数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13：2011-2016年电子信息领域主要行业工业总产值变化情况</w:t>
      </w:r>
      <w:r>
        <w:rPr>
          <w:rFonts w:hint="eastAsia"/>
        </w:rPr>
        <w:br/>
      </w:r>
      <w:r>
        <w:rPr>
          <w:rFonts w:hint="eastAsia"/>
        </w:rPr>
        <w:t>　　图表 14：2016-2022年通信设备、计算机及其他行业工业总产值指标趋势预测</w:t>
      </w:r>
      <w:r>
        <w:rPr>
          <w:rFonts w:hint="eastAsia"/>
        </w:rPr>
        <w:br/>
      </w:r>
      <w:r>
        <w:rPr>
          <w:rFonts w:hint="eastAsia"/>
        </w:rPr>
        <w:t>　　图表 15：2016-2022年电气机械及器材制造业工业总产值趋势预测</w:t>
      </w:r>
      <w:r>
        <w:rPr>
          <w:rFonts w:hint="eastAsia"/>
        </w:rPr>
        <w:br/>
      </w:r>
      <w:r>
        <w:rPr>
          <w:rFonts w:hint="eastAsia"/>
        </w:rPr>
        <w:t>　　图表 16：2016-2022年行业产品出口交货值指标变化情况</w:t>
      </w:r>
      <w:r>
        <w:rPr>
          <w:rFonts w:hint="eastAsia"/>
        </w:rPr>
        <w:br/>
      </w:r>
      <w:r>
        <w:rPr>
          <w:rFonts w:hint="eastAsia"/>
        </w:rPr>
        <w:t>　　图表 17：2011-2016年电子信息领域主要行业工业总产值变化情况</w:t>
      </w:r>
      <w:r>
        <w:rPr>
          <w:rFonts w:hint="eastAsia"/>
        </w:rPr>
        <w:br/>
      </w:r>
      <w:r>
        <w:rPr>
          <w:rFonts w:hint="eastAsia"/>
        </w:rPr>
        <w:t>　　图表 18：封装金属管壳企业规模数量量分布比例</w:t>
      </w:r>
      <w:r>
        <w:rPr>
          <w:rFonts w:hint="eastAsia"/>
        </w:rPr>
        <w:br/>
      </w:r>
      <w:r>
        <w:rPr>
          <w:rFonts w:hint="eastAsia"/>
        </w:rPr>
        <w:t>　　图表 19：企业所有制类型分布</w:t>
      </w:r>
      <w:r>
        <w:rPr>
          <w:rFonts w:hint="eastAsia"/>
        </w:rPr>
        <w:br/>
      </w:r>
      <w:r>
        <w:rPr>
          <w:rFonts w:hint="eastAsia"/>
        </w:rPr>
        <w:t>　　图表 20：2011-2016年封装金属管行业从业人数变化情况</w:t>
      </w:r>
      <w:r>
        <w:rPr>
          <w:rFonts w:hint="eastAsia"/>
        </w:rPr>
        <w:br/>
      </w:r>
      <w:r>
        <w:rPr>
          <w:rFonts w:hint="eastAsia"/>
        </w:rPr>
        <w:t>　　图表 21：行业按企业规模人数分布</w:t>
      </w:r>
      <w:r>
        <w:rPr>
          <w:rFonts w:hint="eastAsia"/>
        </w:rPr>
        <w:br/>
      </w:r>
      <w:r>
        <w:rPr>
          <w:rFonts w:hint="eastAsia"/>
        </w:rPr>
        <w:t>　　图表 22：行业按企业所有制人数分布</w:t>
      </w:r>
      <w:r>
        <w:rPr>
          <w:rFonts w:hint="eastAsia"/>
        </w:rPr>
        <w:br/>
      </w:r>
      <w:r>
        <w:rPr>
          <w:rFonts w:hint="eastAsia"/>
        </w:rPr>
        <w:t>　　图表 23：2011-2016年行业企业工业生产总值指标变化趋势</w:t>
      </w:r>
      <w:r>
        <w:rPr>
          <w:rFonts w:hint="eastAsia"/>
        </w:rPr>
        <w:br/>
      </w:r>
      <w:r>
        <w:rPr>
          <w:rFonts w:hint="eastAsia"/>
        </w:rPr>
        <w:t>　　图表 24：2016年行业按企业规模来分类总产值分布情况</w:t>
      </w:r>
      <w:r>
        <w:rPr>
          <w:rFonts w:hint="eastAsia"/>
        </w:rPr>
        <w:br/>
      </w:r>
      <w:r>
        <w:rPr>
          <w:rFonts w:hint="eastAsia"/>
        </w:rPr>
        <w:t>　　图表 25：2016年按企业性质分类行业生产总值分布情况</w:t>
      </w:r>
      <w:r>
        <w:rPr>
          <w:rFonts w:hint="eastAsia"/>
        </w:rPr>
        <w:br/>
      </w:r>
      <w:r>
        <w:rPr>
          <w:rFonts w:hint="eastAsia"/>
        </w:rPr>
        <w:t>　　图表 26：2011-2016年行业企业销售收入指标变化趋势（亿元）</w:t>
      </w:r>
      <w:r>
        <w:rPr>
          <w:rFonts w:hint="eastAsia"/>
        </w:rPr>
        <w:br/>
      </w:r>
      <w:r>
        <w:rPr>
          <w:rFonts w:hint="eastAsia"/>
        </w:rPr>
        <w:t>　　图表 27：2016年行业按企业规模来分行业销售收入企业分布比例</w:t>
      </w:r>
      <w:r>
        <w:rPr>
          <w:rFonts w:hint="eastAsia"/>
        </w:rPr>
        <w:br/>
      </w:r>
      <w:r>
        <w:rPr>
          <w:rFonts w:hint="eastAsia"/>
        </w:rPr>
        <w:t>　　图表 28：2016年按企业所有制来分类行业企业销售收入分布</w:t>
      </w:r>
      <w:r>
        <w:rPr>
          <w:rFonts w:hint="eastAsia"/>
        </w:rPr>
        <w:br/>
      </w:r>
      <w:r>
        <w:rPr>
          <w:rFonts w:hint="eastAsia"/>
        </w:rPr>
        <w:t>　　图表 29：2011-2016年行业企业资产指标变化趋势</w:t>
      </w:r>
      <w:r>
        <w:rPr>
          <w:rFonts w:hint="eastAsia"/>
        </w:rPr>
        <w:br/>
      </w:r>
      <w:r>
        <w:rPr>
          <w:rFonts w:hint="eastAsia"/>
        </w:rPr>
        <w:t>　　图表 30：2016年行业按企业规模总资产分布</w:t>
      </w:r>
      <w:r>
        <w:rPr>
          <w:rFonts w:hint="eastAsia"/>
        </w:rPr>
        <w:br/>
      </w:r>
      <w:r>
        <w:rPr>
          <w:rFonts w:hint="eastAsia"/>
        </w:rPr>
        <w:t>　　图表 31：2016年按企业所有制分类企业总产值分布</w:t>
      </w:r>
      <w:r>
        <w:rPr>
          <w:rFonts w:hint="eastAsia"/>
        </w:rPr>
        <w:br/>
      </w:r>
      <w:r>
        <w:rPr>
          <w:rFonts w:hint="eastAsia"/>
        </w:rPr>
        <w:t>　　图表 32：2011-2016年行业企业负债指标分析</w:t>
      </w:r>
      <w:r>
        <w:rPr>
          <w:rFonts w:hint="eastAsia"/>
        </w:rPr>
        <w:br/>
      </w:r>
      <w:r>
        <w:rPr>
          <w:rFonts w:hint="eastAsia"/>
        </w:rPr>
        <w:t>　　图表 33：2016年行业按企业规模负债分布</w:t>
      </w:r>
      <w:r>
        <w:rPr>
          <w:rFonts w:hint="eastAsia"/>
        </w:rPr>
        <w:br/>
      </w:r>
      <w:r>
        <w:rPr>
          <w:rFonts w:hint="eastAsia"/>
        </w:rPr>
        <w:t>　　图表 34：2016年按企业所有制分类企业总负债指标比较</w:t>
      </w:r>
      <w:r>
        <w:rPr>
          <w:rFonts w:hint="eastAsia"/>
        </w:rPr>
        <w:br/>
      </w:r>
      <w:r>
        <w:rPr>
          <w:rFonts w:hint="eastAsia"/>
        </w:rPr>
        <w:t>　　图表 35：2011-2016年行业企业资产负债率指标趋势</w:t>
      </w:r>
      <w:r>
        <w:rPr>
          <w:rFonts w:hint="eastAsia"/>
        </w:rPr>
        <w:br/>
      </w:r>
      <w:r>
        <w:rPr>
          <w:rFonts w:hint="eastAsia"/>
        </w:rPr>
        <w:t>　　图表 36：2016年按企业规模分类行业企业资产负债率</w:t>
      </w:r>
      <w:r>
        <w:rPr>
          <w:rFonts w:hint="eastAsia"/>
        </w:rPr>
        <w:br/>
      </w:r>
      <w:r>
        <w:rPr>
          <w:rFonts w:hint="eastAsia"/>
        </w:rPr>
        <w:t>　　图表 37：2016年按企业所有制行业企业资产负债率比较</w:t>
      </w:r>
      <w:r>
        <w:rPr>
          <w:rFonts w:hint="eastAsia"/>
        </w:rPr>
        <w:br/>
      </w:r>
      <w:r>
        <w:rPr>
          <w:rFonts w:hint="eastAsia"/>
        </w:rPr>
        <w:t>　　图表 39：2016年按企业规模来分行业资产周转率比较</w:t>
      </w:r>
      <w:r>
        <w:rPr>
          <w:rFonts w:hint="eastAsia"/>
        </w:rPr>
        <w:br/>
      </w:r>
      <w:r>
        <w:rPr>
          <w:rFonts w:hint="eastAsia"/>
        </w:rPr>
        <w:t>　　图表 40：2016年按企业所有制分类行业资产周转率比较</w:t>
      </w:r>
      <w:r>
        <w:rPr>
          <w:rFonts w:hint="eastAsia"/>
        </w:rPr>
        <w:br/>
      </w:r>
      <w:r>
        <w:rPr>
          <w:rFonts w:hint="eastAsia"/>
        </w:rPr>
        <w:t>　　图表 41：2011-2016年行业企业流动资产指标变化</w:t>
      </w:r>
      <w:r>
        <w:rPr>
          <w:rFonts w:hint="eastAsia"/>
        </w:rPr>
        <w:br/>
      </w:r>
      <w:r>
        <w:rPr>
          <w:rFonts w:hint="eastAsia"/>
        </w:rPr>
        <w:t>　　图表 42：2011-2016年行业流动资产周转率指标情况</w:t>
      </w:r>
      <w:r>
        <w:rPr>
          <w:rFonts w:hint="eastAsia"/>
        </w:rPr>
        <w:br/>
      </w:r>
      <w:r>
        <w:rPr>
          <w:rFonts w:hint="eastAsia"/>
        </w:rPr>
        <w:t>　　图表 43：2016年按企业规模来分行业企业流动资产周转率比较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44：按企业所有制分类行业企业流动资产周转率比较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45：2011-2016年行业企业应收账款指标变化分析（亿元）</w:t>
      </w:r>
      <w:r>
        <w:rPr>
          <w:rFonts w:hint="eastAsia"/>
        </w:rPr>
        <w:br/>
      </w:r>
      <w:r>
        <w:rPr>
          <w:rFonts w:hint="eastAsia"/>
        </w:rPr>
        <w:t>　　图表 46：2016-2022年行业企业应收账款周转率指标变化</w:t>
      </w:r>
      <w:r>
        <w:rPr>
          <w:rFonts w:hint="eastAsia"/>
        </w:rPr>
        <w:br/>
      </w:r>
      <w:r>
        <w:rPr>
          <w:rFonts w:hint="eastAsia"/>
        </w:rPr>
        <w:t>　　图表 47：按企业规模分类行业企业应收账款周转率比较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48：按企业所有制分类行业企业应收账款周转率比较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49：2011-2016年行业企业资产保值增值率指标分析</w:t>
      </w:r>
      <w:r>
        <w:rPr>
          <w:rFonts w:hint="eastAsia"/>
        </w:rPr>
        <w:br/>
      </w:r>
      <w:r>
        <w:rPr>
          <w:rFonts w:hint="eastAsia"/>
        </w:rPr>
        <w:t>　　图表 50：按企业规模来分行业企业资产保值增值率比较</w:t>
      </w:r>
      <w:r>
        <w:rPr>
          <w:rFonts w:hint="eastAsia"/>
        </w:rPr>
        <w:br/>
      </w:r>
      <w:r>
        <w:rPr>
          <w:rFonts w:hint="eastAsia"/>
        </w:rPr>
        <w:t>　　图表 51：按企业所有制来分行业企业资产保值增值率比较</w:t>
      </w:r>
      <w:r>
        <w:rPr>
          <w:rFonts w:hint="eastAsia"/>
        </w:rPr>
        <w:br/>
      </w:r>
      <w:r>
        <w:rPr>
          <w:rFonts w:hint="eastAsia"/>
        </w:rPr>
        <w:t>　　图表 52：2011-2016年行业企业产成品资金占有率指标变化分析</w:t>
      </w:r>
      <w:r>
        <w:rPr>
          <w:rFonts w:hint="eastAsia"/>
        </w:rPr>
        <w:br/>
      </w:r>
      <w:r>
        <w:rPr>
          <w:rFonts w:hint="eastAsia"/>
        </w:rPr>
        <w:t>　　图表 53：按企业规模来分行业企业产成品资金占有率</w:t>
      </w:r>
      <w:r>
        <w:rPr>
          <w:rFonts w:hint="eastAsia"/>
        </w:rPr>
        <w:br/>
      </w:r>
      <w:r>
        <w:rPr>
          <w:rFonts w:hint="eastAsia"/>
        </w:rPr>
        <w:t>　　图表 54：按企业所有制来分行业企业产成品资金占有率比较</w:t>
      </w:r>
      <w:r>
        <w:rPr>
          <w:rFonts w:hint="eastAsia"/>
        </w:rPr>
        <w:br/>
      </w:r>
      <w:r>
        <w:rPr>
          <w:rFonts w:hint="eastAsia"/>
        </w:rPr>
        <w:t>　　图表 55：2011-2016年行业企业销售成本总额变化分析</w:t>
      </w:r>
      <w:r>
        <w:rPr>
          <w:rFonts w:hint="eastAsia"/>
        </w:rPr>
        <w:br/>
      </w:r>
      <w:r>
        <w:rPr>
          <w:rFonts w:hint="eastAsia"/>
        </w:rPr>
        <w:t>　　图表 56：2011-2016年行业企业销售成本率指标变化情况</w:t>
      </w:r>
      <w:r>
        <w:rPr>
          <w:rFonts w:hint="eastAsia"/>
        </w:rPr>
        <w:br/>
      </w:r>
      <w:r>
        <w:rPr>
          <w:rFonts w:hint="eastAsia"/>
        </w:rPr>
        <w:t>　　图表 57：按企业规模分类行业企业销售成本率比较</w:t>
      </w:r>
      <w:r>
        <w:rPr>
          <w:rFonts w:hint="eastAsia"/>
        </w:rPr>
        <w:br/>
      </w:r>
      <w:r>
        <w:rPr>
          <w:rFonts w:hint="eastAsia"/>
        </w:rPr>
        <w:t>　　图表 58：按企业所有制分类行业企业销售成本率比率</w:t>
      </w:r>
      <w:r>
        <w:rPr>
          <w:rFonts w:hint="eastAsia"/>
        </w:rPr>
        <w:br/>
      </w:r>
      <w:r>
        <w:rPr>
          <w:rFonts w:hint="eastAsia"/>
        </w:rPr>
        <w:t>　　图表 59：2011-2016年行业销售费用指标变化趋势</w:t>
      </w:r>
      <w:r>
        <w:rPr>
          <w:rFonts w:hint="eastAsia"/>
        </w:rPr>
        <w:br/>
      </w:r>
      <w:r>
        <w:rPr>
          <w:rFonts w:hint="eastAsia"/>
        </w:rPr>
        <w:t>　　图表 60：2011-2016年行业企业销售费用率指标变化</w:t>
      </w:r>
      <w:r>
        <w:rPr>
          <w:rFonts w:hint="eastAsia"/>
        </w:rPr>
        <w:br/>
      </w:r>
      <w:r>
        <w:rPr>
          <w:rFonts w:hint="eastAsia"/>
        </w:rPr>
        <w:t>　　图表 61：按企业规模分类行业企业销售费用率比较</w:t>
      </w:r>
      <w:r>
        <w:rPr>
          <w:rFonts w:hint="eastAsia"/>
        </w:rPr>
        <w:br/>
      </w:r>
      <w:r>
        <w:rPr>
          <w:rFonts w:hint="eastAsia"/>
        </w:rPr>
        <w:t>　　图表 62：按企业所有制分类行业企业销售费用率比较</w:t>
      </w:r>
      <w:r>
        <w:rPr>
          <w:rFonts w:hint="eastAsia"/>
        </w:rPr>
        <w:br/>
      </w:r>
      <w:r>
        <w:rPr>
          <w:rFonts w:hint="eastAsia"/>
        </w:rPr>
        <w:t>　　图表 63：2011-2016年行业企业管理费用指标变化情况</w:t>
      </w:r>
      <w:r>
        <w:rPr>
          <w:rFonts w:hint="eastAsia"/>
        </w:rPr>
        <w:br/>
      </w:r>
      <w:r>
        <w:rPr>
          <w:rFonts w:hint="eastAsia"/>
        </w:rPr>
        <w:t>　　图表 64：2011-2016年行业企业管理费用率指标变化</w:t>
      </w:r>
      <w:r>
        <w:rPr>
          <w:rFonts w:hint="eastAsia"/>
        </w:rPr>
        <w:br/>
      </w:r>
      <w:r>
        <w:rPr>
          <w:rFonts w:hint="eastAsia"/>
        </w:rPr>
        <w:t>　　图表 65：按企业规模分类行业企业管理费用率比较</w:t>
      </w:r>
      <w:r>
        <w:rPr>
          <w:rFonts w:hint="eastAsia"/>
        </w:rPr>
        <w:br/>
      </w:r>
      <w:r>
        <w:rPr>
          <w:rFonts w:hint="eastAsia"/>
        </w:rPr>
        <w:t>　　图表 66：按企业所有制分类行业企业管理费用率比较</w:t>
      </w:r>
      <w:r>
        <w:rPr>
          <w:rFonts w:hint="eastAsia"/>
        </w:rPr>
        <w:br/>
      </w:r>
      <w:r>
        <w:rPr>
          <w:rFonts w:hint="eastAsia"/>
        </w:rPr>
        <w:t>　　图表 67：2011-2016年行业财务费用指标变化情况</w:t>
      </w:r>
      <w:r>
        <w:rPr>
          <w:rFonts w:hint="eastAsia"/>
        </w:rPr>
        <w:br/>
      </w:r>
      <w:r>
        <w:rPr>
          <w:rFonts w:hint="eastAsia"/>
        </w:rPr>
        <w:t>　　图表 68：2011-2016年行业企业财务费用率指标变化</w:t>
      </w:r>
      <w:r>
        <w:rPr>
          <w:rFonts w:hint="eastAsia"/>
        </w:rPr>
        <w:br/>
      </w:r>
      <w:r>
        <w:rPr>
          <w:rFonts w:hint="eastAsia"/>
        </w:rPr>
        <w:t>　　图表 69：按企业规模来分类行业企业财务费用率比较</w:t>
      </w:r>
      <w:r>
        <w:rPr>
          <w:rFonts w:hint="eastAsia"/>
        </w:rPr>
        <w:br/>
      </w:r>
      <w:r>
        <w:rPr>
          <w:rFonts w:hint="eastAsia"/>
        </w:rPr>
        <w:t>　　图表 70：按企业所有制分类行业企业财务费用率比较</w:t>
      </w:r>
      <w:r>
        <w:rPr>
          <w:rFonts w:hint="eastAsia"/>
        </w:rPr>
        <w:br/>
      </w:r>
      <w:r>
        <w:rPr>
          <w:rFonts w:hint="eastAsia"/>
        </w:rPr>
        <w:t>　　图表 71：2011-2016年行业企业利润总额指标变化情况</w:t>
      </w:r>
      <w:r>
        <w:rPr>
          <w:rFonts w:hint="eastAsia"/>
        </w:rPr>
        <w:br/>
      </w:r>
      <w:r>
        <w:rPr>
          <w:rFonts w:hint="eastAsia"/>
        </w:rPr>
        <w:t>　　图表 72：按企业规模来分类行业企业利润总额</w:t>
      </w:r>
      <w:r>
        <w:rPr>
          <w:rFonts w:hint="eastAsia"/>
        </w:rPr>
        <w:br/>
      </w:r>
      <w:r>
        <w:rPr>
          <w:rFonts w:hint="eastAsia"/>
        </w:rPr>
        <w:t>　　图表 73：按企业所有制行业企业利润总额率比较</w:t>
      </w:r>
      <w:r>
        <w:rPr>
          <w:rFonts w:hint="eastAsia"/>
        </w:rPr>
        <w:br/>
      </w:r>
      <w:r>
        <w:rPr>
          <w:rFonts w:hint="eastAsia"/>
        </w:rPr>
        <w:t>　　图表 74：2011-2016年行业企业销售毛利率指标变化情况</w:t>
      </w:r>
      <w:r>
        <w:rPr>
          <w:rFonts w:hint="eastAsia"/>
        </w:rPr>
        <w:br/>
      </w:r>
      <w:r>
        <w:rPr>
          <w:rFonts w:hint="eastAsia"/>
        </w:rPr>
        <w:t>　　图表 75：按企业规模分类行业企业销售毛利率比较</w:t>
      </w:r>
      <w:r>
        <w:rPr>
          <w:rFonts w:hint="eastAsia"/>
        </w:rPr>
        <w:br/>
      </w:r>
      <w:r>
        <w:rPr>
          <w:rFonts w:hint="eastAsia"/>
        </w:rPr>
        <w:t>　　图表 76：按企业所有制分类行业企业销售毛利率比较</w:t>
      </w:r>
      <w:r>
        <w:rPr>
          <w:rFonts w:hint="eastAsia"/>
        </w:rPr>
        <w:br/>
      </w:r>
      <w:r>
        <w:rPr>
          <w:rFonts w:hint="eastAsia"/>
        </w:rPr>
        <w:t>　　图表 77：2011-2016年行业企业销售利润率指标变化</w:t>
      </w:r>
      <w:r>
        <w:rPr>
          <w:rFonts w:hint="eastAsia"/>
        </w:rPr>
        <w:br/>
      </w:r>
      <w:r>
        <w:rPr>
          <w:rFonts w:hint="eastAsia"/>
        </w:rPr>
        <w:t>　　图表 78：按企业规模分类行业企业销售利润率比较</w:t>
      </w:r>
      <w:r>
        <w:rPr>
          <w:rFonts w:hint="eastAsia"/>
        </w:rPr>
        <w:br/>
      </w:r>
      <w:r>
        <w:rPr>
          <w:rFonts w:hint="eastAsia"/>
        </w:rPr>
        <w:t>　　图表 79：按企业所有制行业企业销售利润率比较</w:t>
      </w:r>
      <w:r>
        <w:rPr>
          <w:rFonts w:hint="eastAsia"/>
        </w:rPr>
        <w:br/>
      </w:r>
      <w:r>
        <w:rPr>
          <w:rFonts w:hint="eastAsia"/>
        </w:rPr>
        <w:t>　　图表 80：2011-2016年行业企业成本费用利润率指标变化情况</w:t>
      </w:r>
      <w:r>
        <w:rPr>
          <w:rFonts w:hint="eastAsia"/>
        </w:rPr>
        <w:br/>
      </w:r>
      <w:r>
        <w:rPr>
          <w:rFonts w:hint="eastAsia"/>
        </w:rPr>
        <w:t>　　图表 81：按企业规模分类行业企业成本费用利润率</w:t>
      </w:r>
      <w:r>
        <w:rPr>
          <w:rFonts w:hint="eastAsia"/>
        </w:rPr>
        <w:br/>
      </w:r>
      <w:r>
        <w:rPr>
          <w:rFonts w:hint="eastAsia"/>
        </w:rPr>
        <w:t>　　图表 82：2016年按企业所有制分类行业企业成本费用利润率</w:t>
      </w:r>
      <w:r>
        <w:rPr>
          <w:rFonts w:hint="eastAsia"/>
        </w:rPr>
        <w:br/>
      </w:r>
      <w:r>
        <w:rPr>
          <w:rFonts w:hint="eastAsia"/>
        </w:rPr>
        <w:t>　　图表 83：2011-2016年行业企业总资产利润率变化情况</w:t>
      </w:r>
      <w:r>
        <w:rPr>
          <w:rFonts w:hint="eastAsia"/>
        </w:rPr>
        <w:br/>
      </w:r>
      <w:r>
        <w:rPr>
          <w:rFonts w:hint="eastAsia"/>
        </w:rPr>
        <w:t>　　图表 84：按企业规模分类行业企业总资产利润率比较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85：按企业所有制分类行业企业总资产利润率比较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86：2011-2016年行业企业净资产利润率指标变化</w:t>
      </w:r>
      <w:r>
        <w:rPr>
          <w:rFonts w:hint="eastAsia"/>
        </w:rPr>
        <w:br/>
      </w:r>
      <w:r>
        <w:rPr>
          <w:rFonts w:hint="eastAsia"/>
        </w:rPr>
        <w:t>　　图表 87：2016年按企业规模分类行业企业净资产利润率比较</w:t>
      </w:r>
      <w:r>
        <w:rPr>
          <w:rFonts w:hint="eastAsia"/>
        </w:rPr>
        <w:br/>
      </w:r>
      <w:r>
        <w:rPr>
          <w:rFonts w:hint="eastAsia"/>
        </w:rPr>
        <w:t>　　图表 88：按企业所有制分类行业企业净资产利润率比较</w:t>
      </w:r>
      <w:r>
        <w:rPr>
          <w:rFonts w:hint="eastAsia"/>
        </w:rPr>
        <w:br/>
      </w:r>
      <w:r>
        <w:rPr>
          <w:rFonts w:hint="eastAsia"/>
        </w:rPr>
        <w:t>　　图表 89：2011-2016年行业企业产值利税率变化情况</w:t>
      </w:r>
      <w:r>
        <w:rPr>
          <w:rFonts w:hint="eastAsia"/>
        </w:rPr>
        <w:br/>
      </w:r>
      <w:r>
        <w:rPr>
          <w:rFonts w:hint="eastAsia"/>
        </w:rPr>
        <w:t>　　图表 90：2016年按企业规模来分类行业企业产值利税率比较</w:t>
      </w:r>
      <w:r>
        <w:rPr>
          <w:rFonts w:hint="eastAsia"/>
        </w:rPr>
        <w:br/>
      </w:r>
      <w:r>
        <w:rPr>
          <w:rFonts w:hint="eastAsia"/>
        </w:rPr>
        <w:t>　　图表 91：2016年按企业所有制分类行业企业产值利税率比较</w:t>
      </w:r>
      <w:r>
        <w:rPr>
          <w:rFonts w:hint="eastAsia"/>
        </w:rPr>
        <w:br/>
      </w:r>
      <w:r>
        <w:rPr>
          <w:rFonts w:hint="eastAsia"/>
        </w:rPr>
        <w:t>　　图表 92：2011-2016年泰州市航宇电器有限公司主要财务分析</w:t>
      </w:r>
      <w:r>
        <w:rPr>
          <w:rFonts w:hint="eastAsia"/>
        </w:rPr>
        <w:br/>
      </w:r>
      <w:r>
        <w:rPr>
          <w:rFonts w:hint="eastAsia"/>
        </w:rPr>
        <w:t>　　图表 93：2011-2016年泰州市航宇电器有限公司盈利能力分析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94：2011-2016年泰州市航宇电器有限公司运营能力分析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95：2011-2016年泰州市航宇电器有限公司偿债能力分析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96：2011-2016年中国电子科技集团公司第四十研究所主要财务分析</w:t>
      </w:r>
      <w:r>
        <w:rPr>
          <w:rFonts w:hint="eastAsia"/>
        </w:rPr>
        <w:br/>
      </w:r>
      <w:r>
        <w:rPr>
          <w:rFonts w:hint="eastAsia"/>
        </w:rPr>
        <w:t>　　图表 97：2011-2016年中国电子科技集团公司第四十研究所盈利能力分析</w:t>
      </w:r>
      <w:r>
        <w:rPr>
          <w:rFonts w:hint="eastAsia"/>
        </w:rPr>
        <w:br/>
      </w:r>
      <w:r>
        <w:rPr>
          <w:rFonts w:hint="eastAsia"/>
        </w:rPr>
        <w:t>　　图表 98：2011-2016年中国电子科技集团公司第四十研究所运营能力分析</w:t>
      </w:r>
      <w:r>
        <w:rPr>
          <w:rFonts w:hint="eastAsia"/>
        </w:rPr>
        <w:br/>
      </w:r>
      <w:r>
        <w:rPr>
          <w:rFonts w:hint="eastAsia"/>
        </w:rPr>
        <w:t>　　图表 99：2011-2011中国电子科技集团公司第四十研究所偿债能力分析</w:t>
      </w:r>
      <w:r>
        <w:rPr>
          <w:rFonts w:hint="eastAsia"/>
        </w:rPr>
        <w:br/>
      </w:r>
      <w:r>
        <w:rPr>
          <w:rFonts w:hint="eastAsia"/>
        </w:rPr>
        <w:t>　　图表 100：无锡市博精电子有限公司LOGO</w:t>
      </w:r>
      <w:r>
        <w:rPr>
          <w:rFonts w:hint="eastAsia"/>
        </w:rPr>
        <w:br/>
      </w:r>
      <w:r>
        <w:rPr>
          <w:rFonts w:hint="eastAsia"/>
        </w:rPr>
        <w:t>　　图表 101：2011-2016年无锡市博精电子有限公司主要财务分析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102：2011-2016年无锡市博精电子有限公司盈利能力分析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103：2011-2016年无锡市博精电子有限公司运营能力分析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104：2011-2016年无锡市博精电子有限公司偿债能力分析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105：2016-2022年诸城市电子封装有限责任公司主要财务分析</w:t>
      </w:r>
      <w:r>
        <w:rPr>
          <w:rFonts w:hint="eastAsia"/>
        </w:rPr>
        <w:br/>
      </w:r>
      <w:r>
        <w:rPr>
          <w:rFonts w:hint="eastAsia"/>
        </w:rPr>
        <w:t>　　图表 106：2016-2022年诸城市电子封装有限责任公司盈利能力分析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107：2016-2022年诸城市电子封装有限责任公司运营能力分析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108：2016-2022年诸城市电子封装有限责任公司偿债能力分析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109：2011-2016年华东微电子技术研究所主要财务分析</w:t>
      </w:r>
      <w:r>
        <w:rPr>
          <w:rFonts w:hint="eastAsia"/>
        </w:rPr>
        <w:br/>
      </w:r>
      <w:r>
        <w:rPr>
          <w:rFonts w:hint="eastAsia"/>
        </w:rPr>
        <w:t>　　图表 110：2011-2016年华东微电子技术研究所盈利能力分析</w:t>
      </w:r>
      <w:r>
        <w:rPr>
          <w:rFonts w:hint="eastAsia"/>
        </w:rPr>
        <w:br/>
      </w:r>
      <w:r>
        <w:rPr>
          <w:rFonts w:hint="eastAsia"/>
        </w:rPr>
        <w:t>　　图表 111：2011-2016年华东微电子技术研究所运营能力分析</w:t>
      </w:r>
      <w:r>
        <w:rPr>
          <w:rFonts w:hint="eastAsia"/>
        </w:rPr>
        <w:br/>
      </w:r>
      <w:r>
        <w:rPr>
          <w:rFonts w:hint="eastAsia"/>
        </w:rPr>
        <w:t>　　图表 112：2011-2016年华东微电子技术研究所偿债能力分析</w:t>
      </w:r>
      <w:r>
        <w:rPr>
          <w:rFonts w:hint="eastAsia"/>
        </w:rPr>
        <w:br/>
      </w:r>
      <w:r>
        <w:rPr>
          <w:rFonts w:hint="eastAsia"/>
        </w:rPr>
        <w:t>　　图表 113：北京华天创业微电子有限公司LOGO</w:t>
      </w:r>
      <w:r>
        <w:rPr>
          <w:rFonts w:hint="eastAsia"/>
        </w:rPr>
        <w:br/>
      </w:r>
      <w:r>
        <w:rPr>
          <w:rFonts w:hint="eastAsia"/>
        </w:rPr>
        <w:t>　　图表 114：2011-2016年北京华天创业微电子有限公司主要财务分析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115：2011-2016年北京华天创业微电子有限公司盈利能力分析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116：2011-2016年北京华天创业微电子有限公司运营能力分析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117：2011-2016年北京华天创业微电子有限公司偿债能力分析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118：2011-2016年汉高华威电子有限公司主要财务分析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119：2011-2016年汉高华威电子有限公司盈利能力分析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120：2011-2016年汉高华威电子有限公司运营能力分析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121：2011-2016年汉高华威电子有限公司偿债能力分析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122：无锡创达电子有限公司LOGO</w:t>
      </w:r>
      <w:r>
        <w:rPr>
          <w:rFonts w:hint="eastAsia"/>
        </w:rPr>
        <w:br/>
      </w:r>
      <w:r>
        <w:rPr>
          <w:rFonts w:hint="eastAsia"/>
        </w:rPr>
        <w:t>　　图表 123：2011-2016年无锡创达电子有限公司主要财务分析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124：2011-2016年无锡创达电子有限公司盈利能力分析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125：2011-2016年无锡创达电子有限公司运营能力分析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126：2011-2016年无锡创达电子有限公司偿债能力分析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127：2011-2016年美龙翔电子科技（深圳）有限公司主要财务分析</w:t>
      </w:r>
      <w:r>
        <w:rPr>
          <w:rFonts w:hint="eastAsia"/>
        </w:rPr>
        <w:br/>
      </w:r>
      <w:r>
        <w:rPr>
          <w:rFonts w:hint="eastAsia"/>
        </w:rPr>
        <w:t>　　图表 128：2011-2016年美龙翔电子科技（深圳）有限公司盈利能力分析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129：2011-2016年美龙翔电子科技（深圳）有限公司运营能力分析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130：2011-2016年美龙翔电子科技（深圳）有限公司偿债能力分析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131：2011-2016年福建易而美光电材料有限公司主要财务分析</w:t>
      </w:r>
      <w:r>
        <w:rPr>
          <w:rFonts w:hint="eastAsia"/>
        </w:rPr>
        <w:br/>
      </w:r>
      <w:r>
        <w:rPr>
          <w:rFonts w:hint="eastAsia"/>
        </w:rPr>
        <w:t>　　图表 132：2011-2016年福建易而美光电材料有限公司盈利能力分析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133：2011-2016年福建易而美光电材料有限公司运营能力分析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134：2011-2016年福建易而美光电材料有限公司偿债能力分析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135：封装用的金属管壳生产企业经营成本比例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124cd62844cd" w:history="1">
        <w:r>
          <w:rPr>
            <w:rStyle w:val="Hyperlink"/>
          </w:rPr>
          <w:t>2016年版中国封装用金属管壳行业深度调研及市场前景分析报告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7124cd62844cd" w:history="1">
        <w:r>
          <w:rPr>
            <w:rStyle w:val="Hyperlink"/>
          </w:rPr>
          <w:t>https://www.20087.com/M_JianCaiFangChan/28/FengZhuangYongJinShuGuanQiaoHangYeXianZhuangYuFaZhanQianJing.html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1119f92414e05" w:history="1">
      <w:r>
        <w:rPr>
          <w:rStyle w:val="Hyperlink"/>
        </w:rPr>
        <w:t>2016年版中国封装用金属管壳行业深度调研及市场前景分析报告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FengZhuangYongJinShuGuanQiaoHangYeXianZhuangYuFaZhanQianJing.html" TargetMode="External" Id="Rd987124cd62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FengZhuangYongJinShuGuanQiaoHangYeXianZhuangYuFaZhanQianJing.html" TargetMode="External" Id="R2d21119f924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2016-02-27T00:06:09Z</dcterms:created>
  <dcterms:modified xsi:type="dcterms:W3CDTF">2016-02-27T01:06:09Z</dcterms:modified>
  <dc:subject>2016年版中国封装用金属管壳行业深度调研及市场前景分析报告</dc:subject>
  <dc:title>2016年版中国封装用金属管壳行业深度调研及市场前景分析报告</dc:title>
  <cp:keywords>2016年版中国封装用金属管壳行业深度调研及市场前景分析报告</cp:keywords>
  <dc:description>2016年版中国封装用金属管壳行业深度调研及市场前景分析报告</dc:description>
</cp:coreProperties>
</file>