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a4437ed4a4f4d" w:history="1">
              <w:r>
                <w:rPr>
                  <w:rStyle w:val="Hyperlink"/>
                </w:rPr>
                <w:t>2025-2031年中国大功率led行业现状调研与发展前景分析报告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a4437ed4a4f4d" w:history="1">
              <w:r>
                <w:rPr>
                  <w:rStyle w:val="Hyperlink"/>
                </w:rPr>
                <w:t>2025-2031年中国大功率led行业现状调研与发展前景分析报告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a4437ed4a4f4d" w:history="1">
                <w:r>
                  <w:rPr>
                    <w:rStyle w:val="Hyperlink"/>
                  </w:rPr>
                  <w:t>https://www.20087.com/8/23/DaGongLvledShiChangXianZhuangHeQianJing.html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是发光效率高、光通量大的发光二极管，广泛应用于室外照明、舞台灯光、工业照明和汽车照明等领域。与传统光源相比，大功率led具有节能、长寿命和瞬时启动的优点，且能够实现精确的光束控制和色彩调节。近年来，随着半导体材料和封装技术的进步，大功率led的光效和散热性能得到大幅提升，成本逐渐降低，加速了其在各行业的应用普及。</w:t>
      </w:r>
      <w:r>
        <w:rPr>
          <w:rFonts w:hint="eastAsia"/>
        </w:rPr>
        <w:br/>
      </w:r>
      <w:r>
        <w:rPr>
          <w:rFonts w:hint="eastAsia"/>
        </w:rPr>
        <w:t>　　大功率led的未来将更加注重光品质和智能控制。通过光谱调控和色彩管理技术，大功率led将能够模拟自然光，提供更加舒适和健康的照明环境，满足人因照明和植物生长照明的特定需求。同时，与物联网和人工智能技术的融合，将实现大功率led的智能调光和场景联动，提高能源效率和用户体验。此外，通过开发新型封装材料和结构设计，提高LED的热管理能力，延长其工作寿命，也是未来研究的重点，以进一步拓展大功率led在极端环境和特殊应用领域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a4437ed4a4f4d" w:history="1">
        <w:r>
          <w:rPr>
            <w:rStyle w:val="Hyperlink"/>
          </w:rPr>
          <w:t>2025-2031年中国大功率led行业现状调研与发展前景分析报告</w:t>
        </w:r>
      </w:hyperlink>
      <w:r>
        <w:rPr>
          <w:rFonts w:hint="eastAsia"/>
        </w:rPr>
        <w:t>》基于国家统计局、相关行业协会的详实数据，系统分析大功率led行业的市场规模、产业链结构和价格体系，客观呈现当前大功率led技术发展水平及未来创新方向。报告结合宏观经济环境和行业运行规律，科学预测大功率led市场发展前景与增长趋势，评估不同大功率led细分领域的商业机会与潜在风险，并通过对大功率led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大功率led行业概述</w:t>
      </w:r>
      <w:r>
        <w:rPr>
          <w:rFonts w:hint="eastAsia"/>
        </w:rPr>
        <w:br/>
      </w:r>
      <w:r>
        <w:rPr>
          <w:rFonts w:hint="eastAsia"/>
        </w:rPr>
        <w:t>　　第一节 大功率led定义与分类</w:t>
      </w:r>
      <w:r>
        <w:rPr>
          <w:rFonts w:hint="eastAsia"/>
        </w:rPr>
        <w:br/>
      </w:r>
      <w:r>
        <w:rPr>
          <w:rFonts w:hint="eastAsia"/>
        </w:rPr>
        <w:t>　　第二节 大功率led应用领域</w:t>
      </w:r>
      <w:r>
        <w:rPr>
          <w:rFonts w:hint="eastAsia"/>
        </w:rPr>
        <w:br/>
      </w:r>
      <w:r>
        <w:rPr>
          <w:rFonts w:hint="eastAsia"/>
        </w:rPr>
        <w:t>　　第三节 大功率led行业经济指标分析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大功率led产业链及经营模式分析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三、大功率led销售模式及销售渠道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全球大功率led市场发展综述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2019-2024年全球大功率led市场规模与趋势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主要国家与地区大功率led市场分析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2025-2031年全球大功率led行业发展趋势与前景预测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中国大功率led行业市场分析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2024-2025年大功率led产能与投资动态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一、国内大功率led产能及利用情况</w:t>
      </w:r>
      <w:r>
        <w:rPr>
          <w:rFonts w:hint="eastAsia"/>
        </w:rPr>
        <w:br/>
      </w:r>
      <w:r>
        <w:rPr>
          <w:rFonts w:hint="eastAsia"/>
        </w:rPr>
        <w:t>　　　　二、大功率led产能扩张与投资动态</w:t>
      </w:r>
      <w:r>
        <w:rPr>
          <w:rFonts w:hint="eastAsia"/>
        </w:rPr>
        <w:br/>
      </w:r>
      <w:r>
        <w:rPr>
          <w:rFonts w:hint="eastAsia"/>
        </w:rPr>
        <w:t>　　第二节 大功率led行业产量情况分析与趋势预测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一、2019-2024年大功率led行业产量数据统计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1、2019-2024年大功率led产量及增长趋势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2、2019-2024年大功率led细分产品产量及份额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二、影响大功率led产量的关键因素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三、2025-2031年大功率led产量预测</w:t>
      </w:r>
      <w:r>
        <w:rPr>
          <w:rFonts w:hint="eastAsia"/>
        </w:rPr>
        <w:br/>
      </w:r>
      <w:r>
        <w:rPr>
          <w:rFonts w:hint="eastAsia"/>
        </w:rPr>
        <w:t>　　第三节 2025-2031年大功率led市场需求与销售分析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一、2024-2025年大功率led行业需求现状</w:t>
      </w:r>
      <w:r>
        <w:rPr>
          <w:rFonts w:hint="eastAsia"/>
        </w:rPr>
        <w:br/>
      </w:r>
      <w:r>
        <w:rPr>
          <w:rFonts w:hint="eastAsia"/>
        </w:rPr>
        <w:t>　　　　二、大功率led客户群体与需求特点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三、2019-2024年大功率led行业销售规模分析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四、2025-2031年大功率led市场增长潜力与规模预测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2024-2025年大功率led行业技术发展现状及趋势分析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国内外大功率led行业技术差异与原因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中国大功率led细分市场与下游应用领域分析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大功率led细分市场分析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大功率led下游应用与客户群体分析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大功率led价格机制与竞争策略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一、2019-2024年大功率led市场价格走势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大功率led定价策略与方法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2025-2031年大功率led价格竞争态势与趋势预测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中国大功率led行业重点区域市场研究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2024-2025年重点区域大功率led市场发展概况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2019-2024年中国大功率led行业进出口情况分析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大功率led行业进口情况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一、2019-2024年大功率led进口规模及增长情况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二、大功率led主要进口来源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大功率led行业出口情况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一、2019-2024年大功率led出口规模及增长情况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二、大功率led主要出口目的地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2019-2024年中国大功率led行业总体发展与财务状况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2019-2024年中国大功率led行业规模情况</w:t>
      </w:r>
      <w:r>
        <w:rPr>
          <w:rFonts w:hint="eastAsia"/>
        </w:rPr>
        <w:br/>
      </w:r>
      <w:r>
        <w:rPr>
          <w:rFonts w:hint="eastAsia"/>
        </w:rPr>
        <w:t>　　　　一、大功率led行业企业数量规模</w:t>
      </w:r>
      <w:r>
        <w:rPr>
          <w:rFonts w:hint="eastAsia"/>
        </w:rPr>
        <w:br/>
      </w:r>
      <w:r>
        <w:rPr>
          <w:rFonts w:hint="eastAsia"/>
        </w:rPr>
        <w:t>　　　　二、大功率led行业从业人员规模</w:t>
      </w:r>
      <w:r>
        <w:rPr>
          <w:rFonts w:hint="eastAsia"/>
        </w:rPr>
        <w:br/>
      </w:r>
      <w:r>
        <w:rPr>
          <w:rFonts w:hint="eastAsia"/>
        </w:rPr>
        <w:t>　　　　三、大功率led行业市场敏感性分析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2019-2024年中国大功率led行业财务能力分析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一、大功率led行业盈利能力</w:t>
      </w:r>
      <w:r>
        <w:rPr>
          <w:rFonts w:hint="eastAsia"/>
        </w:rPr>
        <w:br/>
      </w:r>
      <w:r>
        <w:rPr>
          <w:rFonts w:hint="eastAsia"/>
        </w:rPr>
        <w:t>　　　　二、大功率led行业偿债能力</w:t>
      </w:r>
      <w:r>
        <w:rPr>
          <w:rFonts w:hint="eastAsia"/>
        </w:rPr>
        <w:br/>
      </w:r>
      <w:r>
        <w:rPr>
          <w:rFonts w:hint="eastAsia"/>
        </w:rPr>
        <w:t>　　　　三、大功率led行业营运能力</w:t>
      </w:r>
      <w:r>
        <w:rPr>
          <w:rFonts w:hint="eastAsia"/>
        </w:rPr>
        <w:br/>
      </w:r>
      <w:r>
        <w:rPr>
          <w:rFonts w:hint="eastAsia"/>
        </w:rPr>
        <w:t>　　　　四、大功率led行业发展能力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大功率led行业重点企业调研分析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中国大功率led行业竞争格局分析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大功率led行业竞争格局总览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2024-2025年大功率led行业竞争力分析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2019-2024年大功率led行业企业并购活动分析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2024-2025年大功率led行业会展与招投标活动分析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一、大功率led行业会展活动及其市场影响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2025年中国大功率led企业发展企业发展策略与建议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大功率led销售模式与渠道策略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大功率led品牌与市场推广策略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大功率led研发投入与技术创新能力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大功率led合作联盟与资源整合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中国大功率led行业风险与对策</w:t>
      </w:r>
      <w:r>
        <w:rPr>
          <w:rFonts w:hint="eastAsia"/>
        </w:rPr>
        <w:br/>
      </w:r>
      <w:r>
        <w:rPr>
          <w:rFonts w:hint="eastAsia"/>
        </w:rPr>
        <w:t>　　第一节 大功率led行业SWOT分析</w:t>
      </w:r>
      <w:r>
        <w:rPr>
          <w:rFonts w:hint="eastAsia"/>
        </w:rPr>
        <w:br/>
      </w:r>
      <w:r>
        <w:rPr>
          <w:rFonts w:hint="eastAsia"/>
        </w:rPr>
        <w:t>　　　　一、大功率led行业优势</w:t>
      </w:r>
      <w:r>
        <w:rPr>
          <w:rFonts w:hint="eastAsia"/>
        </w:rPr>
        <w:br/>
      </w:r>
      <w:r>
        <w:rPr>
          <w:rFonts w:hint="eastAsia"/>
        </w:rPr>
        <w:t>　　　　二、大功率led行业劣势</w:t>
      </w:r>
      <w:r>
        <w:rPr>
          <w:rFonts w:hint="eastAsia"/>
        </w:rPr>
        <w:br/>
      </w:r>
      <w:r>
        <w:rPr>
          <w:rFonts w:hint="eastAsia"/>
        </w:rPr>
        <w:t>　　　　三、大功率led市场机会</w:t>
      </w:r>
      <w:r>
        <w:rPr>
          <w:rFonts w:hint="eastAsia"/>
        </w:rPr>
        <w:br/>
      </w:r>
      <w:r>
        <w:rPr>
          <w:rFonts w:hint="eastAsia"/>
        </w:rPr>
        <w:t>　　　　四、大功率led市场威胁</w:t>
      </w:r>
      <w:r>
        <w:rPr>
          <w:rFonts w:hint="eastAsia"/>
        </w:rPr>
        <w:br/>
      </w:r>
      <w:r>
        <w:rPr>
          <w:rFonts w:hint="eastAsia"/>
        </w:rPr>
        <w:t>　　第二节 大功率led行业风险及对策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2025-2031年中国大功率led行业前景与发展趋势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2024-2025年大功率led行业发展环境分析</w:t>
      </w:r>
      <w:r>
        <w:rPr>
          <w:rFonts w:hint="eastAsia"/>
        </w:rPr>
        <w:br/>
      </w:r>
      <w:r>
        <w:rPr>
          <w:rFonts w:hint="eastAsia"/>
        </w:rPr>
        <w:t>　　　　一、大功率led行业主管部门与监管体制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二、大功率led行业主要法律法规及政策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三、大功率led行业标准与质量监管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2025-2031年大功率led行业发展趋势与方向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2025-2031年大功率led行业发展潜力与机遇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大功率led行业研究结论与建议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[中-智-林-]大功率led行业发展建议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2025年大功率led行业壁垒</w:t>
      </w:r>
      <w:r>
        <w:rPr>
          <w:rFonts w:hint="eastAsia"/>
        </w:rPr>
        <w:br/>
      </w:r>
      <w:r>
        <w:rPr>
          <w:rFonts w:hint="eastAsia"/>
        </w:rPr>
        <w:t>　　图表 2025年大功率led市场前景分析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2025-2031年中国大功率led市场规模预测</w:t>
      </w:r>
      <w:r>
        <w:rPr>
          <w:rFonts w:hint="eastAsia"/>
        </w:rPr>
        <w:br/>
      </w:r>
      <w:r>
        <w:rPr>
          <w:rFonts w:hint="eastAsia"/>
        </w:rPr>
        <w:t>　　图表 2025年大功率led发展趋势预测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a4437ed4a4f4d" w:history="1">
        <w:r>
          <w:rPr>
            <w:rStyle w:val="Hyperlink"/>
          </w:rPr>
          <w:t>2025-2031年中国大功率led行业现状调研与发展前景分析报告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a4437ed4a4f4d" w:history="1">
        <w:r>
          <w:rPr>
            <w:rStyle w:val="Hyperlink"/>
          </w:rPr>
          <w:t>https://www.20087.com/8/23/DaGongLvledShiChangXianZhuangHeQianJing.html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热点：什么是大功率led、大功率led灯珠的参数、白光LED发热功率、大功率led灯电源、无影灯、大功率led灯板如何拆卸灯珠、朗雄电器灯泡led价格、大功率led热学特性研究物理实验报告、led大型照明灯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32af894884f99" w:history="1">
      <w:r>
        <w:rPr>
          <w:rStyle w:val="Hyperlink"/>
        </w:rPr>
        <w:t>2025-2031年中国大功率led行业现状调研与发展前景分析报告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aGongLvledShiChangXianZhuangHeQianJing.html" TargetMode="External" Id="Rf14a4437ed4a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aGongLvledShiChangXianZhuangHeQianJing.html" TargetMode="External" Id="R2b932af89488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2024-10-30T06:46:31Z</dcterms:created>
  <dcterms:modified xsi:type="dcterms:W3CDTF">2024-10-30T07:46:31Z</dcterms:modified>
  <dc:subject>2025-2031年中国大功率led行业现状调研与发展前景分析报告</dc:subject>
  <dc:title>2025-2031年中国大功率led行业现状调研与发展前景分析报告</dc:title>
  <cp:keywords>2025-2031年中国大功率led行业现状调研与发展前景分析报告</cp:keywords>
  <dc:description>2025-2031年中国大功率led行业现状调研与发展前景分析报告</dc:description>
</cp:coreProperties>
</file>