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6b72cd39440fc" w:history="1">
              <w:r>
                <w:rPr>
                  <w:rStyle w:val="Hyperlink"/>
                </w:rPr>
                <w:t>2025年中国度假村市场现状调研与发展趋势预测分析报告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6b72cd39440fc" w:history="1">
              <w:r>
                <w:rPr>
                  <w:rStyle w:val="Hyperlink"/>
                </w:rPr>
                <w:t>2025年中国度假村市场现状调研与发展趋势预测分析报告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6b72cd39440fc" w:history="1">
                <w:r>
                  <w:rPr>
                    <w:rStyle w:val="Hyperlink"/>
                  </w:rPr>
                  <w:t>https://www.20087.com/1/66/DuJiaCunHangYeXianZhuangYuFaZhan.html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村是一种提供休闲、娱乐、住宿等综合服务的旅游目的地，近年来随着旅游业的快速发展而得到了广泛应用。目前，度假村不仅提供传统的住宿服务，还结合当地的文化特色和自然资源，推出了多种体验项目，如生态旅游、户外探险、养生疗养等。随着消费者对旅游体验品质要求的提高，度假村不断升级服务设施，引入智能化管理系统，提升顾客体验。此外，随着环保意识的增强，越来越多的度假村开始注重可持续发展，采取绿色建筑和运营措施。</w:t>
      </w:r>
      <w:r>
        <w:rPr>
          <w:rFonts w:hint="eastAsia"/>
        </w:rPr>
        <w:br/>
      </w:r>
      <w:r>
        <w:rPr>
          <w:rFonts w:hint="eastAsia"/>
        </w:rPr>
        <w:t>　　未来，度假村市场预计将持续增长。一方面，随着中产阶级群体的扩大和消费升级趋势的加强，对高品质度假体验的需求将持续增加。另一方面，随着旅游市场的细分化，度假村将更加注重特色化和差异化经营，提供更多个性化的旅游产品和服务。此外，随着数字化技术的应用，度假村将更加智能化，利用大数据和人工智能提高运营管理效率，提升顾客满意度。同时，随着可持续旅游理念的深入人心，度假村将更加注重环境保护和社会责任，采用绿色技术和材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6b72cd39440fc" w:history="1">
        <w:r>
          <w:rPr>
            <w:rStyle w:val="Hyperlink"/>
          </w:rPr>
          <w:t>2025年中国度假村市场现状调研与发展趋势预测分析报告</w:t>
        </w:r>
      </w:hyperlink>
      <w:r>
        <w:rPr>
          <w:rFonts w:hint="eastAsia"/>
        </w:rPr>
        <w:t>》基于多年行业研究积累，结合度假村市场发展现状，依托行业权威数据资源和长期市场监测数据库，对度假村市场规模、技术现状及未来方向进行了全面分析。报告梳理了度假村行业竞争格局，重点评估了主要企业的市场表现及品牌影响力，并通过SWOT分析揭示了度假村行业机遇与潜在风险。同时，报告对度假村市场前景和发展趋势进行了科学预测，为投资者提供了投资价值判断和策略建议，助力把握度假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世界旅游行业发展形势分析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2019-2024年世界旅游行业运行现状分析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第二节 2019-2024年世界主要地区旅游业发展现状分析</w:t>
      </w:r>
      <w:r>
        <w:rPr>
          <w:rFonts w:hint="eastAsia"/>
        </w:rPr>
        <w:br/>
      </w:r>
      <w:r>
        <w:rPr>
          <w:rFonts w:hint="eastAsia"/>
        </w:rPr>
        <w:t>　　　　一、撒哈拉以南非洲国家带动世界旅游业增长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二、受甲型H1N1流感影响，美国泰国旅游业急剧降温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三、墨西哥旅游业受流感重创</w:t>
      </w:r>
      <w:r>
        <w:rPr>
          <w:rFonts w:hint="eastAsia"/>
        </w:rPr>
        <w:br/>
      </w:r>
      <w:r>
        <w:rPr>
          <w:rFonts w:hint="eastAsia"/>
        </w:rPr>
        <w:t>　　第三节 2025-2031年世界旅游行业发展趋势预测分析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二、世界度假村建设现状分析</w:t>
      </w:r>
      <w:r>
        <w:rPr>
          <w:rFonts w:hint="eastAsia"/>
        </w:rPr>
        <w:br/>
      </w:r>
      <w:r>
        <w:rPr>
          <w:rFonts w:hint="eastAsia"/>
        </w:rPr>
        <w:t>　　　　三、宠物度假村风靡世界</w:t>
      </w:r>
      <w:r>
        <w:rPr>
          <w:rFonts w:hint="eastAsia"/>
        </w:rPr>
        <w:br/>
      </w:r>
      <w:r>
        <w:rPr>
          <w:rFonts w:hint="eastAsia"/>
        </w:rPr>
        <w:t>　　第二节 2019-2024年世界主要国家度假村市场情况分析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三、澳大利亚度假村市场分析</w:t>
      </w:r>
      <w:r>
        <w:rPr>
          <w:rFonts w:hint="eastAsia"/>
        </w:rPr>
        <w:br/>
      </w:r>
      <w:r>
        <w:rPr>
          <w:rFonts w:hint="eastAsia"/>
        </w:rPr>
        <w:t>　　第三节 2025-2031年世界度假村行业发展趋势分析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中国度假村行业发展环境分析</w:t>
      </w:r>
      <w:r>
        <w:rPr>
          <w:rFonts w:hint="eastAsia"/>
        </w:rPr>
        <w:br/>
      </w:r>
      <w:r>
        <w:rPr>
          <w:rFonts w:hint="eastAsia"/>
        </w:rPr>
        <w:t>　　第一节 国内度假村经济环境分析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三、2025年中国度假村经济发展预测分析</w:t>
      </w:r>
      <w:r>
        <w:rPr>
          <w:rFonts w:hint="eastAsia"/>
        </w:rPr>
        <w:br/>
      </w:r>
      <w:r>
        <w:rPr>
          <w:rFonts w:hint="eastAsia"/>
        </w:rPr>
        <w:t>　　第二节 中国度假村行业政策环境分析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2019-2024年中国度假村行业经营管理分析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2019-2024年中国影响度假村市场发展的因素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2019-2024年中国度假村市场分析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三、闽侯旅游温泉度假村年前竣工</w:t>
      </w:r>
      <w:r>
        <w:rPr>
          <w:rFonts w:hint="eastAsia"/>
        </w:rPr>
        <w:br/>
      </w:r>
      <w:r>
        <w:rPr>
          <w:rFonts w:hint="eastAsia"/>
        </w:rPr>
        <w:t>　　　　四、抚顺市旅游行业协会度假村分会正式成立</w:t>
      </w:r>
      <w:r>
        <w:rPr>
          <w:rFonts w:hint="eastAsia"/>
        </w:rPr>
        <w:br/>
      </w:r>
      <w:r>
        <w:rPr>
          <w:rFonts w:hint="eastAsia"/>
        </w:rPr>
        <w:t>　　　　五、国内热门旅游城市新度假村陆续登场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第二节 2019-2024年中国度假村走向分析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第三节 2019-2024年中国度假村行业市场消费分析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二、旅游度假村消费结构分析</w:t>
      </w:r>
      <w:r>
        <w:rPr>
          <w:rFonts w:hint="eastAsia"/>
        </w:rPr>
        <w:br/>
      </w:r>
      <w:r>
        <w:rPr>
          <w:rFonts w:hint="eastAsia"/>
        </w:rPr>
        <w:t>　　第四节 2019-2024年中国度假村主要指标情况分析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2019-2024年中国度假村消费者调查分析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2019-2024年中国度假村市场调查分析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六、度假村均价监测调查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二、入世后，度假村国际化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2019-2024年中国度假村行业重点区域格局分析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三、三亚</w:t>
      </w:r>
      <w:r>
        <w:rPr>
          <w:rFonts w:hint="eastAsia"/>
        </w:rPr>
        <w:br/>
      </w:r>
      <w:r>
        <w:rPr>
          <w:rFonts w:hint="eastAsia"/>
        </w:rPr>
        <w:t>　　第三节 2019-2024年中国度假村提升竞争力策略分析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中国度假村重点企业竞争力分析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二、2019-2024年企业运营情况分析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二、2019-2024年企业运营情况分析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二、2019-2024年企业运营情况分析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第四节 山西省煤炭运销总公司愉园温泉度假村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二、2019-2024年企业运营情况分析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三、2019-2024年企业竞争优势与劣势分析</w:t>
      </w:r>
      <w:r>
        <w:rPr>
          <w:rFonts w:hint="eastAsia"/>
        </w:rPr>
        <w:br/>
      </w:r>
      <w:r>
        <w:rPr>
          <w:rFonts w:hint="eastAsia"/>
        </w:rPr>
        <w:t>　　第五节 上海泛洋度假村有限责任公司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二、2019-2024年企业运营情况分析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第六节 无锡太湖能园度假村有限公司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二、2019-2024年企业运营情况分析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第七节 苏州市桃园度假村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二、2019-2024年企业运营情况分析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三、2019-2024年企业竞争优势与劣势分析</w:t>
      </w:r>
      <w:r>
        <w:rPr>
          <w:rFonts w:hint="eastAsia"/>
        </w:rPr>
        <w:br/>
      </w:r>
      <w:r>
        <w:rPr>
          <w:rFonts w:hint="eastAsia"/>
        </w:rPr>
        <w:t>　　第八节 张家港市馨苑度假村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二、2019-2024年企业运营情况分析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第九节 杭州千岛湖开元度假村开发有限公司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二、2019-2024年企业运营情况分析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第十节 安吉香溢度假村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二、2019-2024年企业运营情况分析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三、2019-2024年企业竞争优势与劣势分析</w:t>
      </w:r>
      <w:r>
        <w:rPr>
          <w:rFonts w:hint="eastAsia"/>
        </w:rPr>
        <w:br/>
      </w:r>
      <w:r>
        <w:rPr>
          <w:rFonts w:hint="eastAsia"/>
        </w:rPr>
        <w:t>　　第十一节 临沂知春湖（国际）温泉度假村有限公司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二、2019-2024年企业运营情况分析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2019-2024年中国旅游现状分析</w:t>
      </w:r>
      <w:r>
        <w:rPr>
          <w:rFonts w:hint="eastAsia"/>
        </w:rPr>
        <w:br/>
      </w:r>
      <w:r>
        <w:rPr>
          <w:rFonts w:hint="eastAsia"/>
        </w:rPr>
        <w:t>　　　　一、世界旅游市场分析</w:t>
      </w:r>
      <w:r>
        <w:rPr>
          <w:rFonts w:hint="eastAsia"/>
        </w:rPr>
        <w:br/>
      </w:r>
      <w:r>
        <w:rPr>
          <w:rFonts w:hint="eastAsia"/>
        </w:rPr>
        <w:t>　　　　二、中国旅游市场发展特点分析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三、中国旅游业消费类型分析</w:t>
      </w:r>
      <w:r>
        <w:rPr>
          <w:rFonts w:hint="eastAsia"/>
        </w:rPr>
        <w:br/>
      </w:r>
      <w:r>
        <w:rPr>
          <w:rFonts w:hint="eastAsia"/>
        </w:rPr>
        <w:t>　　第二节 2019-2024年中国入境旅游市场发展情况分析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一、中国入境旅游市场现状</w:t>
      </w:r>
      <w:r>
        <w:rPr>
          <w:rFonts w:hint="eastAsia"/>
        </w:rPr>
        <w:br/>
      </w:r>
      <w:r>
        <w:rPr>
          <w:rFonts w:hint="eastAsia"/>
        </w:rPr>
        <w:t>　　　　二、中国入境游发展特点分析</w:t>
      </w:r>
      <w:r>
        <w:rPr>
          <w:rFonts w:hint="eastAsia"/>
        </w:rPr>
        <w:br/>
      </w:r>
      <w:r>
        <w:rPr>
          <w:rFonts w:hint="eastAsia"/>
        </w:rPr>
        <w:t>　　　　三、中国入境游发展存在的主要问题分析</w:t>
      </w:r>
      <w:r>
        <w:rPr>
          <w:rFonts w:hint="eastAsia"/>
        </w:rPr>
        <w:br/>
      </w:r>
      <w:r>
        <w:rPr>
          <w:rFonts w:hint="eastAsia"/>
        </w:rPr>
        <w:t>　　第三节 2025-2031年中国旅游业发展趋势分析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2019-2024年中国酒店餐饮行业发展状况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2019-2024年中国经济型酒店的现状分析和发展机会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2025-2031年中国酒店餐饮行业发展态势展望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2025-2031年中国酒店餐饮行业对度假村的影响展望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三、中国度假村服务的文化趋势</w:t>
      </w:r>
      <w:r>
        <w:rPr>
          <w:rFonts w:hint="eastAsia"/>
        </w:rPr>
        <w:br/>
      </w:r>
      <w:r>
        <w:rPr>
          <w:rFonts w:hint="eastAsia"/>
        </w:rPr>
        <w:t>　　第三节 2025-2031年中国度假村建可行性分析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2025-2031年中国度假村行业投资机会与风险分析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三、城乡、中外、人与自然和谐将成度假村发展着力点</w:t>
      </w:r>
      <w:r>
        <w:rPr>
          <w:rFonts w:hint="eastAsia"/>
        </w:rPr>
        <w:br/>
      </w:r>
      <w:r>
        <w:rPr>
          <w:rFonts w:hint="eastAsia"/>
        </w:rPr>
        <w:t>　　第二节 (中^智林)2025-2031年中国度假村行业投资风险分析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2025-2031年中国规模以上酒店餐饮业门店数量预测</w:t>
      </w:r>
      <w:r>
        <w:rPr>
          <w:rFonts w:hint="eastAsia"/>
        </w:rPr>
        <w:br/>
      </w:r>
      <w:r>
        <w:rPr>
          <w:rFonts w:hint="eastAsia"/>
        </w:rPr>
        <w:t>　　图表 2025-2031年中国规模以上酒店餐饮业门店销售收入预测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6b72cd39440fc" w:history="1">
        <w:r>
          <w:rPr>
            <w:rStyle w:val="Hyperlink"/>
          </w:rPr>
          <w:t>2025年中国度假村市场现状调研与发展趋势预测分析报告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6b72cd39440fc" w:history="1">
        <w:r>
          <w:rPr>
            <w:rStyle w:val="Hyperlink"/>
          </w:rPr>
          <w:t>https://www.20087.com/1/66/DuJiaCunHangYeXianZhuangYuFaZhan.html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热点：度假村酒店预订、度假村规划设计方案、度假村简介、度假村排名、农庄度假村、度假村名字大全及意义、旅游度假村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0a7420fb441b0" w:history="1">
      <w:r>
        <w:rPr>
          <w:rStyle w:val="Hyperlink"/>
        </w:rPr>
        <w:t>2025年中国度假村市场现状调研与发展趋势预测分析报告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uJiaCunHangYeXianZhuangYuFaZhan.html" TargetMode="External" Id="R11c6b72cd394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uJiaCunHangYeXianZhuangYuFaZhan.html" TargetMode="External" Id="Rb790a7420fb4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2024-12-13T05:49:00Z</dcterms:created>
  <dcterms:modified xsi:type="dcterms:W3CDTF">2024-12-13T06:49:00Z</dcterms:modified>
  <dc:subject>2025年中国度假村市场现状调研与发展趋势预测分析报告</dc:subject>
  <dc:title>2025年中国度假村市场现状调研与发展趋势预测分析报告</dc:title>
  <cp:keywords>2025年中国度假村市场现状调研与发展趋势预测分析报告</cp:keywords>
  <dc:description>2025年中国度假村市场现状调研与发展趋势预测分析报告</dc:description>
</cp:coreProperties>
</file>