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5e204a82fb4ad2" w:history="1">
              <w:r>
                <w:rPr>
                  <w:rStyle w:val="Hyperlink"/>
                </w:rPr>
                <w:t>2026-2032年中国移动工作梯市场调研与发展趋势分析报告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5e204a82fb4ad2" w:history="1">
              <w:r>
                <w:rPr>
                  <w:rStyle w:val="Hyperlink"/>
                </w:rPr>
                <w:t>2026-2032年中国移动工作梯市场调研与发展趋势分析报告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061266A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5e204a82fb4ad2" w:history="1">
                <w:r>
                  <w:rPr>
                    <w:rStyle w:val="Hyperlink"/>
                  </w:rPr>
                  <w:t>https://www.20087.com/A/66/YiDongGongZuoTiHangYeQianJingBaoGao.html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工作梯是一种便于移动和调节高度的梯子，广泛应用于家庭、建筑工地和维修场所。近年来，随着建筑和维修行业的快速发展，移动工作梯的市场需求不断增加。目前，全球范围内有多家知名五金和机械设备企业生产移动工作梯，产品种类和设计不断创新，生产工艺也逐步现代化。</w:t>
      </w:r>
      <w:r>
        <w:rPr>
          <w:rFonts w:hint="eastAsia"/>
        </w:rPr>
        <w:br/>
      </w:r>
      <w:r>
        <w:rPr>
          <w:rFonts w:hint="eastAsia"/>
        </w:rPr>
        <w:t>　　未来，移动工作梯的发展将更加注重安全性和智能化。通过引入先进的安全防护装置和智能控制系统，移动工作梯的使用安全性和便捷性将进一步提升，减少操作中的安全隐患。同时，随着新材料和新工艺的应用，移动工作梯的耐用性和便携性将进一步提升，满足不同使用场景的需求。此外，随着智能制造和3D打印技术的发展，移动工作梯的生产将更加高效和灵活，实现定制化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5e204a82fb4ad2" w:history="1">
        <w:r>
          <w:rPr>
            <w:rStyle w:val="Hyperlink"/>
          </w:rPr>
          <w:t>2026-2032年中国移动工作梯市场调研与发展趋势分析报告</w:t>
        </w:r>
      </w:hyperlink>
      <w:r>
        <w:rPr>
          <w:rFonts w:hint="eastAsia"/>
        </w:rPr>
        <w:t>》系统研究了移动工作梯行业的市场运行态势，并对未来发展趋势进行了科学预测。报告包括行业基础知识、国内外环境分析、运行数据解读及产业链梳理，同时探讨了移动工作梯市场竞争格局与重点企业的表现。基于对移动工作梯行业的全面分析，报告展望了移动工作梯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移动工作梯行业概述</w:t>
      </w:r>
      <w:r>
        <w:rPr>
          <w:rFonts w:hint="eastAsia"/>
        </w:rPr>
        <w:br/>
      </w:r>
      <w:r>
        <w:rPr>
          <w:rFonts w:hint="eastAsia"/>
        </w:rPr>
        <w:t>　　第一节 移动工作梯行业界定</w:t>
      </w:r>
      <w:r>
        <w:rPr>
          <w:rFonts w:hint="eastAsia"/>
        </w:rPr>
        <w:br/>
      </w:r>
      <w:r>
        <w:rPr>
          <w:rFonts w:hint="eastAsia"/>
        </w:rPr>
        <w:t>　　第二节 移动工作梯行业发展历程</w:t>
      </w:r>
      <w:r>
        <w:rPr>
          <w:rFonts w:hint="eastAsia"/>
        </w:rPr>
        <w:br/>
      </w:r>
      <w:r>
        <w:rPr>
          <w:rFonts w:hint="eastAsia"/>
        </w:rPr>
        <w:t>　　第三节 移动工作梯产业链分析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二、移动工作梯产业链模型分析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2025-2026年中国移动工作梯行业发展环境分析</w:t>
      </w:r>
      <w:r>
        <w:rPr>
          <w:rFonts w:hint="eastAsia"/>
        </w:rPr>
        <w:br/>
      </w:r>
      <w:r>
        <w:rPr>
          <w:rFonts w:hint="eastAsia"/>
        </w:rPr>
        <w:t>　　第一节 移动工作梯行业经济环境分析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移动工作梯行业政策环境分析</w:t>
      </w:r>
      <w:r>
        <w:rPr>
          <w:rFonts w:hint="eastAsia"/>
        </w:rPr>
        <w:br/>
      </w:r>
      <w:r>
        <w:rPr>
          <w:rFonts w:hint="eastAsia"/>
        </w:rPr>
        <w:t>　　　　一、移动工作梯行业相关政策</w:t>
      </w:r>
      <w:r>
        <w:rPr>
          <w:rFonts w:hint="eastAsia"/>
        </w:rPr>
        <w:br/>
      </w:r>
      <w:r>
        <w:rPr>
          <w:rFonts w:hint="eastAsia"/>
        </w:rPr>
        <w:t>　　　　二、移动工作梯行业相关标准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2025-2026年移动工作梯行业技术发展现状及趋势分析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移动工作梯行业技术发展现状分析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国内外移动工作梯行业技术差异与原因</w:t>
      </w:r>
      <w:r>
        <w:rPr>
          <w:rFonts w:hint="eastAsia"/>
        </w:rPr>
        <w:br/>
      </w:r>
      <w:r>
        <w:rPr>
          <w:rFonts w:hint="eastAsia"/>
        </w:rPr>
        <w:t>　　第三节 移动工作梯行业技术发展方向、趋势预测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提升移动工作梯行业技术能力策略建议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中国移动工作梯行业供给与需求情况分析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2020-2025年中国移动工作梯行业总体规模</w:t>
      </w:r>
      <w:r>
        <w:rPr>
          <w:rFonts w:hint="eastAsia"/>
        </w:rPr>
        <w:br/>
      </w:r>
      <w:r>
        <w:rPr>
          <w:rFonts w:hint="eastAsia"/>
        </w:rPr>
        <w:t>　　第二节 中国移动工作梯行业盈利情况分析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中国移动工作梯行业产量情况分析与预测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一、2020-2025年移动工作梯行业产量统计分析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二、2026年移动工作梯行业产量特点分析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三、2026-2032年中国移动工作梯行业产量预测分析</w:t>
      </w:r>
      <w:r>
        <w:rPr>
          <w:rFonts w:hint="eastAsia"/>
        </w:rPr>
        <w:br/>
      </w:r>
      <w:r>
        <w:rPr>
          <w:rFonts w:hint="eastAsia"/>
        </w:rPr>
        <w:t>　　第四节 中国移动工作梯行业需求概况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一、2020-2025年中国移动工作梯行业需求情况分析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二、2026年中国移动工作梯行业市场需求特点分析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三、2026-2032年中国移动工作梯市场需求预测分析分析</w:t>
      </w:r>
      <w:r>
        <w:rPr>
          <w:rFonts w:hint="eastAsia"/>
        </w:rPr>
        <w:br/>
      </w:r>
      <w:r>
        <w:rPr>
          <w:rFonts w:hint="eastAsia"/>
        </w:rPr>
        <w:t>　　第五节 移动工作梯产业供需平衡状况分析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2020-2025年中国移动工作梯行业重点地区调研分析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一、中国移动工作梯行业重点区域市场结构调研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二、**地区移动工作梯行业调研分析</w:t>
      </w:r>
      <w:r>
        <w:rPr>
          <w:rFonts w:hint="eastAsia"/>
        </w:rPr>
        <w:br/>
      </w:r>
      <w:r>
        <w:rPr>
          <w:rFonts w:hint="eastAsia"/>
        </w:rPr>
        <w:t>　　　　三、**地区移动工作梯行业调研分析</w:t>
      </w:r>
      <w:r>
        <w:rPr>
          <w:rFonts w:hint="eastAsia"/>
        </w:rPr>
        <w:br/>
      </w:r>
      <w:r>
        <w:rPr>
          <w:rFonts w:hint="eastAsia"/>
        </w:rPr>
        <w:t>　　　　四、**地区移动工作梯行业调研分析</w:t>
      </w:r>
      <w:r>
        <w:rPr>
          <w:rFonts w:hint="eastAsia"/>
        </w:rPr>
        <w:br/>
      </w:r>
      <w:r>
        <w:rPr>
          <w:rFonts w:hint="eastAsia"/>
        </w:rPr>
        <w:t>　　　　五、**地区移动工作梯行业调研分析</w:t>
      </w:r>
      <w:r>
        <w:rPr>
          <w:rFonts w:hint="eastAsia"/>
        </w:rPr>
        <w:br/>
      </w:r>
      <w:r>
        <w:rPr>
          <w:rFonts w:hint="eastAsia"/>
        </w:rPr>
        <w:t>　　　　六、**地区移动工作梯行业调研分析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中国移动工作梯行业进出口情况分析预测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2020-2025年中国移动工作梯行业进出口情况分析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一、2020-2025年中国移动工作梯行业进口分析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二、2020-2025年中国移动工作梯行业出口分析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2026-2032年中国移动工作梯行业进出口情况预测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一、2026-2032年中国移动工作梯行业进口预测分析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二、2026-2032年中国移动工作梯行业出口预测分析</w:t>
      </w:r>
      <w:r>
        <w:rPr>
          <w:rFonts w:hint="eastAsia"/>
        </w:rPr>
        <w:br/>
      </w:r>
      <w:r>
        <w:rPr>
          <w:rFonts w:hint="eastAsia"/>
        </w:rPr>
        <w:t>　　第三节 影响移动工作梯行业进出口变化的主要原因分析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中国移动工作梯行业规模与效益分析预测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移动工作梯行业规模分析及预测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一、2020-2025年移动工作梯行业资产规模变化分析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二、2026-2032年移动工作梯行业资产规模预测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三、2020-2025年移动工作梯行业收入和利润变化分析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四、2026-2032年移动工作梯行业收入和利润预测</w:t>
      </w:r>
      <w:r>
        <w:rPr>
          <w:rFonts w:hint="eastAsia"/>
        </w:rPr>
        <w:br/>
      </w:r>
      <w:r>
        <w:rPr>
          <w:rFonts w:hint="eastAsia"/>
        </w:rPr>
        <w:t>　　第二节 移动工作梯行业效益分析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一、2020-2025年移动工作梯行业三费变化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二、2020-2025年移动工作梯行业效益分析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国内移动工作梯产品价格走势及影响因素分析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2020-2025年国内移动工作梯市场价格回顾</w:t>
      </w:r>
      <w:r>
        <w:rPr>
          <w:rFonts w:hint="eastAsia"/>
        </w:rPr>
        <w:br/>
      </w:r>
      <w:r>
        <w:rPr>
          <w:rFonts w:hint="eastAsia"/>
        </w:rPr>
        <w:t>　　第二节 当前国内移动工作梯市场价格及评述</w:t>
      </w:r>
      <w:r>
        <w:rPr>
          <w:rFonts w:hint="eastAsia"/>
        </w:rPr>
        <w:br/>
      </w:r>
      <w:r>
        <w:rPr>
          <w:rFonts w:hint="eastAsia"/>
        </w:rPr>
        <w:t>　　第三节 国内移动工作梯价格影响因素分析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2026-2032年国内移动工作梯市场价格走势预测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移动工作梯行业上、下游市场分析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移动工作梯行业上游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移动工作梯行业下游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移动工作梯行业竞争格局分析</w:t>
      </w:r>
      <w:r>
        <w:rPr>
          <w:rFonts w:hint="eastAsia"/>
        </w:rPr>
        <w:br/>
      </w:r>
      <w:r>
        <w:rPr>
          <w:rFonts w:hint="eastAsia"/>
        </w:rPr>
        <w:t>　　第一节 移动工作梯行业集中度分析</w:t>
      </w:r>
      <w:r>
        <w:rPr>
          <w:rFonts w:hint="eastAsia"/>
        </w:rPr>
        <w:br/>
      </w:r>
      <w:r>
        <w:rPr>
          <w:rFonts w:hint="eastAsia"/>
        </w:rPr>
        <w:t>　　　　一、移动工作梯市场集中度分析</w:t>
      </w:r>
      <w:r>
        <w:rPr>
          <w:rFonts w:hint="eastAsia"/>
        </w:rPr>
        <w:br/>
      </w:r>
      <w:r>
        <w:rPr>
          <w:rFonts w:hint="eastAsia"/>
        </w:rPr>
        <w:t>　　　　二、移动工作梯企业集中度分析</w:t>
      </w:r>
      <w:r>
        <w:rPr>
          <w:rFonts w:hint="eastAsia"/>
        </w:rPr>
        <w:br/>
      </w:r>
      <w:r>
        <w:rPr>
          <w:rFonts w:hint="eastAsia"/>
        </w:rPr>
        <w:t>　　　　三、移动工作梯区域集中度分析</w:t>
      </w:r>
      <w:r>
        <w:rPr>
          <w:rFonts w:hint="eastAsia"/>
        </w:rPr>
        <w:br/>
      </w:r>
      <w:r>
        <w:rPr>
          <w:rFonts w:hint="eastAsia"/>
        </w:rPr>
        <w:t>　　第二节 移动工作梯行业竞争格局分析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一、2026年移动工作梯行业竞争分析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二、2026年中外移动工作梯产品竞争分析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三、2020-2025年中国移动工作梯市场竞争分析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四、2026-2032年国内主要移动工作梯企业动向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移动工作梯行业重点企业发展调研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移动工作梯重点企业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二、移动工作梯企业经营情况分析</w:t>
      </w:r>
      <w:r>
        <w:rPr>
          <w:rFonts w:hint="eastAsia"/>
        </w:rPr>
        <w:br/>
      </w:r>
      <w:r>
        <w:rPr>
          <w:rFonts w:hint="eastAsia"/>
        </w:rPr>
        <w:t>　　　　三、移动工作梯企业发展规划及前景展望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移动工作梯重点企业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二、移动工作梯企业经营情况分析</w:t>
      </w:r>
      <w:r>
        <w:rPr>
          <w:rFonts w:hint="eastAsia"/>
        </w:rPr>
        <w:br/>
      </w:r>
      <w:r>
        <w:rPr>
          <w:rFonts w:hint="eastAsia"/>
        </w:rPr>
        <w:t>　　　　三、移动工作梯企业发展规划及前景展望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移动工作梯重点企业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二、移动工作梯企业经营情况分析</w:t>
      </w:r>
      <w:r>
        <w:rPr>
          <w:rFonts w:hint="eastAsia"/>
        </w:rPr>
        <w:br/>
      </w:r>
      <w:r>
        <w:rPr>
          <w:rFonts w:hint="eastAsia"/>
        </w:rPr>
        <w:t>　　　　三、移动工作梯企业发展规划及前景展望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移动工作梯重点企业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二、移动工作梯企业经营情况分析</w:t>
      </w:r>
      <w:r>
        <w:rPr>
          <w:rFonts w:hint="eastAsia"/>
        </w:rPr>
        <w:br/>
      </w:r>
      <w:r>
        <w:rPr>
          <w:rFonts w:hint="eastAsia"/>
        </w:rPr>
        <w:t>　　　　三、移动工作梯企业发展规划及前景展望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移动工作梯重点企业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二、移动工作梯企业经营情况分析</w:t>
      </w:r>
      <w:r>
        <w:rPr>
          <w:rFonts w:hint="eastAsia"/>
        </w:rPr>
        <w:br/>
      </w:r>
      <w:r>
        <w:rPr>
          <w:rFonts w:hint="eastAsia"/>
        </w:rPr>
        <w:t>　　　　三、移动工作梯企业发展规划及前景展望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移动工作梯企业发展策略分析</w:t>
      </w:r>
      <w:r>
        <w:rPr>
          <w:rFonts w:hint="eastAsia"/>
        </w:rPr>
        <w:br/>
      </w:r>
      <w:r>
        <w:rPr>
          <w:rFonts w:hint="eastAsia"/>
        </w:rPr>
        <w:t>　　第一节 移动工作梯市场策略分析</w:t>
      </w:r>
      <w:r>
        <w:rPr>
          <w:rFonts w:hint="eastAsia"/>
        </w:rPr>
        <w:br/>
      </w:r>
      <w:r>
        <w:rPr>
          <w:rFonts w:hint="eastAsia"/>
        </w:rPr>
        <w:t>　　　　一、移动工作梯价格策略分析</w:t>
      </w:r>
      <w:r>
        <w:rPr>
          <w:rFonts w:hint="eastAsia"/>
        </w:rPr>
        <w:br/>
      </w:r>
      <w:r>
        <w:rPr>
          <w:rFonts w:hint="eastAsia"/>
        </w:rPr>
        <w:t>　　　　二、移动工作梯渠道策略分析</w:t>
      </w:r>
      <w:r>
        <w:rPr>
          <w:rFonts w:hint="eastAsia"/>
        </w:rPr>
        <w:br/>
      </w:r>
      <w:r>
        <w:rPr>
          <w:rFonts w:hint="eastAsia"/>
        </w:rPr>
        <w:t>　　第二节 移动工作梯销售策略分析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提高移动工作梯企业竞争力的策略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一、提高中国移动工作梯企业核心竞争力的对策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二、移动工作梯企业提升竞争力的主要方向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三、影响移动工作梯企业核心竞争力的因素及提升途径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四、提高移动工作梯企业竞争力的策略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对中国移动工作梯品牌的战略思考</w:t>
      </w:r>
      <w:r>
        <w:rPr>
          <w:rFonts w:hint="eastAsia"/>
        </w:rPr>
        <w:br/>
      </w:r>
      <w:r>
        <w:rPr>
          <w:rFonts w:hint="eastAsia"/>
        </w:rPr>
        <w:t>　　　　一、移动工作梯实施品牌战略的意义</w:t>
      </w:r>
      <w:r>
        <w:rPr>
          <w:rFonts w:hint="eastAsia"/>
        </w:rPr>
        <w:br/>
      </w:r>
      <w:r>
        <w:rPr>
          <w:rFonts w:hint="eastAsia"/>
        </w:rPr>
        <w:t>　　　　二、移动工作梯企业品牌的现状分析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三、中国移动工作梯企业的品牌战略</w:t>
      </w:r>
      <w:r>
        <w:rPr>
          <w:rFonts w:hint="eastAsia"/>
        </w:rPr>
        <w:br/>
      </w:r>
      <w:r>
        <w:rPr>
          <w:rFonts w:hint="eastAsia"/>
        </w:rPr>
        <w:t>　　　　四、移动工作梯品牌战略管理的策略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移动工作梯行业发展因素与投资风险分析预测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影响移动工作梯行业发展主要因素分析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一、2026年影响移动工作梯行业发展的不利因素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二、2026年影响移动工作梯行业发展的稳定因素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三、2026年影响移动工作梯行业发展的有利因素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四、2026年中国移动工作梯行业发展面临的机遇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五、2026年中国移动工作梯行业发展面临的挑战</w:t>
      </w:r>
      <w:r>
        <w:rPr>
          <w:rFonts w:hint="eastAsia"/>
        </w:rPr>
        <w:br/>
      </w:r>
      <w:r>
        <w:rPr>
          <w:rFonts w:hint="eastAsia"/>
        </w:rPr>
        <w:t>　　第二节 移动工作梯行业投资风险分析预测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一、2026-2032年移动工作梯行业市场风险分析预测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二、2026-2032年移动工作梯行业政策风险分析预测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三、2026-2032年移动工作梯行业技术风险分析预测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四、2026-2032年移动工作梯行业竞争风险分析预测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五、2026-2032年移动工作梯行业管理风险分析预测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移动工作梯市场预测及项目投资建议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中国移动工作梯行业生产、营销企业投资运作模式分析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移动工作梯行业外销与内销优势分析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2026-2032年中国移动工作梯行业市场规模及增长趋势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2026-2032年中国移动工作梯行业投资规模预测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2026-2032年移动工作梯行业市场盈利预测</w:t>
      </w:r>
      <w:r>
        <w:rPr>
          <w:rFonts w:hint="eastAsia"/>
        </w:rPr>
        <w:br/>
      </w:r>
      <w:r>
        <w:rPr>
          <w:rFonts w:hint="eastAsia"/>
        </w:rPr>
        <w:t>　　第六节 移动工作梯行业项目投资建议</w:t>
      </w:r>
      <w:r>
        <w:rPr>
          <w:rFonts w:hint="eastAsia"/>
        </w:rPr>
        <w:br/>
      </w:r>
      <w:r>
        <w:rPr>
          <w:rFonts w:hint="eastAsia"/>
        </w:rPr>
        <w:t>　　　　一、移动工作梯技术应用注意事项</w:t>
      </w:r>
      <w:r>
        <w:rPr>
          <w:rFonts w:hint="eastAsia"/>
        </w:rPr>
        <w:br/>
      </w:r>
      <w:r>
        <w:rPr>
          <w:rFonts w:hint="eastAsia"/>
        </w:rPr>
        <w:t>　　　　二、移动工作梯项目投资注意事项</w:t>
      </w:r>
      <w:r>
        <w:rPr>
          <w:rFonts w:hint="eastAsia"/>
        </w:rPr>
        <w:br/>
      </w:r>
      <w:r>
        <w:rPr>
          <w:rFonts w:hint="eastAsia"/>
        </w:rPr>
        <w:t>　　　　三、移动工作梯生产开发注意事项</w:t>
      </w:r>
      <w:r>
        <w:rPr>
          <w:rFonts w:hint="eastAsia"/>
        </w:rPr>
        <w:br/>
      </w:r>
      <w:r>
        <w:rPr>
          <w:rFonts w:hint="eastAsia"/>
        </w:rPr>
        <w:t>　　　　四、移动工作梯销售注意事项</w:t>
      </w:r>
      <w:r>
        <w:rPr>
          <w:rFonts w:hint="eastAsia"/>
        </w:rPr>
        <w:br/>
      </w:r>
      <w:r>
        <w:rPr>
          <w:rFonts w:hint="eastAsia"/>
        </w:rPr>
        <w:t>　　第七节 中-智-林：市场的重点客户战略实施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2020-2025年中国移动工作梯市场规模及增长情况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2020-2025年中国移动工作梯行业产量及增长趋势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2026-2032年中国移动工作梯行业产量预测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2020-2025年中国移动工作梯行业市场需求及增长情况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2026-2032年中国移动工作梯行业市场需求预测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2020-2025年中国移动工作梯行业利润及增长情况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**地区移动工作梯市场规模及增长情况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**地区移动工作梯行业市场需求情况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**地区移动工作梯市场规模及增长情况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**地区移动工作梯行业市场需求情况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2020-2025年中国移动工作梯行业进口量及增速统计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2020-2025年中国移动工作梯行业出口量及增速统计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移动工作梯重点企业经营情况分析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2026年移动工作梯市场前景分析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2026-2032年中国移动工作梯市场需求预测</w:t>
      </w:r>
      <w:r>
        <w:rPr>
          <w:rFonts w:hint="eastAsia"/>
        </w:rPr>
        <w:br/>
      </w:r>
      <w:r>
        <w:rPr>
          <w:rFonts w:hint="eastAsia"/>
        </w:rPr>
        <w:t>　　图表 2026年移动工作梯发展趋势预测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5e204a82fb4ad2" w:history="1">
        <w:r>
          <w:rPr>
            <w:rStyle w:val="Hyperlink"/>
          </w:rPr>
          <w:t>2026-2032年中国移动工作梯市场调研与发展趋势分析报告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061266A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5e204a82fb4ad2" w:history="1">
        <w:r>
          <w:rPr>
            <w:rStyle w:val="Hyperlink"/>
          </w:rPr>
          <w:t>https://www.20087.com/A/66/YiDongGongZuoTiHangYeQianJingBaoGao.html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热点：移动挂梯、移动工作梯尖梯脚与平梯脚的区别、移动室分有哪些设备、移动工作梯不小心碰到产品,整改措施、机房移动工作台、移动工作平台梯、移动踏步梯子、移动梯台、引水员梯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7c9f51091c4eb2" w:history="1">
      <w:r>
        <w:rPr>
          <w:rStyle w:val="Hyperlink"/>
        </w:rPr>
        <w:t>2026-2032年中国移动工作梯市场调研与发展趋势分析报告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6/YiDongGongZuoTiHangYeQianJingBaoGao.html" TargetMode="External" Id="R7f5e204a82fb4a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6/YiDongGongZuoTiHangYeQianJingBaoGao.html" TargetMode="External" Id="Rf27c9f51091c4e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2025-07-20T00:56:00Z</dcterms:created>
  <dcterms:modified xsi:type="dcterms:W3CDTF">2025-07-20T01:56:00Z</dcterms:modified>
  <dc:subject>2026-2032年中国移动工作梯市场调研与发展趋势分析报告</dc:subject>
  <dc:title>2026-2032年中国移动工作梯市场调研与发展趋势分析报告</dc:title>
  <cp:keywords>2026-2032年中国移动工作梯市场调研与发展趋势分析报告</cp:keywords>
  <dc:description>2026-2032年中国移动工作梯市场调研与发展趋势分析报告</dc:description>
</cp:coreProperties>
</file>