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02bf7fd28445b" w:history="1">
              <w:r>
                <w:rPr>
                  <w:rStyle w:val="Hyperlink"/>
                </w:rPr>
                <w:t>中国实木多层地板市场调研与发展前景分析报告（2026年）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02bf7fd28445b" w:history="1">
              <w:r>
                <w:rPr>
                  <w:rStyle w:val="Hyperlink"/>
                </w:rPr>
                <w:t>中国实木多层地板市场调研与发展前景分析报告（2026年）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02bf7fd28445b" w:history="1">
                <w:r>
                  <w:rPr>
                    <w:rStyle w:val="Hyperlink"/>
                  </w:rPr>
                  <w:t>https://www.20087.com/6/27/ShiMuDuoCengDiBanDiaoChaBaoGao.html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多层地板是一种由多层实木板材交错压制而成的地板材料，因其具有自然美观、脚感舒适、稳定性好等优点而受到市场的欢迎。随着消费者对家居环境品质要求的提高，实木多层地板的应用范围不断扩大。近年来，通过引入先进的制造技术和优化生产工艺，实木多层地板的性能得到了显著提升，不仅提高了地板的耐磨性和耐久性，还增强了其环保性和装饰性。目前市场上的实木多层地板主要包括单拼、双拼、三拼等多种类型，它们各自具有不同的纹理和装饰效果。</w:t>
      </w:r>
      <w:r>
        <w:rPr>
          <w:rFonts w:hint="eastAsia"/>
        </w:rPr>
        <w:br/>
      </w:r>
      <w:r>
        <w:rPr>
          <w:rFonts w:hint="eastAsia"/>
        </w:rPr>
        <w:t>　　未来，随着环保理念的普及和技术的进步，实木多层地板将更加注重环保性和功能性。一方面，通过引入新型环保材料和优化生产工艺，可以进一步提高实木多层地板的环保性能，减少甲醛等有害物质的释放；另一方面，通过引入新型饰面技术和设计元素，可以赋予实木多层地板更多的装饰性和个性化特征，满足不同消费者的审美需求。此外，随着智能家居技术的发展，实木多层地板将更加注重与智能设备的集成，如地暖系统等，提高居住的舒适性和便捷性。然而，如何在提高产品性能的同时控制成本，如何在满足多样化需求的同时保持质量的一致性，是实木多层地板制造商需要解决的问题。同时，如何在激烈的市场竞争中保持技术领先和品牌特色，也是实木多层地板产业需要考虑的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702bf7fd28445b" w:history="1">
        <w:r>
          <w:rPr>
            <w:rStyle w:val="Hyperlink"/>
          </w:rPr>
          <w:t>中国实木多层地板市场调研与发展前景分析报告（2026年）</w:t>
        </w:r>
      </w:hyperlink>
      <w:r>
        <w:rPr>
          <w:rFonts w:hint="eastAsia"/>
        </w:rPr>
        <w:t>》基于科学的市场调研与数据分析，全面解析了实木多层地板行业的市场规模、市场需求及发展现状。报告深入探讨了实木多层地板产业链结构、细分市场特点及技术发展方向，并结合宏观经济环境与消费者需求变化，对实木多层地板行业前景与未来趋势进行了科学预测，揭示了潜在增长空间。通过对实木多层地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中国实木多层地板行业概述</w:t>
      </w:r>
      <w:r>
        <w:rPr>
          <w:rFonts w:hint="eastAsia"/>
        </w:rPr>
        <w:br/>
      </w:r>
      <w:r>
        <w:rPr>
          <w:rFonts w:hint="eastAsia"/>
        </w:rPr>
        <w:t>　　第一节 实木多层地板行业界定</w:t>
      </w:r>
      <w:r>
        <w:rPr>
          <w:rFonts w:hint="eastAsia"/>
        </w:rPr>
        <w:br/>
      </w:r>
      <w:r>
        <w:rPr>
          <w:rFonts w:hint="eastAsia"/>
        </w:rPr>
        <w:t>　　第二节 实木多层地板产业发展背景</w:t>
      </w:r>
      <w:r>
        <w:rPr>
          <w:rFonts w:hint="eastAsia"/>
        </w:rPr>
        <w:br/>
      </w:r>
      <w:r>
        <w:rPr>
          <w:rFonts w:hint="eastAsia"/>
        </w:rPr>
        <w:t>　　第三节 实木多层地板产业链概述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2025-2026年中国实木多层地板经济环境及产业发展环境分析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中国实木多层地板行业供给与需求情况分析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2020-2025年中国实木多层地板行业总体规模</w:t>
      </w:r>
      <w:r>
        <w:rPr>
          <w:rFonts w:hint="eastAsia"/>
        </w:rPr>
        <w:br/>
      </w:r>
      <w:r>
        <w:rPr>
          <w:rFonts w:hint="eastAsia"/>
        </w:rPr>
        <w:t>　　第二节 中国实木多层地板行业供给概况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一、2020-2025年中国实木多层地板行业产量情况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二、2026年中国实木多层地板行业产量特点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三、2026-2032年中国实木多层地板行业产量预测</w:t>
      </w:r>
      <w:r>
        <w:rPr>
          <w:rFonts w:hint="eastAsia"/>
        </w:rPr>
        <w:br/>
      </w:r>
      <w:r>
        <w:rPr>
          <w:rFonts w:hint="eastAsia"/>
        </w:rPr>
        <w:t>　　第三节 中国实木多层地板行业需求概况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一、2020-2025年中国实木多层地板行业需求情况分析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二、2026年中国实木多层地板行业市场需求特点分析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三、2026-2032年中国实木多层地板行业市场需求预测</w:t>
      </w:r>
      <w:r>
        <w:rPr>
          <w:rFonts w:hint="eastAsia"/>
        </w:rPr>
        <w:br/>
      </w:r>
      <w:r>
        <w:rPr>
          <w:rFonts w:hint="eastAsia"/>
        </w:rPr>
        <w:t>　　第四节 实木多层地板产业供需平衡状况分析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2020-2025年中国实木多层地板市场竞争力与市场竞争格局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实木多层地板行业“波特五力模型”分析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二、实木多层地板行业环境的“波特五力模型”分析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实木多层地板行业发展SWOT分析</w:t>
      </w:r>
      <w:r>
        <w:rPr>
          <w:rFonts w:hint="eastAsia"/>
        </w:rPr>
        <w:br/>
      </w:r>
      <w:r>
        <w:rPr>
          <w:rFonts w:hint="eastAsia"/>
        </w:rPr>
        <w:t>　　　　一、实木多层地板行业优势</w:t>
      </w:r>
      <w:r>
        <w:rPr>
          <w:rFonts w:hint="eastAsia"/>
        </w:rPr>
        <w:br/>
      </w:r>
      <w:r>
        <w:rPr>
          <w:rFonts w:hint="eastAsia"/>
        </w:rPr>
        <w:t>　　　　二、实木多层地板行业劣势</w:t>
      </w:r>
      <w:r>
        <w:rPr>
          <w:rFonts w:hint="eastAsia"/>
        </w:rPr>
        <w:br/>
      </w:r>
      <w:r>
        <w:rPr>
          <w:rFonts w:hint="eastAsia"/>
        </w:rPr>
        <w:t>　　　　三、实木多层地板行业机遇</w:t>
      </w:r>
      <w:r>
        <w:rPr>
          <w:rFonts w:hint="eastAsia"/>
        </w:rPr>
        <w:br/>
      </w:r>
      <w:r>
        <w:rPr>
          <w:rFonts w:hint="eastAsia"/>
        </w:rPr>
        <w:t>　　　　四、实木多层地板行业挑战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实木多层地板行业产品营销分析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中国实木多层地板行业营销模式分析</w:t>
      </w:r>
      <w:r>
        <w:rPr>
          <w:rFonts w:hint="eastAsia"/>
        </w:rPr>
        <w:br/>
      </w:r>
      <w:r>
        <w:rPr>
          <w:rFonts w:hint="eastAsia"/>
        </w:rPr>
        <w:t>　　第二节 实木多层地板行业主要销售渠道分析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实木多层地板行业广告与促销方式分析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实木多层地板行业价格竞争方式分析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实木多层地板行业国际化营销模式分析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实木多层地板行业渠道策略分析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中国实木多层地板行业重点企业竞争力分析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实木多层地板企业（一）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第二节 实木多层地板企业（二）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第三节 实木多层地板企业（三）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第四节 实木多层地板企业（四）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第五节 实木多层地板企业（五）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三、实木多层地板企业经营状况</w:t>
      </w:r>
      <w:r>
        <w:rPr>
          <w:rFonts w:hint="eastAsia"/>
        </w:rPr>
        <w:br/>
      </w:r>
      <w:r>
        <w:rPr>
          <w:rFonts w:hint="eastAsia"/>
        </w:rPr>
        <w:t>　　　　四、实木多层地板企业发展策略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实木多层地板产业客户调研</w:t>
      </w:r>
      <w:r>
        <w:rPr>
          <w:rFonts w:hint="eastAsia"/>
        </w:rPr>
        <w:br/>
      </w:r>
      <w:r>
        <w:rPr>
          <w:rFonts w:hint="eastAsia"/>
        </w:rPr>
        <w:t>　　第一节 实木多层地板产业客户认知程度</w:t>
      </w:r>
      <w:r>
        <w:rPr>
          <w:rFonts w:hint="eastAsia"/>
        </w:rPr>
        <w:br/>
      </w:r>
      <w:r>
        <w:rPr>
          <w:rFonts w:hint="eastAsia"/>
        </w:rPr>
        <w:t>　　第二节 实木多层地板产业客户关注因素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实木多层地板行业发展机会及对策建议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实木多层地板行业风险预警分析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二、实木多层地板产业政策环境风险分析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三、实木多层地板行业市场风险分析</w:t>
      </w:r>
      <w:r>
        <w:rPr>
          <w:rFonts w:hint="eastAsia"/>
        </w:rPr>
        <w:br/>
      </w:r>
      <w:r>
        <w:rPr>
          <w:rFonts w:hint="eastAsia"/>
        </w:rPr>
        <w:t>　　　　四、实木多层地板行业发展风险防范建议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实木多层地板行业发展机会及建议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一、实木多层地板行业总体发展机会及发展建议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二、实木多层地板行业并购发展机会及建议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三、实木多层地板行业市场机会及发展建议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四、实木多层地板行业发展现状及存在问题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五、实木多层地板行业企业应对策略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实木多层地板行业进出口分析</w:t>
      </w:r>
      <w:r>
        <w:rPr>
          <w:rFonts w:hint="eastAsia"/>
        </w:rPr>
        <w:br/>
      </w:r>
      <w:r>
        <w:rPr>
          <w:rFonts w:hint="eastAsia"/>
        </w:rPr>
        <w:t>　　第一节 我国实木多层地板行业出口及增长情况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2020-2025年实木多层地板行业进出口情况分析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2026-2032年国内实木多层地板产品进出口情况预测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实木多层地板行业发展趋势分析预测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实木多层地板行业发展趋势</w:t>
      </w:r>
      <w:r>
        <w:rPr>
          <w:rFonts w:hint="eastAsia"/>
        </w:rPr>
        <w:br/>
      </w:r>
      <w:r>
        <w:rPr>
          <w:rFonts w:hint="eastAsia"/>
        </w:rPr>
        <w:t>　　　　一、实木多层地板市场发展趋势</w:t>
      </w:r>
      <w:r>
        <w:rPr>
          <w:rFonts w:hint="eastAsia"/>
        </w:rPr>
        <w:br/>
      </w:r>
      <w:r>
        <w:rPr>
          <w:rFonts w:hint="eastAsia"/>
        </w:rPr>
        <w:t>　　　　二、实木多层地板行业竞争趋势</w:t>
      </w:r>
      <w:r>
        <w:rPr>
          <w:rFonts w:hint="eastAsia"/>
        </w:rPr>
        <w:br/>
      </w:r>
      <w:r>
        <w:rPr>
          <w:rFonts w:hint="eastAsia"/>
        </w:rPr>
        <w:t>　　　　三、实木多层地板技术发展趋势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2026-2032年实木多层地板行业运行能力预测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一、2026-2032年实木多层地板行业总资产预测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二、2026-2032年实木多层地板行业工业总产值预测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三、2026-2032年实木多层地板行业产品销售收入预测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四、2026-2032年实木多层地板行业利润总额预测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实木多层地板产业政策及贸易预警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国内外实木多层地板产业政策分析</w:t>
      </w:r>
      <w:r>
        <w:rPr>
          <w:rFonts w:hint="eastAsia"/>
        </w:rPr>
        <w:br/>
      </w:r>
      <w:r>
        <w:rPr>
          <w:rFonts w:hint="eastAsia"/>
        </w:rPr>
        <w:t>　　　　一、中国实木多层地板相关产业政策</w:t>
      </w:r>
      <w:r>
        <w:rPr>
          <w:rFonts w:hint="eastAsia"/>
        </w:rPr>
        <w:br/>
      </w:r>
      <w:r>
        <w:rPr>
          <w:rFonts w:hint="eastAsia"/>
        </w:rPr>
        <w:t>　　　　二、国外实木多层地板相关产业政策</w:t>
      </w:r>
      <w:r>
        <w:rPr>
          <w:rFonts w:hint="eastAsia"/>
        </w:rPr>
        <w:br/>
      </w:r>
      <w:r>
        <w:rPr>
          <w:rFonts w:hint="eastAsia"/>
        </w:rPr>
        <w:t>　　第二节 国内外实木多层地板环保规定</w:t>
      </w:r>
      <w:r>
        <w:rPr>
          <w:rFonts w:hint="eastAsia"/>
        </w:rPr>
        <w:br/>
      </w:r>
      <w:r>
        <w:rPr>
          <w:rFonts w:hint="eastAsia"/>
        </w:rPr>
        <w:t>　　　　一、中国实木多层地板相关环保规定</w:t>
      </w:r>
      <w:r>
        <w:rPr>
          <w:rFonts w:hint="eastAsia"/>
        </w:rPr>
        <w:br/>
      </w:r>
      <w:r>
        <w:rPr>
          <w:rFonts w:hint="eastAsia"/>
        </w:rPr>
        <w:t>　　　　二、国外实木多层地板相关环保规定</w:t>
      </w:r>
      <w:r>
        <w:rPr>
          <w:rFonts w:hint="eastAsia"/>
        </w:rPr>
        <w:br/>
      </w:r>
      <w:r>
        <w:rPr>
          <w:rFonts w:hint="eastAsia"/>
        </w:rPr>
        <w:t>　　第三节 实木多层地板贸易预警</w:t>
      </w:r>
      <w:r>
        <w:rPr>
          <w:rFonts w:hint="eastAsia"/>
        </w:rPr>
        <w:br/>
      </w:r>
      <w:r>
        <w:rPr>
          <w:rFonts w:hint="eastAsia"/>
        </w:rPr>
        <w:t>　　　　一、实木多层地板可能涉及的倾销及反倾销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二、实木多层地板可能遭遇的贸易壁垒及技术壁垒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实木多层地板市场预测及实木多层地板项目投资建议</w:t>
      </w:r>
      <w:r>
        <w:rPr>
          <w:rFonts w:hint="eastAsia"/>
        </w:rPr>
        <w:br/>
      </w:r>
      <w:r>
        <w:rPr>
          <w:rFonts w:hint="eastAsia"/>
        </w:rPr>
        <w:t>　　第一节 中国实木多层地板行业生产、营销企业投资运作模式分析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实木多层地板行业外销与内销优势分析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2026-2032年中国实木多层地板行业市场规模及增长趋势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2026-2032年中国实木多层地板行业投资规模预测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2026-2032年实木多层地板市场盈利预测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中⋅智⋅林⋅－实木多层地板行业项目投资建议</w:t>
      </w:r>
      <w:r>
        <w:rPr>
          <w:rFonts w:hint="eastAsia"/>
        </w:rPr>
        <w:br/>
      </w:r>
      <w:r>
        <w:rPr>
          <w:rFonts w:hint="eastAsia"/>
        </w:rPr>
        <w:t>　　　　一、实木多层地板技术应用注意事项</w:t>
      </w:r>
      <w:r>
        <w:rPr>
          <w:rFonts w:hint="eastAsia"/>
        </w:rPr>
        <w:br/>
      </w:r>
      <w:r>
        <w:rPr>
          <w:rFonts w:hint="eastAsia"/>
        </w:rPr>
        <w:t>　　　　二、实木多层地板项目投资注意事项</w:t>
      </w:r>
      <w:r>
        <w:rPr>
          <w:rFonts w:hint="eastAsia"/>
        </w:rPr>
        <w:br/>
      </w:r>
      <w:r>
        <w:rPr>
          <w:rFonts w:hint="eastAsia"/>
        </w:rPr>
        <w:t>　　　　三、实木多层地板生产开发注意事项</w:t>
      </w:r>
      <w:r>
        <w:rPr>
          <w:rFonts w:hint="eastAsia"/>
        </w:rPr>
        <w:br/>
      </w:r>
      <w:r>
        <w:rPr>
          <w:rFonts w:hint="eastAsia"/>
        </w:rPr>
        <w:t>　　　　四、实木多层地板销售注意事项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实木多层地板行业历程</w:t>
      </w:r>
      <w:r>
        <w:rPr>
          <w:rFonts w:hint="eastAsia"/>
        </w:rPr>
        <w:br/>
      </w:r>
      <w:r>
        <w:rPr>
          <w:rFonts w:hint="eastAsia"/>
        </w:rPr>
        <w:t>　　图表 实木多层地板行业生命周期</w:t>
      </w:r>
      <w:r>
        <w:rPr>
          <w:rFonts w:hint="eastAsia"/>
        </w:rPr>
        <w:br/>
      </w:r>
      <w:r>
        <w:rPr>
          <w:rFonts w:hint="eastAsia"/>
        </w:rPr>
        <w:t>　　图表 实木多层地板行业产业链分析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2020-2025年实木多层地板行业市场容量分析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2026年中国实木多层地板行业需求领域分布格局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2026年中国实木多层地板进口国家及地区分析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2026年中国实木多层地板出口国家及地区分析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2020-2025年中国实木多层地板行业企业平均规模情况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**地区实木多层地板市场规模及增长情况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**地区实木多层地板行业市场需求情况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实木多层地板重点企业（三）成长能力情况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2026-2032年中国实木多层地板行业市场规模预测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2026年中国实木多层地板市场前景分析</w:t>
      </w:r>
      <w:r>
        <w:rPr>
          <w:rFonts w:hint="eastAsia"/>
        </w:rPr>
        <w:br/>
      </w:r>
      <w:r>
        <w:rPr>
          <w:rFonts w:hint="eastAsia"/>
        </w:rPr>
        <w:t>　　图表 2026年中国实木多层地板发展趋势预测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02bf7fd28445b" w:history="1">
        <w:r>
          <w:rPr>
            <w:rStyle w:val="Hyperlink"/>
          </w:rPr>
          <w:t>中国实木多层地板市场调研与发展前景分析报告（2026年）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02bf7fd28445b" w:history="1">
        <w:r>
          <w:rPr>
            <w:rStyle w:val="Hyperlink"/>
          </w:rPr>
          <w:t>https://www.20087.com/6/27/ShiMuDuoCengDiBanDiaoChaBaoGao.html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层实木地板多少钱一平方、实木多层地板的优缺点、地板厂家电话、实木多层地板品牌十大排名、塑木地板厂家直销批发、实木多层地板和实木地板的区别、净化板厂家联系方式、实木多层地板厚度有1.2cm和1.5cm的区别、橡胶地板每平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6f1ccd4eb47f2" w:history="1">
      <w:r>
        <w:rPr>
          <w:rStyle w:val="Hyperlink"/>
        </w:rPr>
        <w:t>中国实木多层地板市场调研与发展前景分析报告（2026年）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ShiMuDuoCengDiBanDiaoChaBaoGao.html" TargetMode="External" Id="R73702bf7fd28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ShiMuDuoCengDiBanDiaoChaBaoGao.html" TargetMode="External" Id="R7a86f1ccd4eb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2025-07-10T23:21:00Z</dcterms:created>
  <dcterms:modified xsi:type="dcterms:W3CDTF">2025-07-11T00:21:00Z</dcterms:modified>
  <dc:subject>中国实木多层地板市场调研与发展前景分析报告（2026年）</dc:subject>
  <dc:title>中国实木多层地板市场调研与发展前景分析报告（2026年）</dc:title>
  <cp:keywords>中国实木多层地板市场调研与发展前景分析报告（2026年）</cp:keywords>
  <dc:description>中国实木多层地板市场调研与发展前景分析报告（2026年）</dc:description>
</cp:coreProperties>
</file>