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614ae919a4279" w:history="1">
              <w:r>
                <w:rPr>
                  <w:rStyle w:val="Hyperlink"/>
                </w:rPr>
                <w:t>2025-2031年中国水泥制品发展现状分析与趋势预测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614ae919a4279" w:history="1">
              <w:r>
                <w:rPr>
                  <w:rStyle w:val="Hyperlink"/>
                </w:rPr>
                <w:t>2025-2031年中国水泥制品发展现状分析与趋势预测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614ae919a4279" w:history="1">
                <w:r>
                  <w:rPr>
                    <w:rStyle w:val="Hyperlink"/>
                  </w:rPr>
                  <w:t>https://www.20087.com/9/88/ShuiNiZhiPinDeFaZhanQuShi.html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行业作为建筑行业的重要组成部分，近年来在全球范围内经历了从传统水泥砖块到预制构件、环保水泥制品的转型升级。随着绿色建筑理念的普及，低能耗、高强、环保的水泥制品受到市场青睐。然而，行业面临着原材料价格波动、技术创新与环保标准的挑战。</w:t>
      </w:r>
      <w:r>
        <w:rPr>
          <w:rFonts w:hint="eastAsia"/>
        </w:rPr>
        <w:br/>
      </w:r>
      <w:r>
        <w:rPr>
          <w:rFonts w:hint="eastAsia"/>
        </w:rPr>
        <w:t>　　未来，水泥制品行业的发展趋势将更加侧重于绿色生产、智能建造与材料创新。绿色生产意味着采用低碳技术和可再生资源，减少生产过程中的碳排放和环境污染。智能建造将通过数字化设计和模块化生产，提高施工效率和建筑质量。材料创新则通过研发新型水泥基复合材料，提高水泥制品的强度、耐久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614ae919a4279" w:history="1">
        <w:r>
          <w:rPr>
            <w:rStyle w:val="Hyperlink"/>
          </w:rPr>
          <w:t>2025-2031年中国水泥制品发展现状分析与趋势预测</w:t>
        </w:r>
      </w:hyperlink>
      <w:r>
        <w:rPr>
          <w:rFonts w:hint="eastAsia"/>
        </w:rPr>
        <w:t>》基于国家统计局及相关协会的详实数据，结合长期监测的一手资料，全面分析了水泥制品行业的市场规模、需求变化、产业链动态及区域发展格局。报告重点解读了水泥制品行业竞争态势与重点企业的市场表现，并通过科学研判行业趋势与前景，揭示了水泥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水泥制品行业界定</w:t>
      </w:r>
      <w:r>
        <w:rPr>
          <w:rFonts w:hint="eastAsia"/>
        </w:rPr>
        <w:br/>
      </w:r>
      <w:r>
        <w:rPr>
          <w:rFonts w:hint="eastAsia"/>
        </w:rPr>
        <w:t>　　第一节 水泥制品行业定义</w:t>
      </w:r>
      <w:r>
        <w:rPr>
          <w:rFonts w:hint="eastAsia"/>
        </w:rPr>
        <w:br/>
      </w:r>
      <w:r>
        <w:rPr>
          <w:rFonts w:hint="eastAsia"/>
        </w:rPr>
        <w:t>　　第二节 水泥制品行业特点分析</w:t>
      </w:r>
      <w:r>
        <w:rPr>
          <w:rFonts w:hint="eastAsia"/>
        </w:rPr>
        <w:br/>
      </w:r>
      <w:r>
        <w:rPr>
          <w:rFonts w:hint="eastAsia"/>
        </w:rPr>
        <w:t>　　第三节 水泥制品产业链分析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2024-2025年全球水泥制品行业发展概况</w:t>
      </w:r>
      <w:r>
        <w:rPr>
          <w:rFonts w:hint="eastAsia"/>
        </w:rPr>
        <w:br/>
      </w:r>
      <w:r>
        <w:rPr>
          <w:rFonts w:hint="eastAsia"/>
        </w:rPr>
        <w:t>　　第二节 全球水泥制品行业发展走势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二、全球水泥制品行业市场分布情况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三、全球水泥制品行业发展趋势分析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全球水泥制品行业重点国家和区域分析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2024-2025年中国水泥制品行业发展环境分析</w:t>
      </w:r>
      <w:r>
        <w:rPr>
          <w:rFonts w:hint="eastAsia"/>
        </w:rPr>
        <w:br/>
      </w:r>
      <w:r>
        <w:rPr>
          <w:rFonts w:hint="eastAsia"/>
        </w:rPr>
        <w:t>　　第一节 水泥制品行业经济环境分析</w:t>
      </w:r>
      <w:r>
        <w:rPr>
          <w:rFonts w:hint="eastAsia"/>
        </w:rPr>
        <w:br/>
      </w:r>
      <w:r>
        <w:rPr>
          <w:rFonts w:hint="eastAsia"/>
        </w:rPr>
        <w:t>　　第二节 水泥制品行业政策环境分析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二、相关水泥制品行业标准分析</w:t>
      </w:r>
      <w:r>
        <w:rPr>
          <w:rFonts w:hint="eastAsia"/>
        </w:rPr>
        <w:br/>
      </w:r>
      <w:r>
        <w:rPr>
          <w:rFonts w:hint="eastAsia"/>
        </w:rPr>
        <w:t>　　第三节 水泥制品行业社会环境分析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2024-2025年中国水泥制品发展现状调研</w:t>
      </w:r>
      <w:r>
        <w:rPr>
          <w:rFonts w:hint="eastAsia"/>
        </w:rPr>
        <w:br/>
      </w:r>
      <w:r>
        <w:rPr>
          <w:rFonts w:hint="eastAsia"/>
        </w:rPr>
        <w:t>　　第一节 中国水泥制品市场现状分析</w:t>
      </w:r>
      <w:r>
        <w:rPr>
          <w:rFonts w:hint="eastAsia"/>
        </w:rPr>
        <w:br/>
      </w:r>
      <w:r>
        <w:rPr>
          <w:rFonts w:hint="eastAsia"/>
        </w:rPr>
        <w:t>　　第二节 中国水泥制品行业产量情况分析及预测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一、水泥制品总体产能规模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三、2019-2024年中国水泥制品产量统计</w:t>
      </w:r>
      <w:r>
        <w:rPr>
          <w:rFonts w:hint="eastAsia"/>
        </w:rPr>
        <w:br/>
      </w:r>
      <w:r>
        <w:rPr>
          <w:rFonts w:hint="eastAsia"/>
        </w:rPr>
        <w:t>　　　　二、水泥制品生产区域分布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三、2025-2031年中国水泥制品产量预测分析</w:t>
      </w:r>
      <w:r>
        <w:rPr>
          <w:rFonts w:hint="eastAsia"/>
        </w:rPr>
        <w:br/>
      </w:r>
      <w:r>
        <w:rPr>
          <w:rFonts w:hint="eastAsia"/>
        </w:rPr>
        <w:t>　　第三节 中国水泥制品市场需求分析及预测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水泥制品细分市场深度分析</w:t>
      </w:r>
      <w:r>
        <w:rPr>
          <w:rFonts w:hint="eastAsia"/>
        </w:rPr>
        <w:br/>
      </w:r>
      <w:r>
        <w:rPr>
          <w:rFonts w:hint="eastAsia"/>
        </w:rPr>
        <w:t>　　第一节 水泥制品细分市场（一）发展研究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2025-2031年中国水泥制品行业进出口情况预测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重点地区水泥制品行业调研分析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水泥制品行业竞争格局分析</w:t>
      </w:r>
      <w:r>
        <w:rPr>
          <w:rFonts w:hint="eastAsia"/>
        </w:rPr>
        <w:br/>
      </w:r>
      <w:r>
        <w:rPr>
          <w:rFonts w:hint="eastAsia"/>
        </w:rPr>
        <w:t>　　第一节 水泥制品行业集中度分析</w:t>
      </w:r>
      <w:r>
        <w:rPr>
          <w:rFonts w:hint="eastAsia"/>
        </w:rPr>
        <w:br/>
      </w:r>
      <w:r>
        <w:rPr>
          <w:rFonts w:hint="eastAsia"/>
        </w:rPr>
        <w:t>　　　　一、水泥制品市场集中度分析</w:t>
      </w:r>
      <w:r>
        <w:rPr>
          <w:rFonts w:hint="eastAsia"/>
        </w:rPr>
        <w:br/>
      </w:r>
      <w:r>
        <w:rPr>
          <w:rFonts w:hint="eastAsia"/>
        </w:rPr>
        <w:t>　　　　二、水泥制品企业集中度分析</w:t>
      </w:r>
      <w:r>
        <w:rPr>
          <w:rFonts w:hint="eastAsia"/>
        </w:rPr>
        <w:br/>
      </w:r>
      <w:r>
        <w:rPr>
          <w:rFonts w:hint="eastAsia"/>
        </w:rPr>
        <w:t>　　　　三、水泥制品区域集中度分析</w:t>
      </w:r>
      <w:r>
        <w:rPr>
          <w:rFonts w:hint="eastAsia"/>
        </w:rPr>
        <w:br/>
      </w:r>
      <w:r>
        <w:rPr>
          <w:rFonts w:hint="eastAsia"/>
        </w:rPr>
        <w:t>　　第二节 水泥制品行业主要企业竞争力分析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一、2024-2025年水泥制品行业竞争分析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二、2024-2025年中外水泥制品产品竞争分析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三、2019-2024年我国水泥制品市场竞争分析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四、2025-2031年国内主要水泥制品企业动向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2025年水泥制品企业管理策略建议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对我国水泥制品品牌的战略思考</w:t>
      </w:r>
      <w:r>
        <w:rPr>
          <w:rFonts w:hint="eastAsia"/>
        </w:rPr>
        <w:br/>
      </w:r>
      <w:r>
        <w:rPr>
          <w:rFonts w:hint="eastAsia"/>
        </w:rPr>
        <w:t>　　　　一、水泥制品实施品牌战略的意义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三、我国水泥制品企业的品牌战略</w:t>
      </w:r>
      <w:r>
        <w:rPr>
          <w:rFonts w:hint="eastAsia"/>
        </w:rPr>
        <w:br/>
      </w:r>
      <w:r>
        <w:rPr>
          <w:rFonts w:hint="eastAsia"/>
        </w:rPr>
        <w:t>　　　　四、水泥制品品牌战略管理的策略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2025年中国水泥制品市场前景分析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2025-2031年中国水泥制品发展趋势预测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二、2025-2031年中国水泥制品行业盈利模式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三、2025-2031年中国水泥制品行业盈利因素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2025-2031年中国水泥制品行业投资机会分析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二、2025-2031年中国水泥制品行业区域市场投资潜力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2025-2031年中国水泥制品行业投资风险分析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二、2025-2031年中国水泥制品行业技术风险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三、2025-2031年中国水泥制品行业政策风险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四、2025-2031年中国水泥制品行业进入退出风险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水泥制品行业研究结论</w:t>
      </w:r>
      <w:r>
        <w:rPr>
          <w:rFonts w:hint="eastAsia"/>
        </w:rPr>
        <w:br/>
      </w:r>
      <w:r>
        <w:rPr>
          <w:rFonts w:hint="eastAsia"/>
        </w:rPr>
        <w:t>　　第二节 水泥制品行业投资价值评估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[.中.智林.]水泥制品行业投资建议</w:t>
      </w:r>
      <w:r>
        <w:rPr>
          <w:rFonts w:hint="eastAsia"/>
        </w:rPr>
        <w:br/>
      </w:r>
      <w:r>
        <w:rPr>
          <w:rFonts w:hint="eastAsia"/>
        </w:rPr>
        <w:t>　　　　一、水泥制品行业投资策略建议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二、水泥制品行业投资方向建议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三、水泥制品行业投资方式建议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水泥制品行业历程</w:t>
      </w:r>
      <w:r>
        <w:rPr>
          <w:rFonts w:hint="eastAsia"/>
        </w:rPr>
        <w:br/>
      </w:r>
      <w:r>
        <w:rPr>
          <w:rFonts w:hint="eastAsia"/>
        </w:rPr>
        <w:t>　　图表 水泥制品行业生命周期</w:t>
      </w:r>
      <w:r>
        <w:rPr>
          <w:rFonts w:hint="eastAsia"/>
        </w:rPr>
        <w:br/>
      </w:r>
      <w:r>
        <w:rPr>
          <w:rFonts w:hint="eastAsia"/>
        </w:rPr>
        <w:t>　　图表 水泥制品行业产业链分析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水泥制品企业信息</w:t>
      </w:r>
      <w:r>
        <w:rPr>
          <w:rFonts w:hint="eastAsia"/>
        </w:rPr>
        <w:br/>
      </w:r>
      <w:r>
        <w:rPr>
          <w:rFonts w:hint="eastAsia"/>
        </w:rPr>
        <w:t>　　图表 水泥制品企业经营情况分析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614ae919a4279" w:history="1">
        <w:r>
          <w:rPr>
            <w:rStyle w:val="Hyperlink"/>
          </w:rPr>
          <w:t>2025-2031年中国水泥制品发展现状分析与趋势预测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614ae919a4279" w:history="1">
        <w:r>
          <w:rPr>
            <w:rStyle w:val="Hyperlink"/>
          </w:rPr>
          <w:t>https://www.20087.com/9/88/ShuiNiZhiPinDeFaZhanQuShi.html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价格大全、水泥制品有哪些产品、水泥预制件厂、水泥制品制造属于什么行业类别、水泥产品有哪些、水泥制品模具大全、2023年水泥行业分析报告、水泥制品制造包含混凝土吗、水泥制品包括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8b1fac045429c" w:history="1">
      <w:r>
        <w:rPr>
          <w:rStyle w:val="Hyperlink"/>
        </w:rPr>
        <w:t>2025-2031年中国水泥制品发展现状分析与趋势预测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uiNiZhiPinDeFaZhanQuShi.html" TargetMode="External" Id="Rad9614ae919a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uiNiZhiPinDeFaZhanQuShi.html" TargetMode="External" Id="Rdf38b1fac045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2024-11-23T23:02:00Z</dcterms:created>
  <dcterms:modified xsi:type="dcterms:W3CDTF">2024-11-24T00:02:00Z</dcterms:modified>
  <dc:subject>2025-2031年中国水泥制品发展现状分析与趋势预测</dc:subject>
  <dc:title>2025-2031年中国水泥制品发展现状分析与趋势预测</dc:title>
  <cp:keywords>2025-2031年中国水泥制品发展现状分析与趋势预测</cp:keywords>
  <dc:description>2025-2031年中国水泥制品发展现状分析与趋势预测</dc:description>
</cp:coreProperties>
</file>