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5db8cb4784fdb" w:history="1">
              <w:r>
                <w:rPr>
                  <w:rStyle w:val="Hyperlink"/>
                </w:rPr>
                <w:t>2025-2031年全球与中国铜棒材市场现状全面调研与发展趋势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5db8cb4784fdb" w:history="1">
              <w:r>
                <w:rPr>
                  <w:rStyle w:val="Hyperlink"/>
                </w:rPr>
                <w:t>2025-2031年全球与中国铜棒材市场现状全面调研与发展趋势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5db8cb4784fdb" w:history="1">
                <w:r>
                  <w:rPr>
                    <w:rStyle w:val="Hyperlink"/>
                  </w:rPr>
                  <w:t>https://www.20087.com/6/99/TongBangCaiFaZhanQuShiYuCe.html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棒材是铜棒的进一步加工产品，广泛应用于电气连接件、管道系统、精密机械零件等领域。全球铜棒材市场受到全球经济状况、下游产业需求以及铜原料价格的影响。近年来，随着制造业的升级和技术进步，铜棒材的加工精度和表面质量得到了显著提高，同时，节能环保型的加工技术也逐渐成为主流。</w:t>
      </w:r>
      <w:r>
        <w:rPr>
          <w:rFonts w:hint="eastAsia"/>
        </w:rPr>
        <w:br/>
      </w:r>
      <w:r>
        <w:rPr>
          <w:rFonts w:hint="eastAsia"/>
        </w:rPr>
        <w:t>　　未来，铜棒材市场预计将持续关注材料创新和可持续发展。新材料的研发，如添加特定合金元素以增强铜棒材的耐腐蚀性和机械性能，将拓宽其应用范围。此外，智能制造和数字化转型将进一步提升铜棒材生产的效率和灵活性，满足客户对产品多样化和定制化的需求。同时，绿色生产和循环经济模式将成为铜棒材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5db8cb4784fdb" w:history="1">
        <w:r>
          <w:rPr>
            <w:rStyle w:val="Hyperlink"/>
          </w:rPr>
          <w:t>2025-2031年全球与中国铜棒材市场现状全面调研与发展趋势</w:t>
        </w:r>
      </w:hyperlink>
      <w:r>
        <w:rPr>
          <w:rFonts w:hint="eastAsia"/>
        </w:rPr>
        <w:t>》从市场规模、需求变化及价格动态等维度，系统解析了铜棒材行业的现状与发展趋势。报告深入分析了铜棒材产业链各环节，科学预测了市场前景与技术发展方向，同时聚焦铜棒材细分市场特点及重点企业的经营表现，揭示了铜棒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中国铜棒材概述</w:t>
      </w:r>
      <w:r>
        <w:rPr>
          <w:rFonts w:hint="eastAsia"/>
        </w:rPr>
        <w:br/>
      </w:r>
      <w:r>
        <w:rPr>
          <w:rFonts w:hint="eastAsia"/>
        </w:rPr>
        <w:t>　　第一节 铜棒材行业定义</w:t>
      </w:r>
      <w:r>
        <w:rPr>
          <w:rFonts w:hint="eastAsia"/>
        </w:rPr>
        <w:br/>
      </w:r>
      <w:r>
        <w:rPr>
          <w:rFonts w:hint="eastAsia"/>
        </w:rPr>
        <w:t>　　第二节 铜棒材行业发展特性</w:t>
      </w:r>
      <w:r>
        <w:rPr>
          <w:rFonts w:hint="eastAsia"/>
        </w:rPr>
        <w:br/>
      </w:r>
      <w:r>
        <w:rPr>
          <w:rFonts w:hint="eastAsia"/>
        </w:rPr>
        <w:t>　　第三节 铜棒材产业链分析</w:t>
      </w:r>
      <w:r>
        <w:rPr>
          <w:rFonts w:hint="eastAsia"/>
        </w:rPr>
        <w:br/>
      </w:r>
      <w:r>
        <w:rPr>
          <w:rFonts w:hint="eastAsia"/>
        </w:rPr>
        <w:t>　　第四节 铜棒材行业生命周期分析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2024-2025年国外铜棒材市场发展概况</w:t>
      </w:r>
      <w:r>
        <w:rPr>
          <w:rFonts w:hint="eastAsia"/>
        </w:rPr>
        <w:br/>
      </w:r>
      <w:r>
        <w:rPr>
          <w:rFonts w:hint="eastAsia"/>
        </w:rPr>
        <w:t>　　第一节 全球铜棒材市场发展分析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北美地区主要国家铜棒材市场概况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欧盟地区主要国家铜棒材市场概况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亚洲地区主要国家铜棒材市场概况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2025-2031年全球铜棒材市场发展预测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2024-2025年中国铜棒材发展环境分析</w:t>
      </w:r>
      <w:r>
        <w:rPr>
          <w:rFonts w:hint="eastAsia"/>
        </w:rPr>
        <w:br/>
      </w:r>
      <w:r>
        <w:rPr>
          <w:rFonts w:hint="eastAsia"/>
        </w:rPr>
        <w:t>　　第一节 铜棒材行业经济环境分析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铜棒材行业相关政策、标准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铜棒材行业相关发展规划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2024-2025年中国铜棒材技术发展分析</w:t>
      </w:r>
      <w:r>
        <w:rPr>
          <w:rFonts w:hint="eastAsia"/>
        </w:rPr>
        <w:br/>
      </w:r>
      <w:r>
        <w:rPr>
          <w:rFonts w:hint="eastAsia"/>
        </w:rPr>
        <w:t>　　第一节 当前铜棒材技术发展现状分析</w:t>
      </w:r>
      <w:r>
        <w:rPr>
          <w:rFonts w:hint="eastAsia"/>
        </w:rPr>
        <w:br/>
      </w:r>
      <w:r>
        <w:rPr>
          <w:rFonts w:hint="eastAsia"/>
        </w:rPr>
        <w:t>　　第二节 铜棒材生产中需注意的问题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铜棒材行业主要技术趋势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2024-2025年铜棒材市场特性分析</w:t>
      </w:r>
      <w:r>
        <w:rPr>
          <w:rFonts w:hint="eastAsia"/>
        </w:rPr>
        <w:br/>
      </w:r>
      <w:r>
        <w:rPr>
          <w:rFonts w:hint="eastAsia"/>
        </w:rPr>
        <w:t>　　第一节 铜棒材行业集中度分析</w:t>
      </w:r>
      <w:r>
        <w:rPr>
          <w:rFonts w:hint="eastAsia"/>
        </w:rPr>
        <w:br/>
      </w:r>
      <w:r>
        <w:rPr>
          <w:rFonts w:hint="eastAsia"/>
        </w:rPr>
        <w:t>　　第二节 铜棒材行业SWOT分析</w:t>
      </w:r>
      <w:r>
        <w:rPr>
          <w:rFonts w:hint="eastAsia"/>
        </w:rPr>
        <w:br/>
      </w:r>
      <w:r>
        <w:rPr>
          <w:rFonts w:hint="eastAsia"/>
        </w:rPr>
        <w:t>　　　　一、铜棒材行业优势</w:t>
      </w:r>
      <w:r>
        <w:rPr>
          <w:rFonts w:hint="eastAsia"/>
        </w:rPr>
        <w:br/>
      </w:r>
      <w:r>
        <w:rPr>
          <w:rFonts w:hint="eastAsia"/>
        </w:rPr>
        <w:t>　　　　二、铜棒材行业劣势</w:t>
      </w:r>
      <w:r>
        <w:rPr>
          <w:rFonts w:hint="eastAsia"/>
        </w:rPr>
        <w:br/>
      </w:r>
      <w:r>
        <w:rPr>
          <w:rFonts w:hint="eastAsia"/>
        </w:rPr>
        <w:t>　　　　三、铜棒材行业机会</w:t>
      </w:r>
      <w:r>
        <w:rPr>
          <w:rFonts w:hint="eastAsia"/>
        </w:rPr>
        <w:br/>
      </w:r>
      <w:r>
        <w:rPr>
          <w:rFonts w:hint="eastAsia"/>
        </w:rPr>
        <w:t>　　　　四、铜棒材行业风险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中国铜棒材发展现状</w:t>
      </w:r>
      <w:r>
        <w:rPr>
          <w:rFonts w:hint="eastAsia"/>
        </w:rPr>
        <w:br/>
      </w:r>
      <w:r>
        <w:rPr>
          <w:rFonts w:hint="eastAsia"/>
        </w:rPr>
        <w:t>　　第一节 中国铜棒材市场现状分析</w:t>
      </w:r>
      <w:r>
        <w:rPr>
          <w:rFonts w:hint="eastAsia"/>
        </w:rPr>
        <w:br/>
      </w:r>
      <w:r>
        <w:rPr>
          <w:rFonts w:hint="eastAsia"/>
        </w:rPr>
        <w:t>　　第二节 中国铜棒材行业产量情况分析及预测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一、铜棒材总体产能规模</w:t>
      </w:r>
      <w:r>
        <w:rPr>
          <w:rFonts w:hint="eastAsia"/>
        </w:rPr>
        <w:br/>
      </w:r>
      <w:r>
        <w:rPr>
          <w:rFonts w:hint="eastAsia"/>
        </w:rPr>
        <w:t>　　　　二、铜棒材生产区域分布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三、2019-2024年中国铜棒材产量统计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三、2025-2031年中国铜棒材产量预测</w:t>
      </w:r>
      <w:r>
        <w:rPr>
          <w:rFonts w:hint="eastAsia"/>
        </w:rPr>
        <w:br/>
      </w:r>
      <w:r>
        <w:rPr>
          <w:rFonts w:hint="eastAsia"/>
        </w:rPr>
        <w:t>　　第三节 中国铜棒材市场需求分析及预测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中国铜棒材价格趋势分析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一、2019-2024年中国铜棒材市场价格趋势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2019-2024年铜棒材行业经济运行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2019-2024年中国铜棒材行业盈利能力分析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2019-2024年中国铜棒材行业发展能力分析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2019-2024年铜棒材行业偿债能力分析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2019-2024年铜棒材制造企业数量分析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**地区铜棒材市场发展分析</w:t>
      </w:r>
      <w:r>
        <w:rPr>
          <w:rFonts w:hint="eastAsia"/>
        </w:rPr>
        <w:br/>
      </w:r>
      <w:r>
        <w:rPr>
          <w:rFonts w:hint="eastAsia"/>
        </w:rPr>
        <w:t>　　第三节 **地区铜棒材市场发展分析</w:t>
      </w:r>
      <w:r>
        <w:rPr>
          <w:rFonts w:hint="eastAsia"/>
        </w:rPr>
        <w:br/>
      </w:r>
      <w:r>
        <w:rPr>
          <w:rFonts w:hint="eastAsia"/>
        </w:rPr>
        <w:t>　　第四节 **地区铜棒材市场发展分析</w:t>
      </w:r>
      <w:r>
        <w:rPr>
          <w:rFonts w:hint="eastAsia"/>
        </w:rPr>
        <w:br/>
      </w:r>
      <w:r>
        <w:rPr>
          <w:rFonts w:hint="eastAsia"/>
        </w:rPr>
        <w:t>　　第五节 **地区铜棒材市场发展分析</w:t>
      </w:r>
      <w:r>
        <w:rPr>
          <w:rFonts w:hint="eastAsia"/>
        </w:rPr>
        <w:br/>
      </w:r>
      <w:r>
        <w:rPr>
          <w:rFonts w:hint="eastAsia"/>
        </w:rPr>
        <w:t>　　第六节 **地区铜棒材市场发展分析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2019-2024年中国铜棒材进出口分析</w:t>
      </w:r>
      <w:r>
        <w:rPr>
          <w:rFonts w:hint="eastAsia"/>
        </w:rPr>
        <w:br/>
      </w:r>
      <w:r>
        <w:rPr>
          <w:rFonts w:hint="eastAsia"/>
        </w:rPr>
        <w:t>　　第一节 铜棒材进口情况分析</w:t>
      </w:r>
      <w:r>
        <w:rPr>
          <w:rFonts w:hint="eastAsia"/>
        </w:rPr>
        <w:br/>
      </w:r>
      <w:r>
        <w:rPr>
          <w:rFonts w:hint="eastAsia"/>
        </w:rPr>
        <w:t>　　第二节 铜棒材出口情况分析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2025-2031年影响铜棒材进出口因素分析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主要铜棒材生产企业及竞争格局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铜棒材行业投资战略研究</w:t>
      </w:r>
      <w:r>
        <w:rPr>
          <w:rFonts w:hint="eastAsia"/>
        </w:rPr>
        <w:br/>
      </w:r>
      <w:r>
        <w:rPr>
          <w:rFonts w:hint="eastAsia"/>
        </w:rPr>
        <w:t>　　第一节 铜棒材行业发展战略研究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对我国铜棒材品牌的战略思考</w:t>
      </w:r>
      <w:r>
        <w:rPr>
          <w:rFonts w:hint="eastAsia"/>
        </w:rPr>
        <w:br/>
      </w:r>
      <w:r>
        <w:rPr>
          <w:rFonts w:hint="eastAsia"/>
        </w:rPr>
        <w:t>　　　　一、铜棒材品牌的重要性</w:t>
      </w:r>
      <w:r>
        <w:rPr>
          <w:rFonts w:hint="eastAsia"/>
        </w:rPr>
        <w:br/>
      </w:r>
      <w:r>
        <w:rPr>
          <w:rFonts w:hint="eastAsia"/>
        </w:rPr>
        <w:t>　　　　二、铜棒材实施品牌战略的意义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四、我国铜棒材企业的品牌战略</w:t>
      </w:r>
      <w:r>
        <w:rPr>
          <w:rFonts w:hint="eastAsia"/>
        </w:rPr>
        <w:br/>
      </w:r>
      <w:r>
        <w:rPr>
          <w:rFonts w:hint="eastAsia"/>
        </w:rPr>
        <w:t>　　　　五、铜棒材品牌战略管理的策略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铜棒材经营策略分析</w:t>
      </w:r>
      <w:r>
        <w:rPr>
          <w:rFonts w:hint="eastAsia"/>
        </w:rPr>
        <w:br/>
      </w:r>
      <w:r>
        <w:rPr>
          <w:rFonts w:hint="eastAsia"/>
        </w:rPr>
        <w:t>　　　　一、铜棒材市场细分策略</w:t>
      </w:r>
      <w:r>
        <w:rPr>
          <w:rFonts w:hint="eastAsia"/>
        </w:rPr>
        <w:br/>
      </w:r>
      <w:r>
        <w:rPr>
          <w:rFonts w:hint="eastAsia"/>
        </w:rPr>
        <w:t>　　　　二、铜棒材市场创新策略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四、铜棒材新产品差异化战略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2025-2031年中国铜棒材发展趋势预测及投资风险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未来铜棒材行业发展趋势预测</w:t>
      </w:r>
      <w:r>
        <w:rPr>
          <w:rFonts w:hint="eastAsia"/>
        </w:rPr>
        <w:br/>
      </w:r>
      <w:r>
        <w:rPr>
          <w:rFonts w:hint="eastAsia"/>
        </w:rPr>
        <w:t>　　第二节 铜棒材行业投资风险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2025年铜棒材投资建议</w:t>
      </w:r>
      <w:r>
        <w:rPr>
          <w:rFonts w:hint="eastAsia"/>
        </w:rPr>
        <w:br/>
      </w:r>
      <w:r>
        <w:rPr>
          <w:rFonts w:hint="eastAsia"/>
        </w:rPr>
        <w:t>　　第一节 铜棒材行业投资环境分析</w:t>
      </w:r>
      <w:r>
        <w:rPr>
          <w:rFonts w:hint="eastAsia"/>
        </w:rPr>
        <w:br/>
      </w:r>
      <w:r>
        <w:rPr>
          <w:rFonts w:hint="eastAsia"/>
        </w:rPr>
        <w:t>　　第二节 铜棒材行业投资进入壁垒分析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2025-2031年中国铜棒材行业产量预测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2025-2031年中国铜棒材行业市场需求预测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**地区铜棒材行业市场需求情况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2019-2024年中国铜棒材行业出口情况分析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2019-2024年中国铜棒材行业产品市场价格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2025-2031年中国铜棒材行业产品市场价格走势预测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铜棒材重点企业经营情况分析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2025-2031年中国铜棒材市场规模预测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2025-2031年中国铜棒材行业利润预测</w:t>
      </w:r>
      <w:r>
        <w:rPr>
          <w:rFonts w:hint="eastAsia"/>
        </w:rPr>
        <w:br/>
      </w:r>
      <w:r>
        <w:rPr>
          <w:rFonts w:hint="eastAsia"/>
        </w:rPr>
        <w:t>　　图表 2025年铜棒材行业壁垒</w:t>
      </w:r>
      <w:r>
        <w:rPr>
          <w:rFonts w:hint="eastAsia"/>
        </w:rPr>
        <w:br/>
      </w:r>
      <w:r>
        <w:rPr>
          <w:rFonts w:hint="eastAsia"/>
        </w:rPr>
        <w:t>　　图表 2025年铜棒材市场前景分析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2025-2031年中国铜棒材市场需求预测</w:t>
      </w:r>
      <w:r>
        <w:rPr>
          <w:rFonts w:hint="eastAsia"/>
        </w:rPr>
        <w:br/>
      </w:r>
      <w:r>
        <w:rPr>
          <w:rFonts w:hint="eastAsia"/>
        </w:rPr>
        <w:t>　　图表 2025年铜棒材发展趋势预测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5db8cb4784fdb" w:history="1">
        <w:r>
          <w:rPr>
            <w:rStyle w:val="Hyperlink"/>
          </w:rPr>
          <w:t>2025-2031年全球与中国铜棒材市场现状全面调研与发展趋势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5db8cb4784fdb" w:history="1">
        <w:r>
          <w:rPr>
            <w:rStyle w:val="Hyperlink"/>
          </w:rPr>
          <w:t>https://www.20087.com/6/99/TongBangCaiFaZhanQuShiYuCe.html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热点：黄铜棒多少钱一吨、铜棒材料重量的计算方法、铜电缆价格、铜棒材质有哪些、铜管、铜棒材料牌号、铜棒加工工艺流程、铜棒材料重量怎么算、铜棒重量计算方法大全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57b01612c48a2" w:history="1">
      <w:r>
        <w:rPr>
          <w:rStyle w:val="Hyperlink"/>
        </w:rPr>
        <w:t>2025-2031年全球与中国铜棒材市场现状全面调研与发展趋势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ongBangCaiFaZhanQuShiYuCe.html" TargetMode="External" Id="R9d45db8cb478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ongBangCaiFaZhanQuShiYuCe.html" TargetMode="External" Id="R35d57b01612c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2025-01-16T05:04:00Z</dcterms:created>
  <dcterms:modified xsi:type="dcterms:W3CDTF">2025-01-16T06:04:00Z</dcterms:modified>
  <dc:subject>2025-2031年全球与中国铜棒材市场现状全面调研与发展趋势</dc:subject>
  <dc:title>2025-2031年全球与中国铜棒材市场现状全面调研与发展趋势</dc:title>
  <cp:keywords>2025-2031年全球与中国铜棒材市场现状全面调研与发展趋势</cp:keywords>
  <dc:description>2025-2031年全球与中国铜棒材市场现状全面调研与发展趋势</dc:description>
</cp:coreProperties>
</file>