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21643a5a44b7b" w:history="1">
              <w:r>
                <w:rPr>
                  <w:rStyle w:val="Hyperlink"/>
                </w:rPr>
                <w:t>2025年中国碳结线材行业全景调研及未来趋势分析报告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21643a5a44b7b" w:history="1">
              <w:r>
                <w:rPr>
                  <w:rStyle w:val="Hyperlink"/>
                </w:rPr>
                <w:t>2025年中国碳结线材行业全景调研及未来趋势分析报告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21643a5a44b7b" w:history="1">
                <w:r>
                  <w:rPr>
                    <w:rStyle w:val="Hyperlink"/>
                  </w:rPr>
                  <w:t>https://www.20087.com/0/8A/TanJieXianCaiDiaoYanBaoGao.html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结线材是一种常用的钢材产品，广泛应用于建筑、制造、机械加工等多个领域。近年来，随着钢铁行业的技术进步，碳结线材的质量和性能有了显著提升。现代碳结线材不仅具有较高的强度和韧性，还具备良好的焊接性能和成型性能，能够满足不同应用场合的需求。此外，随着环保法规的趋严，低碳钢和高强度钢等新型碳结线材得到了广泛应用，减少了资源消耗和环境污染。</w:t>
      </w:r>
      <w:r>
        <w:rPr>
          <w:rFonts w:hint="eastAsia"/>
        </w:rPr>
        <w:br/>
      </w:r>
      <w:r>
        <w:rPr>
          <w:rFonts w:hint="eastAsia"/>
        </w:rPr>
        <w:t>　　未来，碳结线材的发展将更加注重环保性和高性能。一方面，随着可持续发展理念的推广，碳结线材将采用更环保的生产工艺，减少碳排放和能源消耗。另一方面，随着工业自动化和智能化的发展，对碳结线材的性能要求越来越高，如更高的强度、更好的耐腐蚀性等。此外，随着新材料技术的进步，碳结线材还将与新型材料结合，开发出更多具有特殊性能的产品，满足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21643a5a44b7b" w:history="1">
        <w:r>
          <w:rPr>
            <w:rStyle w:val="Hyperlink"/>
          </w:rPr>
          <w:t>2025年中国碳结线材行业全景调研及未来趋势分析报告</w:t>
        </w:r>
      </w:hyperlink>
      <w:r>
        <w:rPr>
          <w:rFonts w:hint="eastAsia"/>
        </w:rPr>
        <w:t>》全面梳理了碳结线材产业链，结合市场需求和市场规模等数据，深入剖析碳结线材行业现状。报告详细探讨了碳结线材市场竞争格局，重点关注重点企业及其品牌影响力，并分析了碳结线材价格机制和细分市场特征。通过对碳结线材技术现状及未来方向的评估，报告展望了碳结线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碳结线材行业概况</w:t>
      </w:r>
      <w:r>
        <w:rPr>
          <w:rFonts w:hint="eastAsia"/>
        </w:rPr>
        <w:br/>
      </w:r>
      <w:r>
        <w:rPr>
          <w:rFonts w:hint="eastAsia"/>
        </w:rPr>
        <w:t>　　第一节 碳结线材行业定义与特征</w:t>
      </w:r>
      <w:r>
        <w:rPr>
          <w:rFonts w:hint="eastAsia"/>
        </w:rPr>
        <w:br/>
      </w:r>
      <w:r>
        <w:rPr>
          <w:rFonts w:hint="eastAsia"/>
        </w:rPr>
        <w:t>　　第二节 碳结线材行业发展历程</w:t>
      </w:r>
      <w:r>
        <w:rPr>
          <w:rFonts w:hint="eastAsia"/>
        </w:rPr>
        <w:br/>
      </w:r>
      <w:r>
        <w:rPr>
          <w:rFonts w:hint="eastAsia"/>
        </w:rPr>
        <w:t>　　第三节 碳结线材产业链分析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2024-2025年中国碳结线材行业发展环境分析</w:t>
      </w:r>
      <w:r>
        <w:rPr>
          <w:rFonts w:hint="eastAsia"/>
        </w:rPr>
        <w:br/>
      </w:r>
      <w:r>
        <w:rPr>
          <w:rFonts w:hint="eastAsia"/>
        </w:rPr>
        <w:t>　　第一节 碳结线材行业经济环境分析</w:t>
      </w:r>
      <w:r>
        <w:rPr>
          <w:rFonts w:hint="eastAsia"/>
        </w:rPr>
        <w:br/>
      </w:r>
      <w:r>
        <w:rPr>
          <w:rFonts w:hint="eastAsia"/>
        </w:rPr>
        <w:t>　　第二节 碳结线材行业政策环境分析</w:t>
      </w:r>
      <w:r>
        <w:rPr>
          <w:rFonts w:hint="eastAsia"/>
        </w:rPr>
        <w:br/>
      </w:r>
      <w:r>
        <w:rPr>
          <w:rFonts w:hint="eastAsia"/>
        </w:rPr>
        <w:t>　　　　一、碳结线材行业政策影响分析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二、相关碳结线材行业标准分析</w:t>
      </w:r>
      <w:r>
        <w:rPr>
          <w:rFonts w:hint="eastAsia"/>
        </w:rPr>
        <w:br/>
      </w:r>
      <w:r>
        <w:rPr>
          <w:rFonts w:hint="eastAsia"/>
        </w:rPr>
        <w:t>　　第三节 碳结线材行业社会环境分析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2024-2025年碳结线材行业技术发展现状及趋势分析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碳结线材行业技术发展现状分析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国内外碳结线材行业技术差异与原因</w:t>
      </w:r>
      <w:r>
        <w:rPr>
          <w:rFonts w:hint="eastAsia"/>
        </w:rPr>
        <w:br/>
      </w:r>
      <w:r>
        <w:rPr>
          <w:rFonts w:hint="eastAsia"/>
        </w:rPr>
        <w:t>　　第三节 碳结线材行业技术发展方向、趋势预测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提升碳结线材行业技术能力策略建议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2024-2025年中国碳结线材行业发展概况</w:t>
      </w:r>
      <w:r>
        <w:rPr>
          <w:rFonts w:hint="eastAsia"/>
        </w:rPr>
        <w:br/>
      </w:r>
      <w:r>
        <w:rPr>
          <w:rFonts w:hint="eastAsia"/>
        </w:rPr>
        <w:t>　　第一节 碳结线材行业发展态势分析</w:t>
      </w:r>
      <w:r>
        <w:rPr>
          <w:rFonts w:hint="eastAsia"/>
        </w:rPr>
        <w:br/>
      </w:r>
      <w:r>
        <w:rPr>
          <w:rFonts w:hint="eastAsia"/>
        </w:rPr>
        <w:t>　　第二节 碳结线材行业发展特点分析</w:t>
      </w:r>
      <w:r>
        <w:rPr>
          <w:rFonts w:hint="eastAsia"/>
        </w:rPr>
        <w:br/>
      </w:r>
      <w:r>
        <w:rPr>
          <w:rFonts w:hint="eastAsia"/>
        </w:rPr>
        <w:t>　　第三节 碳结线材行业市场供需分析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2024-2025年中国碳结线材行业供给与需求情况分析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中国碳结线材行业总体规模</w:t>
      </w:r>
      <w:r>
        <w:rPr>
          <w:rFonts w:hint="eastAsia"/>
        </w:rPr>
        <w:br/>
      </w:r>
      <w:r>
        <w:rPr>
          <w:rFonts w:hint="eastAsia"/>
        </w:rPr>
        <w:t>　　第二节 中国碳结线材行业盈利情况分析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中国碳结线材行业产量情况分析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一、2019-2024年中国碳结线材行业产量统计分析</w:t>
      </w:r>
      <w:r>
        <w:rPr>
          <w:rFonts w:hint="eastAsia"/>
        </w:rPr>
        <w:br/>
      </w:r>
      <w:r>
        <w:rPr>
          <w:rFonts w:hint="eastAsia"/>
        </w:rPr>
        <w:t>　　　　二、碳结线材行业区域产量分析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三、2025-2031年中国碳结线材行业产量预测分析</w:t>
      </w:r>
      <w:r>
        <w:rPr>
          <w:rFonts w:hint="eastAsia"/>
        </w:rPr>
        <w:br/>
      </w:r>
      <w:r>
        <w:rPr>
          <w:rFonts w:hint="eastAsia"/>
        </w:rPr>
        <w:t>　　第四节 中国碳结线材行业需求概况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一、2019-2024年中国碳结线材行业需求情况分析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二、2024-2025年中国碳结线材行业市场需求特点分析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三、2025-2031年中国碳结线材市场需求预测分析</w:t>
      </w:r>
      <w:r>
        <w:rPr>
          <w:rFonts w:hint="eastAsia"/>
        </w:rPr>
        <w:br/>
      </w:r>
      <w:r>
        <w:rPr>
          <w:rFonts w:hint="eastAsia"/>
        </w:rPr>
        <w:t>　　第五节 碳结线材产业供需平衡状况分析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碳结线材细分市场深度分析</w:t>
      </w:r>
      <w:r>
        <w:rPr>
          <w:rFonts w:hint="eastAsia"/>
        </w:rPr>
        <w:br/>
      </w:r>
      <w:r>
        <w:rPr>
          <w:rFonts w:hint="eastAsia"/>
        </w:rPr>
        <w:t>　　第一节 碳结线材细分市场（一）发展研究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碳结线材细分市场（二）发展研究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中国碳结线材行业进出口情况分析</w:t>
      </w:r>
      <w:r>
        <w:rPr>
          <w:rFonts w:hint="eastAsia"/>
        </w:rPr>
        <w:br/>
      </w:r>
      <w:r>
        <w:rPr>
          <w:rFonts w:hint="eastAsia"/>
        </w:rPr>
        <w:t>　　第一节 碳结线材行业出口情况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一、2019-2024年碳结线材行业出口情况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三、2025-2031年碳结线材行业出口情况预测</w:t>
      </w:r>
      <w:r>
        <w:rPr>
          <w:rFonts w:hint="eastAsia"/>
        </w:rPr>
        <w:br/>
      </w:r>
      <w:r>
        <w:rPr>
          <w:rFonts w:hint="eastAsia"/>
        </w:rPr>
        <w:t>　　第二节 碳结线材行业进口情况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一、2019-2024年碳结线材行业进口情况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三、2025-2031年碳结线材行业进口情况预测</w:t>
      </w:r>
      <w:r>
        <w:rPr>
          <w:rFonts w:hint="eastAsia"/>
        </w:rPr>
        <w:br/>
      </w:r>
      <w:r>
        <w:rPr>
          <w:rFonts w:hint="eastAsia"/>
        </w:rPr>
        <w:t>　　第三节 碳结线材行业进出口面临的挑战及对策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2019-2024年中国碳结线材行业区域市场分析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中国碳结线材行业区域市场结构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重点地区碳结线材行业调研分析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一、重点地区（一）碳结线材市场分析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二、重点地区（二）碳结线材市场分析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三、重点地区（三）碳结线材市场分析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四、重点地区（四）碳结线材市场分析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五、重点地区（五）碳结线材市场分析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碳结线材行业竞争格局分析</w:t>
      </w:r>
      <w:r>
        <w:rPr>
          <w:rFonts w:hint="eastAsia"/>
        </w:rPr>
        <w:br/>
      </w:r>
      <w:r>
        <w:rPr>
          <w:rFonts w:hint="eastAsia"/>
        </w:rPr>
        <w:t>　　第一节 碳结线材行业集中度分析</w:t>
      </w:r>
      <w:r>
        <w:rPr>
          <w:rFonts w:hint="eastAsia"/>
        </w:rPr>
        <w:br/>
      </w:r>
      <w:r>
        <w:rPr>
          <w:rFonts w:hint="eastAsia"/>
        </w:rPr>
        <w:t>　　　　一、碳结线材市场集中度分析</w:t>
      </w:r>
      <w:r>
        <w:rPr>
          <w:rFonts w:hint="eastAsia"/>
        </w:rPr>
        <w:br/>
      </w:r>
      <w:r>
        <w:rPr>
          <w:rFonts w:hint="eastAsia"/>
        </w:rPr>
        <w:t>　　　　二、碳结线材企业集中度分析</w:t>
      </w:r>
      <w:r>
        <w:rPr>
          <w:rFonts w:hint="eastAsia"/>
        </w:rPr>
        <w:br/>
      </w:r>
      <w:r>
        <w:rPr>
          <w:rFonts w:hint="eastAsia"/>
        </w:rPr>
        <w:t>　　　　三、碳结线材区域集中度分析</w:t>
      </w:r>
      <w:r>
        <w:rPr>
          <w:rFonts w:hint="eastAsia"/>
        </w:rPr>
        <w:br/>
      </w:r>
      <w:r>
        <w:rPr>
          <w:rFonts w:hint="eastAsia"/>
        </w:rPr>
        <w:t>　　第二节 碳结线材行业竞争格局分析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一、2024-2025年碳结线材行业竞争分析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二、2024-2025年中外碳结线材产品竞争分析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三、2024-2025年中国碳结线材市场竞争分析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四、2025-2031年国内主要碳结线材企业动向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碳结线材行业重点企业发展调研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碳结线材重点企业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三、碳结线材企业经营情况分析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碳结线材重点企业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三、碳结线材企业经营情况分析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碳结线材重点企业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三、碳结线材企业经营情况分析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碳结线材重点企业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三、碳结线材企业经营情况分析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碳结线材重点企业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三、碳结线材企业经营情况分析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碳结线材重点企业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三、碳结线材企业经营情况分析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碳结线材重点企业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三、碳结线材企业经营情况分析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碳结线材重点企业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三、碳结线材企业经营情况分析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碳结线材企业制定“十五五”发展战略研究分析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中国碳结线材行业营销策略分析</w:t>
      </w:r>
      <w:r>
        <w:rPr>
          <w:rFonts w:hint="eastAsia"/>
        </w:rPr>
        <w:br/>
      </w:r>
      <w:r>
        <w:rPr>
          <w:rFonts w:hint="eastAsia"/>
        </w:rPr>
        <w:t>　　第一节 碳结线材市场推广策略研究分析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一、做好碳结线材产品导入</w:t>
      </w:r>
      <w:r>
        <w:rPr>
          <w:rFonts w:hint="eastAsia"/>
        </w:rPr>
        <w:br/>
      </w:r>
      <w:r>
        <w:rPr>
          <w:rFonts w:hint="eastAsia"/>
        </w:rPr>
        <w:t>　　　　二、做好碳结线材产品组合和产品线决策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三、碳结线材行业城市市场推广策略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碳结线材行业渠道营销研究分析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一、碳结线材行业营销环境分析</w:t>
      </w:r>
      <w:r>
        <w:rPr>
          <w:rFonts w:hint="eastAsia"/>
        </w:rPr>
        <w:br/>
      </w:r>
      <w:r>
        <w:rPr>
          <w:rFonts w:hint="eastAsia"/>
        </w:rPr>
        <w:t>　　　　二、碳结线材行业现存的营销渠道分析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三、碳结线材行业终端市场营销管理策略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碳结线材行业营销战略研究分析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一、中国碳结线材行业有效整合营销策略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二、建立碳结线材行业厂商的双嬴模式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碳结线材行业投资效益及风险分析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碳结线材行业投资效益分析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一、2019-2024年碳结线材行业投资状况分析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二、2019-2024年碳结线材行业投资效益分析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三、2025-2031年碳结线材行业投资趋势预测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四、2025-2031年碳结线材行业投资方向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五、2025-2031年碳结线材行业投资建议</w:t>
      </w:r>
      <w:r>
        <w:rPr>
          <w:rFonts w:hint="eastAsia"/>
        </w:rPr>
        <w:br/>
      </w:r>
      <w:r>
        <w:rPr>
          <w:rFonts w:hint="eastAsia"/>
        </w:rPr>
        <w:t>　　第二节 2025-2031年碳结线材行业投资风险及控制策略分析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一、碳结线材市场风险及控制策略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二、碳结线材行业政策风险及控制策略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三、碳结线材经营风险及控制策略</w:t>
      </w:r>
      <w:r>
        <w:rPr>
          <w:rFonts w:hint="eastAsia"/>
        </w:rPr>
        <w:br/>
      </w:r>
      <w:r>
        <w:rPr>
          <w:rFonts w:hint="eastAsia"/>
        </w:rPr>
        <w:t>　　　　四、碳结线材同业竞争风险及控制策略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五、碳结线材行业其他风险及控制策略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碳结线材市场预测及项目投资建议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中国碳结线材行业生产、营销企业投资运作模式分析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碳结线材行业外销与内销优势分析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2025-2031年中国碳结线材行业市场规模及增长趋势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2025-2031年中国碳结线材行业投资规模预测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2025-2031年碳结线材行业市场盈利预测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中⋅智林：碳结线材行业项目投资建议</w:t>
      </w:r>
      <w:r>
        <w:rPr>
          <w:rFonts w:hint="eastAsia"/>
        </w:rPr>
        <w:br/>
      </w:r>
      <w:r>
        <w:rPr>
          <w:rFonts w:hint="eastAsia"/>
        </w:rPr>
        <w:t>　　　　一、碳结线材技术应用注意事项</w:t>
      </w:r>
      <w:r>
        <w:rPr>
          <w:rFonts w:hint="eastAsia"/>
        </w:rPr>
        <w:br/>
      </w:r>
      <w:r>
        <w:rPr>
          <w:rFonts w:hint="eastAsia"/>
        </w:rPr>
        <w:t>　　　　二、碳结线材项目投资注意事项</w:t>
      </w:r>
      <w:r>
        <w:rPr>
          <w:rFonts w:hint="eastAsia"/>
        </w:rPr>
        <w:br/>
      </w:r>
      <w:r>
        <w:rPr>
          <w:rFonts w:hint="eastAsia"/>
        </w:rPr>
        <w:t>　　　　三、碳结线材生产开发注意事项</w:t>
      </w:r>
      <w:r>
        <w:rPr>
          <w:rFonts w:hint="eastAsia"/>
        </w:rPr>
        <w:br/>
      </w:r>
      <w:r>
        <w:rPr>
          <w:rFonts w:hint="eastAsia"/>
        </w:rPr>
        <w:t>　　　　四、碳结线材销售注意事项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碳结线材介绍</w:t>
      </w:r>
      <w:r>
        <w:rPr>
          <w:rFonts w:hint="eastAsia"/>
        </w:rPr>
        <w:br/>
      </w:r>
      <w:r>
        <w:rPr>
          <w:rFonts w:hint="eastAsia"/>
        </w:rPr>
        <w:t>　　图表 碳结线材图片</w:t>
      </w:r>
      <w:r>
        <w:rPr>
          <w:rFonts w:hint="eastAsia"/>
        </w:rPr>
        <w:br/>
      </w:r>
      <w:r>
        <w:rPr>
          <w:rFonts w:hint="eastAsia"/>
        </w:rPr>
        <w:t>　　图表 碳结线材种类</w:t>
      </w:r>
      <w:r>
        <w:rPr>
          <w:rFonts w:hint="eastAsia"/>
        </w:rPr>
        <w:br/>
      </w:r>
      <w:r>
        <w:rPr>
          <w:rFonts w:hint="eastAsia"/>
        </w:rPr>
        <w:t>　　图表 碳结线材用途 应用</w:t>
      </w:r>
      <w:r>
        <w:rPr>
          <w:rFonts w:hint="eastAsia"/>
        </w:rPr>
        <w:br/>
      </w:r>
      <w:r>
        <w:rPr>
          <w:rFonts w:hint="eastAsia"/>
        </w:rPr>
        <w:t>　　图表 碳结线材产业链调研</w:t>
      </w:r>
      <w:r>
        <w:rPr>
          <w:rFonts w:hint="eastAsia"/>
        </w:rPr>
        <w:br/>
      </w:r>
      <w:r>
        <w:rPr>
          <w:rFonts w:hint="eastAsia"/>
        </w:rPr>
        <w:t>　　图表 碳结线材行业现状</w:t>
      </w:r>
      <w:r>
        <w:rPr>
          <w:rFonts w:hint="eastAsia"/>
        </w:rPr>
        <w:br/>
      </w:r>
      <w:r>
        <w:rPr>
          <w:rFonts w:hint="eastAsia"/>
        </w:rPr>
        <w:t>　　图表 碳结线材行业特点</w:t>
      </w:r>
      <w:r>
        <w:rPr>
          <w:rFonts w:hint="eastAsia"/>
        </w:rPr>
        <w:br/>
      </w:r>
      <w:r>
        <w:rPr>
          <w:rFonts w:hint="eastAsia"/>
        </w:rPr>
        <w:t>　　图表 碳结线材政策</w:t>
      </w:r>
      <w:r>
        <w:rPr>
          <w:rFonts w:hint="eastAsia"/>
        </w:rPr>
        <w:br/>
      </w:r>
      <w:r>
        <w:rPr>
          <w:rFonts w:hint="eastAsia"/>
        </w:rPr>
        <w:t>　　图表 碳结线材技术 标准</w:t>
      </w:r>
      <w:r>
        <w:rPr>
          <w:rFonts w:hint="eastAsia"/>
        </w:rPr>
        <w:br/>
      </w:r>
      <w:r>
        <w:rPr>
          <w:rFonts w:hint="eastAsia"/>
        </w:rPr>
        <w:t>　　图表 2019-2024年中国碳结线材行业市场规模</w:t>
      </w:r>
      <w:r>
        <w:rPr>
          <w:rFonts w:hint="eastAsia"/>
        </w:rPr>
        <w:br/>
      </w:r>
      <w:r>
        <w:rPr>
          <w:rFonts w:hint="eastAsia"/>
        </w:rPr>
        <w:t>　　图表 碳结线材生产现状</w:t>
      </w:r>
      <w:r>
        <w:rPr>
          <w:rFonts w:hint="eastAsia"/>
        </w:rPr>
        <w:br/>
      </w:r>
      <w:r>
        <w:rPr>
          <w:rFonts w:hint="eastAsia"/>
        </w:rPr>
        <w:t>　　图表 碳结线材发展有利因素分析</w:t>
      </w:r>
      <w:r>
        <w:rPr>
          <w:rFonts w:hint="eastAsia"/>
        </w:rPr>
        <w:br/>
      </w:r>
      <w:r>
        <w:rPr>
          <w:rFonts w:hint="eastAsia"/>
        </w:rPr>
        <w:t>　　图表 碳结线材发展不利因素分析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2024年中国碳结线材产能</w:t>
      </w:r>
      <w:r>
        <w:rPr>
          <w:rFonts w:hint="eastAsia"/>
        </w:rPr>
        <w:br/>
      </w:r>
      <w:r>
        <w:rPr>
          <w:rFonts w:hint="eastAsia"/>
        </w:rPr>
        <w:t>　　图表 2024年碳结线材供给情况</w:t>
      </w:r>
      <w:r>
        <w:rPr>
          <w:rFonts w:hint="eastAsia"/>
        </w:rPr>
        <w:br/>
      </w:r>
      <w:r>
        <w:rPr>
          <w:rFonts w:hint="eastAsia"/>
        </w:rPr>
        <w:t>　　图表 2019-2024年中国碳结线材产量统计</w:t>
      </w:r>
      <w:r>
        <w:rPr>
          <w:rFonts w:hint="eastAsia"/>
        </w:rPr>
        <w:br/>
      </w:r>
      <w:r>
        <w:rPr>
          <w:rFonts w:hint="eastAsia"/>
        </w:rPr>
        <w:t>　　图表 碳结线材最新消息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2019-2024年中国碳结线材市场需求情况</w:t>
      </w:r>
      <w:r>
        <w:rPr>
          <w:rFonts w:hint="eastAsia"/>
        </w:rPr>
        <w:br/>
      </w:r>
      <w:r>
        <w:rPr>
          <w:rFonts w:hint="eastAsia"/>
        </w:rPr>
        <w:t>　　图表 2019-2024年碳结线材销售情况</w:t>
      </w:r>
      <w:r>
        <w:rPr>
          <w:rFonts w:hint="eastAsia"/>
        </w:rPr>
        <w:br/>
      </w:r>
      <w:r>
        <w:rPr>
          <w:rFonts w:hint="eastAsia"/>
        </w:rPr>
        <w:t>　　图表 2019-2024年中国碳结线材价格走势</w:t>
      </w:r>
      <w:r>
        <w:rPr>
          <w:rFonts w:hint="eastAsia"/>
        </w:rPr>
        <w:br/>
      </w:r>
      <w:r>
        <w:rPr>
          <w:rFonts w:hint="eastAsia"/>
        </w:rPr>
        <w:t>　　图表 2019-2024年中国碳结线材行业销售收入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2019-2024年中国碳结线材行业利润总额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2019-2024年中国碳结线材进口情况</w:t>
      </w:r>
      <w:r>
        <w:rPr>
          <w:rFonts w:hint="eastAsia"/>
        </w:rPr>
        <w:br/>
      </w:r>
      <w:r>
        <w:rPr>
          <w:rFonts w:hint="eastAsia"/>
        </w:rPr>
        <w:t>　　图表 2019-2024年中国碳结线材出口情况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2019-2024年中国碳结线材行业企业数量统计</w:t>
      </w:r>
      <w:r>
        <w:rPr>
          <w:rFonts w:hint="eastAsia"/>
        </w:rPr>
        <w:br/>
      </w:r>
      <w:r>
        <w:rPr>
          <w:rFonts w:hint="eastAsia"/>
        </w:rPr>
        <w:t>　　图表 碳结线材成本和利润分析</w:t>
      </w:r>
      <w:r>
        <w:rPr>
          <w:rFonts w:hint="eastAsia"/>
        </w:rPr>
        <w:br/>
      </w:r>
      <w:r>
        <w:rPr>
          <w:rFonts w:hint="eastAsia"/>
        </w:rPr>
        <w:t>　　图表 碳结线材上游发展</w:t>
      </w:r>
      <w:r>
        <w:rPr>
          <w:rFonts w:hint="eastAsia"/>
        </w:rPr>
        <w:br/>
      </w:r>
      <w:r>
        <w:rPr>
          <w:rFonts w:hint="eastAsia"/>
        </w:rPr>
        <w:t>　　图表 碳结线材下游发展</w:t>
      </w:r>
      <w:r>
        <w:rPr>
          <w:rFonts w:hint="eastAsia"/>
        </w:rPr>
        <w:br/>
      </w:r>
      <w:r>
        <w:rPr>
          <w:rFonts w:hint="eastAsia"/>
        </w:rPr>
        <w:t>　　图表 2024年中国碳结线材行业需求区域调研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**地区碳结线材市场规模</w:t>
      </w:r>
      <w:r>
        <w:rPr>
          <w:rFonts w:hint="eastAsia"/>
        </w:rPr>
        <w:br/>
      </w:r>
      <w:r>
        <w:rPr>
          <w:rFonts w:hint="eastAsia"/>
        </w:rPr>
        <w:t>　　图表 **地区碳结线材行业市场需求</w:t>
      </w:r>
      <w:r>
        <w:rPr>
          <w:rFonts w:hint="eastAsia"/>
        </w:rPr>
        <w:br/>
      </w:r>
      <w:r>
        <w:rPr>
          <w:rFonts w:hint="eastAsia"/>
        </w:rPr>
        <w:t>　　图表 **地区碳结线材市场调研</w:t>
      </w:r>
      <w:r>
        <w:rPr>
          <w:rFonts w:hint="eastAsia"/>
        </w:rPr>
        <w:br/>
      </w:r>
      <w:r>
        <w:rPr>
          <w:rFonts w:hint="eastAsia"/>
        </w:rPr>
        <w:t>　　图表 **地区碳结线材市场需求分析</w:t>
      </w:r>
      <w:r>
        <w:rPr>
          <w:rFonts w:hint="eastAsia"/>
        </w:rPr>
        <w:br/>
      </w:r>
      <w:r>
        <w:rPr>
          <w:rFonts w:hint="eastAsia"/>
        </w:rPr>
        <w:t>　　图表 **地区碳结线材市场规模</w:t>
      </w:r>
      <w:r>
        <w:rPr>
          <w:rFonts w:hint="eastAsia"/>
        </w:rPr>
        <w:br/>
      </w:r>
      <w:r>
        <w:rPr>
          <w:rFonts w:hint="eastAsia"/>
        </w:rPr>
        <w:t>　　图表 **地区碳结线材行业市场需求</w:t>
      </w:r>
      <w:r>
        <w:rPr>
          <w:rFonts w:hint="eastAsia"/>
        </w:rPr>
        <w:br/>
      </w:r>
      <w:r>
        <w:rPr>
          <w:rFonts w:hint="eastAsia"/>
        </w:rPr>
        <w:t>　　图表 **地区碳结线材市场调研</w:t>
      </w:r>
      <w:r>
        <w:rPr>
          <w:rFonts w:hint="eastAsia"/>
        </w:rPr>
        <w:br/>
      </w:r>
      <w:r>
        <w:rPr>
          <w:rFonts w:hint="eastAsia"/>
        </w:rPr>
        <w:t>　　图表 **地区碳结线材市场需求分析</w:t>
      </w:r>
      <w:r>
        <w:rPr>
          <w:rFonts w:hint="eastAsia"/>
        </w:rPr>
        <w:br/>
      </w:r>
      <w:r>
        <w:rPr>
          <w:rFonts w:hint="eastAsia"/>
        </w:rPr>
        <w:t>　　图表 碳结线材招标、中标情况</w:t>
      </w:r>
      <w:r>
        <w:rPr>
          <w:rFonts w:hint="eastAsia"/>
        </w:rPr>
        <w:br/>
      </w:r>
      <w:r>
        <w:rPr>
          <w:rFonts w:hint="eastAsia"/>
        </w:rPr>
        <w:t>　　图表 碳结线材品牌分析</w:t>
      </w:r>
      <w:r>
        <w:rPr>
          <w:rFonts w:hint="eastAsia"/>
        </w:rPr>
        <w:br/>
      </w:r>
      <w:r>
        <w:rPr>
          <w:rFonts w:hint="eastAsia"/>
        </w:rPr>
        <w:t>　　图表 碳结线材重点企业（一）简介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企业碳结线材型号、规格</w:t>
      </w:r>
      <w:r>
        <w:rPr>
          <w:rFonts w:hint="eastAsia"/>
        </w:rPr>
        <w:br/>
      </w:r>
      <w:r>
        <w:rPr>
          <w:rFonts w:hint="eastAsia"/>
        </w:rPr>
        <w:t>　　图表 碳结线材重点企业（一）经营情况分析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碳结线材重点企业（一）盈利能力情况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碳结线材重点企业（一）偿债能力情况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碳结线材重点企业（一）运营能力情况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碳结线材重点企业（一）成长能力情况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碳结线材重点企业（二）概述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企业碳结线材型号、规格</w:t>
      </w:r>
      <w:r>
        <w:rPr>
          <w:rFonts w:hint="eastAsia"/>
        </w:rPr>
        <w:br/>
      </w:r>
      <w:r>
        <w:rPr>
          <w:rFonts w:hint="eastAsia"/>
        </w:rPr>
        <w:t>　　图表 碳结线材重点企业（二）经营情况分析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碳结线材重点企业（二）盈利能力情况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碳结线材重点企业（二）偿债能力情况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碳结线材重点企业（二）运营能力情况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碳结线材重点企业（二）成长能力情况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碳结线材重点企业（三）概况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企业碳结线材型号、规格</w:t>
      </w:r>
      <w:r>
        <w:rPr>
          <w:rFonts w:hint="eastAsia"/>
        </w:rPr>
        <w:br/>
      </w:r>
      <w:r>
        <w:rPr>
          <w:rFonts w:hint="eastAsia"/>
        </w:rPr>
        <w:t>　　图表 碳结线材重点企业（三）经营情况分析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碳结线材重点企业（三）盈利能力情况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碳结线材重点企业（三）偿债能力情况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碳结线材重点企业（三）运营能力情况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碳结线材重点企业（三）成长能力情况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碳结线材优势</w:t>
      </w:r>
      <w:r>
        <w:rPr>
          <w:rFonts w:hint="eastAsia"/>
        </w:rPr>
        <w:br/>
      </w:r>
      <w:r>
        <w:rPr>
          <w:rFonts w:hint="eastAsia"/>
        </w:rPr>
        <w:t>　　图表 碳结线材劣势</w:t>
      </w:r>
      <w:r>
        <w:rPr>
          <w:rFonts w:hint="eastAsia"/>
        </w:rPr>
        <w:br/>
      </w:r>
      <w:r>
        <w:rPr>
          <w:rFonts w:hint="eastAsia"/>
        </w:rPr>
        <w:t>　　图表 碳结线材机会</w:t>
      </w:r>
      <w:r>
        <w:rPr>
          <w:rFonts w:hint="eastAsia"/>
        </w:rPr>
        <w:br/>
      </w:r>
      <w:r>
        <w:rPr>
          <w:rFonts w:hint="eastAsia"/>
        </w:rPr>
        <w:t>　　图表 碳结线材威胁</w:t>
      </w:r>
      <w:r>
        <w:rPr>
          <w:rFonts w:hint="eastAsia"/>
        </w:rPr>
        <w:br/>
      </w:r>
      <w:r>
        <w:rPr>
          <w:rFonts w:hint="eastAsia"/>
        </w:rPr>
        <w:t>　　图表 进入碳结线材行业壁垒</w:t>
      </w:r>
      <w:r>
        <w:rPr>
          <w:rFonts w:hint="eastAsia"/>
        </w:rPr>
        <w:br/>
      </w:r>
      <w:r>
        <w:rPr>
          <w:rFonts w:hint="eastAsia"/>
        </w:rPr>
        <w:t>　　图表 碳结线材投资、并购情况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2025-2031年中国碳结线材行业产能预测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2025-2031年中国碳结线材行业产量预测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2025-2031年中国碳结线材销售预测</w:t>
      </w:r>
      <w:r>
        <w:rPr>
          <w:rFonts w:hint="eastAsia"/>
        </w:rPr>
        <w:br/>
      </w:r>
      <w:r>
        <w:rPr>
          <w:rFonts w:hint="eastAsia"/>
        </w:rPr>
        <w:t>　　图表 2025-2031年中国碳结线材市场规模预测</w:t>
      </w:r>
      <w:r>
        <w:rPr>
          <w:rFonts w:hint="eastAsia"/>
        </w:rPr>
        <w:br/>
      </w:r>
      <w:r>
        <w:rPr>
          <w:rFonts w:hint="eastAsia"/>
        </w:rPr>
        <w:t>　　图表 碳结线材行业准入条件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2025-2031年中国碳结线材行业信息化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2025-2031年中国碳结线材行业风险分析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2025-2031年中国碳结线材发展趋势</w:t>
      </w:r>
      <w:r>
        <w:rPr>
          <w:rFonts w:hint="eastAsia"/>
        </w:rPr>
        <w:br/>
      </w:r>
      <w:r>
        <w:rPr>
          <w:rFonts w:hint="eastAsia"/>
        </w:rPr>
        <w:t>　　图表 2025-2031年中国碳结线材市场前景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21643a5a44b7b" w:history="1">
        <w:r>
          <w:rPr>
            <w:rStyle w:val="Hyperlink"/>
          </w:rPr>
          <w:t>2025年中国碳结线材行业全景调研及未来趋势分析报告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21643a5a44b7b" w:history="1">
        <w:r>
          <w:rPr>
            <w:rStyle w:val="Hyperlink"/>
          </w:rPr>
          <w:t>https://www.20087.com/0/8A/TanJieXianCaiDiaoYanBaoGao.html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热点：碳线是什么材料、碳线用途、碳线的优点、碳线百度百科、碳线打结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6c1f490f5451e" w:history="1">
      <w:r>
        <w:rPr>
          <w:rStyle w:val="Hyperlink"/>
        </w:rPr>
        <w:t>2025年中国碳结线材行业全景调研及未来趋势分析报告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A/TanJieXianCaiDiaoYanBaoGao.html" TargetMode="External" Id="R07621643a5a4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A/TanJieXianCaiDiaoYanBaoGao.html" TargetMode="External" Id="R7fd6c1f490f5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2024-11-12T01:06:00Z</dcterms:created>
  <dcterms:modified xsi:type="dcterms:W3CDTF">2024-11-12T02:06:00Z</dcterms:modified>
  <dc:subject>2025年中国碳结线材行业全景调研及未来趋势分析报告</dc:subject>
  <dc:title>2025年中国碳结线材行业全景调研及未来趋势分析报告</dc:title>
  <cp:keywords>2025年中国碳结线材行业全景调研及未来趋势分析报告</cp:keywords>
  <dc:description>2025年中国碳结线材行业全景调研及未来趋势分析报告</dc:description>
</cp:coreProperties>
</file>