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bd3c6e6314df9" w:history="1">
              <w:r>
                <w:rPr>
                  <w:rStyle w:val="Hyperlink"/>
                </w:rPr>
                <w:t>2025-2031年中国红机砖市场现状与发展前景分析报告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bd3c6e6314df9" w:history="1">
              <w:r>
                <w:rPr>
                  <w:rStyle w:val="Hyperlink"/>
                </w:rPr>
                <w:t>2025-2031年中国红机砖市场现状与发展前景分析报告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bd3c6e6314df9" w:history="1">
                <w:r>
                  <w:rPr>
                    <w:rStyle w:val="Hyperlink"/>
                  </w:rPr>
                  <w:t>https://www.20087.com/8/17/HongJiZhuanDeXianZhuangYuFaZhanQianJing.html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机砖又称烧结粘土砖，是以粘土、页岩或煤矸石为主要原料，经粉碎、混合、压制成型、干燥后在高温窑炉中烧制而成的传统墙体建筑材料，因其成品呈红褐色而得名。该产品凭借其良好的抗压强度、耐久性、隔热隔音性能及成熟的生产工艺，长期作为建筑砌体的主要材料，广泛应用于住宅、厂房及基础设施的墙体砌筑。其生产依赖于隧道窑或轮窑等连续烧成设备，利用煤炭、天然气或生物质燃料提供热能，烧结过程中的铁元素氧化形成特有的红色。产品标准对尺寸偏差、强度等级、泛霜与石灰爆裂等有明确要求。红机砖施工工艺成熟，与水泥砂浆粘结良好，便于砌筑。然而，传统生产模式存在高能耗、高碳排放、消耗耕地粘土资源及生产过程中粉尘与烟气污染等问题，与现代绿色建筑理念相悖，已在许多地区受到使用限制或逐步淘汰。</w:t>
      </w:r>
      <w:r>
        <w:rPr>
          <w:rFonts w:hint="eastAsia"/>
        </w:rPr>
        <w:br/>
      </w:r>
      <w:r>
        <w:rPr>
          <w:rFonts w:hint="eastAsia"/>
        </w:rPr>
        <w:t>　　未来，红机砖产业的发展将面临深刻的转型与重构，核心方向是资源替代、工艺革新与功能升级。在原料层面，将大力推广利用工业固体废弃物（如粉煤灰、矿渣、建筑垃圾再生骨料）替代天然粘土，发展非烧结或低烧结的环保砖制品，减少对不可再生资源的依赖与环境破坏。在烧成工艺上，将采用更高效的节能窑炉（如内燃烧结、余热回收系统）、清洁能源（如电能、生物质气）及智能燃烧控制系统，显著降低单位产品能耗与污染物排放。产品形态将向多孔化、空心化与轻量化发展，提升保温隔热性能，适应建筑节能标准。部分高端产品可能集成功能性元素，如相变材料以调节室内温度，或光催化涂层以净化空气。在应用层面，传统实心红机砖将更多被新型墙体材料（如加气混凝土砌块、复合保温墙板）取代，但在历史建筑修复、特色景观工程及特定地域性建筑中，改良后的环保型红机砖仍将保留其文化与美学价值。长远来看，传统红机砖的生产模式将向资源循环化、过程清洁化与产品功能化的方向系统性升级，其发展依赖于材料科学、环境工程与建筑技术的协同创新，推动传统建材产业向可持续发展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bd3c6e6314df9" w:history="1">
        <w:r>
          <w:rPr>
            <w:rStyle w:val="Hyperlink"/>
          </w:rPr>
          <w:t>2025-2031年中国红机砖市场现状与发展前景分析报告</w:t>
        </w:r>
      </w:hyperlink>
      <w:r>
        <w:rPr>
          <w:rFonts w:hint="eastAsia"/>
        </w:rPr>
        <w:t>》采用定量与定性相结合的研究方法，系统分析了红机砖行业的市场规模、需求动态及价格变化，并对红机砖产业链各环节进行了全面梳理。报告详细解读了红机砖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红机砖行业概述</w:t>
      </w:r>
      <w:r>
        <w:rPr>
          <w:rFonts w:hint="eastAsia"/>
        </w:rPr>
        <w:br/>
      </w:r>
      <w:r>
        <w:rPr>
          <w:rFonts w:hint="eastAsia"/>
        </w:rPr>
        <w:t>　　第一节 红机砖定义与分类</w:t>
      </w:r>
      <w:r>
        <w:rPr>
          <w:rFonts w:hint="eastAsia"/>
        </w:rPr>
        <w:br/>
      </w:r>
      <w:r>
        <w:rPr>
          <w:rFonts w:hint="eastAsia"/>
        </w:rPr>
        <w:t>　　第二节 红机砖应用领域</w:t>
      </w:r>
      <w:r>
        <w:rPr>
          <w:rFonts w:hint="eastAsia"/>
        </w:rPr>
        <w:br/>
      </w:r>
      <w:r>
        <w:rPr>
          <w:rFonts w:hint="eastAsia"/>
        </w:rPr>
        <w:t>　　第三节 红机砖行业经济指标分析</w:t>
      </w:r>
      <w:r>
        <w:rPr>
          <w:rFonts w:hint="eastAsia"/>
        </w:rPr>
        <w:br/>
      </w:r>
      <w:r>
        <w:rPr>
          <w:rFonts w:hint="eastAsia"/>
        </w:rPr>
        <w:t>　　　　一、红机砖行业赢利性评估</w:t>
      </w:r>
      <w:r>
        <w:rPr>
          <w:rFonts w:hint="eastAsia"/>
        </w:rPr>
        <w:br/>
      </w:r>
      <w:r>
        <w:rPr>
          <w:rFonts w:hint="eastAsia"/>
        </w:rPr>
        <w:t>　　　　二、红机砖行业成长速度分析</w:t>
      </w:r>
      <w:r>
        <w:rPr>
          <w:rFonts w:hint="eastAsia"/>
        </w:rPr>
        <w:br/>
      </w:r>
      <w:r>
        <w:rPr>
          <w:rFonts w:hint="eastAsia"/>
        </w:rPr>
        <w:t>　　　　三、红机砖附加值提升空间探讨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四、红机砖行业进入壁垒分析</w:t>
      </w:r>
      <w:r>
        <w:rPr>
          <w:rFonts w:hint="eastAsia"/>
        </w:rPr>
        <w:br/>
      </w:r>
      <w:r>
        <w:rPr>
          <w:rFonts w:hint="eastAsia"/>
        </w:rPr>
        <w:t>　　　　五、红机砖行业风险性评估</w:t>
      </w:r>
      <w:r>
        <w:rPr>
          <w:rFonts w:hint="eastAsia"/>
        </w:rPr>
        <w:br/>
      </w:r>
      <w:r>
        <w:rPr>
          <w:rFonts w:hint="eastAsia"/>
        </w:rPr>
        <w:t>　　　　六、红机砖行业周期性分析</w:t>
      </w:r>
      <w:r>
        <w:rPr>
          <w:rFonts w:hint="eastAsia"/>
        </w:rPr>
        <w:br/>
      </w:r>
      <w:r>
        <w:rPr>
          <w:rFonts w:hint="eastAsia"/>
        </w:rPr>
        <w:t>　　　　七、红机砖行业竞争程度指标</w:t>
      </w:r>
      <w:r>
        <w:rPr>
          <w:rFonts w:hint="eastAsia"/>
        </w:rPr>
        <w:br/>
      </w:r>
      <w:r>
        <w:rPr>
          <w:rFonts w:hint="eastAsia"/>
        </w:rPr>
        <w:t>　　　　八、红机砖行业成熟度综合分析</w:t>
      </w:r>
      <w:r>
        <w:rPr>
          <w:rFonts w:hint="eastAsia"/>
        </w:rPr>
        <w:br/>
      </w:r>
      <w:r>
        <w:rPr>
          <w:rFonts w:hint="eastAsia"/>
        </w:rPr>
        <w:t>　　第四节 红机砖产业链及经营模式分析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三、红机砖销售模式与渠道策略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全球红机砖市场发展分析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2024-2025年全球红机砖行业发展分析</w:t>
      </w:r>
      <w:r>
        <w:rPr>
          <w:rFonts w:hint="eastAsia"/>
        </w:rPr>
        <w:br/>
      </w:r>
      <w:r>
        <w:rPr>
          <w:rFonts w:hint="eastAsia"/>
        </w:rPr>
        <w:t>　　　　一、全球红机砖行业市场规模与趋势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二、全球红机砖行业发展特点</w:t>
      </w:r>
      <w:r>
        <w:rPr>
          <w:rFonts w:hint="eastAsia"/>
        </w:rPr>
        <w:br/>
      </w:r>
      <w:r>
        <w:rPr>
          <w:rFonts w:hint="eastAsia"/>
        </w:rPr>
        <w:t>　　　　三、全球红机砖行业竞争格局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主要国家与地区红机砖市场分析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2025-2031年全球红机砖行业发展趋势与前景预测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一、红机砖行业发展趋势</w:t>
      </w:r>
      <w:r>
        <w:rPr>
          <w:rFonts w:hint="eastAsia"/>
        </w:rPr>
        <w:br/>
      </w:r>
      <w:r>
        <w:rPr>
          <w:rFonts w:hint="eastAsia"/>
        </w:rPr>
        <w:t>　　　　二、红机砖行业发展潜力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中国红机砖行业市场分析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2024-2025年红机砖产能与投资动态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一、国内红机砖产能现状与利用效率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二、红机砖产能扩张与投资动态分析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2025-2031年红机砖行业产量统计与趋势预测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一、2019-2024年红机砖行业产量与增长趋势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1、2019-2024年红机砖产量及增长趋势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2、2019-2024年红机砖细分产品产量及份额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二、红机砖产量影响因素分析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三、2025-2031年红机砖产量预测</w:t>
      </w:r>
      <w:r>
        <w:rPr>
          <w:rFonts w:hint="eastAsia"/>
        </w:rPr>
        <w:br/>
      </w:r>
      <w:r>
        <w:rPr>
          <w:rFonts w:hint="eastAsia"/>
        </w:rPr>
        <w:t>　　第三节 2025-2031年红机砖市场需求与销售分析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一、2024-2025年红机砖行业需求现状</w:t>
      </w:r>
      <w:r>
        <w:rPr>
          <w:rFonts w:hint="eastAsia"/>
        </w:rPr>
        <w:br/>
      </w:r>
      <w:r>
        <w:rPr>
          <w:rFonts w:hint="eastAsia"/>
        </w:rPr>
        <w:t>　　　　二、红机砖客户群体与需求特点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三、2019-2024年红机砖行业销售规模分析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四、2025-2031年红机砖市场增长潜力与规模预测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2024-2025年红机砖行业技术发展现状及趋势分析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红机砖行业技术发展现状分析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国内外红机砖行业技术差距分析及差距形成的主要原因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红机砖行业技术发展方向、趋势预测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提升红机砖行业技术能力策略建议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中国红机砖细分市场分析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一、2024-2025年红机砖主要细分产品市场现状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红机砖价格机制与竞争策略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一、2019-2024年红机砖市场价格走势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红机砖定价策略与方法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2025-2031年红机砖价格竞争态势与趋势预测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中国红机砖行业重点区域市场研究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2024-2025年重点区域红机砖市场发展概况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二、2019-2024年红机砖市场需求规模情况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三、2025-2031年红机砖行业发展潜力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二、2019-2024年红机砖市场需求规模情况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三、2025-2031年红机砖行业发展潜力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二、2019-2024年红机砖市场需求规模情况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三、2025-2031年红机砖行业发展潜力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二、2019-2024年红机砖市场需求规模情况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三、2025-2031年红机砖行业发展潜力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二、2019-2024年红机砖市场需求规模情况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三、2025-2031年红机砖行业发展潜力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2019-2024年中国红机砖行业进出口情况分析</w:t>
      </w:r>
      <w:r>
        <w:rPr>
          <w:rFonts w:hint="eastAsia"/>
        </w:rPr>
        <w:br/>
      </w:r>
      <w:r>
        <w:rPr>
          <w:rFonts w:hint="eastAsia"/>
        </w:rPr>
        <w:t>　　第一节 红机砖行业进口规模与来源分析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一、2019-2024年红机砖进口规模分析</w:t>
      </w:r>
      <w:r>
        <w:rPr>
          <w:rFonts w:hint="eastAsia"/>
        </w:rPr>
        <w:br/>
      </w:r>
      <w:r>
        <w:rPr>
          <w:rFonts w:hint="eastAsia"/>
        </w:rPr>
        <w:t>　　　　二、红机砖主要进口来源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红机砖行业出口规模与目的地分析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一、2019-2024年红机砖出口规模分析</w:t>
      </w:r>
      <w:r>
        <w:rPr>
          <w:rFonts w:hint="eastAsia"/>
        </w:rPr>
        <w:br/>
      </w:r>
      <w:r>
        <w:rPr>
          <w:rFonts w:hint="eastAsia"/>
        </w:rPr>
        <w:t>　　　　二、红机砖主要出口目的地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2019-2024年中国红机砖总体规模与财务指标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中国红机砖行业总体规模分析</w:t>
      </w:r>
      <w:r>
        <w:rPr>
          <w:rFonts w:hint="eastAsia"/>
        </w:rPr>
        <w:br/>
      </w:r>
      <w:r>
        <w:rPr>
          <w:rFonts w:hint="eastAsia"/>
        </w:rPr>
        <w:t>　　　　一、红机砖企业数量与结构</w:t>
      </w:r>
      <w:r>
        <w:rPr>
          <w:rFonts w:hint="eastAsia"/>
        </w:rPr>
        <w:br/>
      </w:r>
      <w:r>
        <w:rPr>
          <w:rFonts w:hint="eastAsia"/>
        </w:rPr>
        <w:t>　　　　二、红机砖从业人员规模</w:t>
      </w:r>
      <w:r>
        <w:rPr>
          <w:rFonts w:hint="eastAsia"/>
        </w:rPr>
        <w:br/>
      </w:r>
      <w:r>
        <w:rPr>
          <w:rFonts w:hint="eastAsia"/>
        </w:rPr>
        <w:t>　　　　三、红机砖行业资产状况</w:t>
      </w:r>
      <w:r>
        <w:rPr>
          <w:rFonts w:hint="eastAsia"/>
        </w:rPr>
        <w:br/>
      </w:r>
      <w:r>
        <w:rPr>
          <w:rFonts w:hint="eastAsia"/>
        </w:rPr>
        <w:t>　　第二节 中国红机砖行业财务指标总体分析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红机砖行业重点企业经营状况分析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红机砖重点企业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红机砖领先企业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红机砖标杆企业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红机砖代表企业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红机砖龙头企业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红机砖重点企业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中国红机砖行业竞争格局分析</w:t>
      </w:r>
      <w:r>
        <w:rPr>
          <w:rFonts w:hint="eastAsia"/>
        </w:rPr>
        <w:br/>
      </w:r>
      <w:r>
        <w:rPr>
          <w:rFonts w:hint="eastAsia"/>
        </w:rPr>
        <w:t>　　第一节 红机砖行业竞争格局总览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2024-2025年红机砖行业竞争力分析</w:t>
      </w:r>
      <w:r>
        <w:rPr>
          <w:rFonts w:hint="eastAsia"/>
        </w:rPr>
        <w:br/>
      </w:r>
      <w:r>
        <w:rPr>
          <w:rFonts w:hint="eastAsia"/>
        </w:rPr>
        <w:t>　　　　一、红机砖供应商议价能力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四、红机砖替代品威胁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2019-2024年红机砖行业企业并购活动分析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2024-2025年红机砖行业会展与招投标活动分析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一、红机砖行业会展活动及其市场影响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2025年中国红机砖企业发展策略分析</w:t>
      </w:r>
      <w:r>
        <w:rPr>
          <w:rFonts w:hint="eastAsia"/>
        </w:rPr>
        <w:br/>
      </w:r>
      <w:r>
        <w:rPr>
          <w:rFonts w:hint="eastAsia"/>
        </w:rPr>
        <w:t>　　第一节 红机砖市场策略分析</w:t>
      </w:r>
      <w:r>
        <w:rPr>
          <w:rFonts w:hint="eastAsia"/>
        </w:rPr>
        <w:br/>
      </w:r>
      <w:r>
        <w:rPr>
          <w:rFonts w:hint="eastAsia"/>
        </w:rPr>
        <w:t>　　　　一、红机砖市场定位与拓展策略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二、红机砖市场细分与目标客户</w:t>
      </w:r>
      <w:r>
        <w:rPr>
          <w:rFonts w:hint="eastAsia"/>
        </w:rPr>
        <w:br/>
      </w:r>
      <w:r>
        <w:rPr>
          <w:rFonts w:hint="eastAsia"/>
        </w:rPr>
        <w:t>　　第二节 红机砖销售策略分析</w:t>
      </w:r>
      <w:r>
        <w:rPr>
          <w:rFonts w:hint="eastAsia"/>
        </w:rPr>
        <w:br/>
      </w:r>
      <w:r>
        <w:rPr>
          <w:rFonts w:hint="eastAsia"/>
        </w:rPr>
        <w:t>　　　　一、红机砖销售渠道与网络建设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提高红机砖企业竞争力建议</w:t>
      </w:r>
      <w:r>
        <w:rPr>
          <w:rFonts w:hint="eastAsia"/>
        </w:rPr>
        <w:br/>
      </w:r>
      <w:r>
        <w:rPr>
          <w:rFonts w:hint="eastAsia"/>
        </w:rPr>
        <w:t>　　　　一、红机砖技术创新与管理优化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红机砖品牌战略思考</w:t>
      </w:r>
      <w:r>
        <w:rPr>
          <w:rFonts w:hint="eastAsia"/>
        </w:rPr>
        <w:br/>
      </w:r>
      <w:r>
        <w:rPr>
          <w:rFonts w:hint="eastAsia"/>
        </w:rPr>
        <w:t>　　　　一、红机砖品牌建设与维护</w:t>
      </w:r>
      <w:r>
        <w:rPr>
          <w:rFonts w:hint="eastAsia"/>
        </w:rPr>
        <w:br/>
      </w:r>
      <w:r>
        <w:rPr>
          <w:rFonts w:hint="eastAsia"/>
        </w:rPr>
        <w:t>　　　　二、红机砖品牌影响力与市场竞争力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中国红机砖行业风险与对策</w:t>
      </w:r>
      <w:r>
        <w:rPr>
          <w:rFonts w:hint="eastAsia"/>
        </w:rPr>
        <w:br/>
      </w:r>
      <w:r>
        <w:rPr>
          <w:rFonts w:hint="eastAsia"/>
        </w:rPr>
        <w:t>　　第一节 红机砖行业SWOT分析</w:t>
      </w:r>
      <w:r>
        <w:rPr>
          <w:rFonts w:hint="eastAsia"/>
        </w:rPr>
        <w:br/>
      </w:r>
      <w:r>
        <w:rPr>
          <w:rFonts w:hint="eastAsia"/>
        </w:rPr>
        <w:t>　　　　一、红机砖行业优势分析</w:t>
      </w:r>
      <w:r>
        <w:rPr>
          <w:rFonts w:hint="eastAsia"/>
        </w:rPr>
        <w:br/>
      </w:r>
      <w:r>
        <w:rPr>
          <w:rFonts w:hint="eastAsia"/>
        </w:rPr>
        <w:t>　　　　二、红机砖行业劣势分析</w:t>
      </w:r>
      <w:r>
        <w:rPr>
          <w:rFonts w:hint="eastAsia"/>
        </w:rPr>
        <w:br/>
      </w:r>
      <w:r>
        <w:rPr>
          <w:rFonts w:hint="eastAsia"/>
        </w:rPr>
        <w:t>　　　　三、红机砖市场机会探索</w:t>
      </w:r>
      <w:r>
        <w:rPr>
          <w:rFonts w:hint="eastAsia"/>
        </w:rPr>
        <w:br/>
      </w:r>
      <w:r>
        <w:rPr>
          <w:rFonts w:hint="eastAsia"/>
        </w:rPr>
        <w:t>　　　　四、红机砖市场威胁评估</w:t>
      </w:r>
      <w:r>
        <w:rPr>
          <w:rFonts w:hint="eastAsia"/>
        </w:rPr>
        <w:br/>
      </w:r>
      <w:r>
        <w:rPr>
          <w:rFonts w:hint="eastAsia"/>
        </w:rPr>
        <w:t>　　第二节 红机砖行业风险及对策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2025-2031年中国红机砖行业前景与发展趋势</w:t>
      </w:r>
      <w:r>
        <w:rPr>
          <w:rFonts w:hint="eastAsia"/>
        </w:rPr>
        <w:br/>
      </w:r>
      <w:r>
        <w:rPr>
          <w:rFonts w:hint="eastAsia"/>
        </w:rPr>
        <w:t>　　第一节 红机砖行业发展环境分析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2025-2031年红机砖行业发展趋势与方向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一、红机砖行业发展方向预测</w:t>
      </w:r>
      <w:r>
        <w:rPr>
          <w:rFonts w:hint="eastAsia"/>
        </w:rPr>
        <w:br/>
      </w:r>
      <w:r>
        <w:rPr>
          <w:rFonts w:hint="eastAsia"/>
        </w:rPr>
        <w:t>　　　　二、红机砖发展趋势分析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2025-2031年红机砖行业发展潜力与机遇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一、红机砖市场发展潜力评估</w:t>
      </w:r>
      <w:r>
        <w:rPr>
          <w:rFonts w:hint="eastAsia"/>
        </w:rPr>
        <w:br/>
      </w:r>
      <w:r>
        <w:rPr>
          <w:rFonts w:hint="eastAsia"/>
        </w:rPr>
        <w:t>　　　　二、红机砖新兴市场与机遇探索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红机砖行业研究结论与建议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(中~智林)红机砖行业发展建议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2019-2024年中国红机砖市场规模及增长情况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2019-2024年中国红机砖行业产能及增长趋势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2025-2031年中国红机砖行业产能预测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2019-2024年中国红机砖行业产量及增长趋势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2025-2031年中国红机砖行业产量预测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2019-2024年中国红机砖行业市场需求及增长情况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2025-2031年中国红机砖行业市场需求预测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2019-2024年中国红机砖行业利润及增长情况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**地区红机砖市场规模及增长情况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**地区红机砖行业市场需求情况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**地区红机砖市场规模及增长情况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**地区红机砖行业市场需求情况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2019-2024年中国红机砖行业进口量及增速统计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2019-2024年中国红机砖行业出口量及增速统计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红机砖重点企业经营情况分析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2025年红机砖行业壁垒</w:t>
      </w:r>
      <w:r>
        <w:rPr>
          <w:rFonts w:hint="eastAsia"/>
        </w:rPr>
        <w:br/>
      </w:r>
      <w:r>
        <w:rPr>
          <w:rFonts w:hint="eastAsia"/>
        </w:rPr>
        <w:t>　　图表 2025年红机砖市场前景分析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2025-2031年中国红机砖市场需求预测</w:t>
      </w:r>
      <w:r>
        <w:rPr>
          <w:rFonts w:hint="eastAsia"/>
        </w:rPr>
        <w:br/>
      </w:r>
      <w:r>
        <w:rPr>
          <w:rFonts w:hint="eastAsia"/>
        </w:rPr>
        <w:t>　　图表 2025年红机砖发展趋势预测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bd3c6e6314df9" w:history="1">
        <w:r>
          <w:rPr>
            <w:rStyle w:val="Hyperlink"/>
          </w:rPr>
          <w:t>2025-2031年中国红机砖市场现状与发展前景分析报告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bd3c6e6314df9" w:history="1">
        <w:r>
          <w:rPr>
            <w:rStyle w:val="Hyperlink"/>
          </w:rPr>
          <w:t>https://www.20087.com/8/17/HongJiZhuanDeXianZhuangYuFaZhanQianJing.html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热点：红砖机器多少钱一台、红机砖一立方多少块、中国大型砖机生产厂家、红机砖图片、机砖和红砖的区别、红机砖每立方多少块、制砖机设备一套多少钱、红机砖尺寸、红砖制砖生产线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79c7ebf96447d" w:history="1">
      <w:r>
        <w:rPr>
          <w:rStyle w:val="Hyperlink"/>
        </w:rPr>
        <w:t>2025-2031年中国红机砖市场现状与发展前景分析报告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ongJiZhuanDeXianZhuangYuFaZhanQianJing.html" TargetMode="External" Id="R589bd3c6e631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ongJiZhuanDeXianZhuangYuFaZhanQianJing.html" TargetMode="External" Id="Rebe79c7ebf96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2025-08-07T02:01:02Z</dcterms:created>
  <dcterms:modified xsi:type="dcterms:W3CDTF">2025-08-07T03:01:02Z</dcterms:modified>
  <dc:subject>2025-2031年中国红机砖市场现状与发展前景分析报告</dc:subject>
  <dc:title>2025-2031年中国红机砖市场现状与发展前景分析报告</dc:title>
  <cp:keywords>2025-2031年中国红机砖市场现状与发展前景分析报告</cp:keywords>
  <dc:description>2025-2031年中国红机砖市场现状与发展前景分析报告</dc:description>
</cp:coreProperties>
</file>