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b7eca9dcd4827" w:history="1">
              <w:r>
                <w:rPr>
                  <w:rStyle w:val="Hyperlink"/>
                </w:rPr>
                <w:t>2025-2031年黄铜水嘴行业发展调研及市场前景分析报告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b7eca9dcd4827" w:history="1">
              <w:r>
                <w:rPr>
                  <w:rStyle w:val="Hyperlink"/>
                </w:rPr>
                <w:t>2025-2031年黄铜水嘴行业发展调研及市场前景分析报告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b7eca9dcd4827" w:history="1">
                <w:r>
                  <w:rPr>
                    <w:rStyle w:val="Hyperlink"/>
                  </w:rPr>
                  <w:t>https://www.20087.com/5/1A/HuangTongShuiZuiShiChangQianJing.html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水嘴是一种用于供水的金属配件，具有耐腐蚀、耐磨损、美观大方等特点。近年来，随着建筑行业的快速发展和居民生活水平的提高，黄铜水嘴的市场需求持续增长。目前，市场上的黄铜水嘴产品已经形成了较为完善的体系，涵盖了不同规格、材质和设计的产品，以满足不同建筑风格和消费者需求。</w:t>
      </w:r>
      <w:r>
        <w:rPr>
          <w:rFonts w:hint="eastAsia"/>
        </w:rPr>
        <w:br/>
      </w:r>
      <w:r>
        <w:rPr>
          <w:rFonts w:hint="eastAsia"/>
        </w:rPr>
        <w:t>　　未来，黄铜水嘴的发展将更加注重环保和可持续发展。随着全球对环境保护意识的增强，黄铜水嘴的生产将更加注重采用环保材料和低污染技术，减少对环境的影响。同时，为了提升产品的性能和使用寿命，黄铜水嘴的设计和制造工艺将得到进一步提升，采用更为先进的技术和材料。此外，黄铜水嘴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b7eca9dcd4827" w:history="1">
        <w:r>
          <w:rPr>
            <w:rStyle w:val="Hyperlink"/>
          </w:rPr>
          <w:t>2025-2031年黄铜水嘴行业发展调研及市场前景分析报告</w:t>
        </w:r>
      </w:hyperlink>
      <w:r>
        <w:rPr>
          <w:rFonts w:hint="eastAsia"/>
        </w:rPr>
        <w:t>》深入剖析了黄铜水嘴产业链的整体结构，详细分析了黄铜水嘴市场规模与需求，同时探讨了黄铜水嘴价格动态及其影响因素。黄铜水嘴报告客观呈现了行业现状，科学预测了黄铜水嘴市场前景及发展趋势。在竞争格局方面，黄铜水嘴报告重点关注了行业内的重点企业，深入分析了黄铜水嘴市场竞争、集中度及品牌影响力。此外，黄铜水嘴报告还对市场进行了细分，揭示了黄铜水嘴各细分领域的增长潜力和投资机会。黄铜水嘴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中国黄铜水嘴行业发展环境</w:t>
      </w:r>
      <w:r>
        <w:rPr>
          <w:rFonts w:hint="eastAsia"/>
        </w:rPr>
        <w:br/>
      </w:r>
      <w:r>
        <w:rPr>
          <w:rFonts w:hint="eastAsia"/>
        </w:rPr>
        <w:t>　　第一节 黄铜水嘴行业及属性分析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中国黄铜水嘴生产现状分析</w:t>
      </w:r>
      <w:r>
        <w:rPr>
          <w:rFonts w:hint="eastAsia"/>
        </w:rPr>
        <w:br/>
      </w:r>
      <w:r>
        <w:rPr>
          <w:rFonts w:hint="eastAsia"/>
        </w:rPr>
        <w:t>　　第一节 黄铜水嘴行业总体规模</w:t>
      </w:r>
      <w:r>
        <w:rPr>
          <w:rFonts w:hint="eastAsia"/>
        </w:rPr>
        <w:br/>
      </w:r>
      <w:r>
        <w:rPr>
          <w:rFonts w:hint="eastAsia"/>
        </w:rPr>
        <w:t>　　第一节 黄铜水嘴产能概况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黄铜水嘴市场容量概况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黄铜水嘴产业的生命周期分析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黄铜水嘴产业供需情况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2025年中国黄铜水嘴市场供需监测分析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2025年中国黄铜水嘴市场竞争格局与厂商市场竞争力评价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我国黄铜水嘴行业供需状况分析</w:t>
      </w:r>
      <w:r>
        <w:rPr>
          <w:rFonts w:hint="eastAsia"/>
        </w:rPr>
        <w:br/>
      </w:r>
      <w:r>
        <w:rPr>
          <w:rFonts w:hint="eastAsia"/>
        </w:rPr>
        <w:t>　　第一节 黄铜水嘴行业市场需求分析</w:t>
      </w:r>
      <w:r>
        <w:rPr>
          <w:rFonts w:hint="eastAsia"/>
        </w:rPr>
        <w:br/>
      </w:r>
      <w:r>
        <w:rPr>
          <w:rFonts w:hint="eastAsia"/>
        </w:rPr>
        <w:t>　　第二节 黄铜水嘴行业供给能力分析</w:t>
      </w:r>
      <w:r>
        <w:rPr>
          <w:rFonts w:hint="eastAsia"/>
        </w:rPr>
        <w:br/>
      </w:r>
      <w:r>
        <w:rPr>
          <w:rFonts w:hint="eastAsia"/>
        </w:rPr>
        <w:t>　　第三节 黄铜水嘴行业进出口贸易分析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黄铜水嘴行业竞争绩效分析</w:t>
      </w:r>
      <w:r>
        <w:rPr>
          <w:rFonts w:hint="eastAsia"/>
        </w:rPr>
        <w:br/>
      </w:r>
      <w:r>
        <w:rPr>
          <w:rFonts w:hint="eastAsia"/>
        </w:rPr>
        <w:t>　　第一节 黄铜水嘴行业总体效益水平分析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黄铜水嘴行业产业集中度分析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黄铜水嘴行业不同所有制企业绩效分析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黄铜水嘴行业不同规模企业绩效分析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黄铜水嘴市场分销体系分析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2025年黄铜水嘴市场发展前景预测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我国黄铜水嘴行业投融资分析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我国黄铜水嘴行业企业所有制状况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我国黄铜水嘴行业外资进入状况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我国黄铜水嘴行业合作与并购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我国黄铜水嘴行业投资体制分析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我国黄铜水嘴行业资本市场融资分析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黄铜水嘴企业发展调研分析</w:t>
      </w:r>
      <w:r>
        <w:rPr>
          <w:rFonts w:hint="eastAsia"/>
        </w:rPr>
        <w:br/>
      </w:r>
      <w:r>
        <w:rPr>
          <w:rFonts w:hint="eastAsia"/>
        </w:rPr>
        <w:t>　　第一节 黄铜水嘴企业（一）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黄铜水嘴企业（二）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黄铜水嘴企业（三）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黄铜水嘴企业（四）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黄铜水嘴企业（五）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黄铜水嘴企业（六）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黄铜水嘴行业成长能力及稳定性分析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黄铜水嘴行业生命周期分析</w:t>
      </w:r>
      <w:r>
        <w:rPr>
          <w:rFonts w:hint="eastAsia"/>
        </w:rPr>
        <w:br/>
      </w:r>
      <w:r>
        <w:rPr>
          <w:rFonts w:hint="eastAsia"/>
        </w:rPr>
        <w:t>　　第二节 黄铜水嘴行业增长性与波动性分析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黄铜水嘴行业集中程度分析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黄铜水嘴行业风险分析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黄铜水嘴行业投资风险及控制策略分析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一、2025-2031年黄铜水嘴行业市场风险及控制策略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二、2025-2031年黄铜水嘴行业政策风险及控制策略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三、2025-2031年黄铜水嘴行业经营风险及控制策略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四、2025-2031年黄铜水嘴同业竞争风险及控制策略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五、2025-2031年黄铜水嘴行业其他风险及控制策略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黄铜水嘴产业投资风险</w:t>
      </w:r>
      <w:r>
        <w:rPr>
          <w:rFonts w:hint="eastAsia"/>
        </w:rPr>
        <w:br/>
      </w:r>
      <w:r>
        <w:rPr>
          <w:rFonts w:hint="eastAsia"/>
        </w:rPr>
        <w:t>　　第一节 黄铜水嘴行业宏观调控风险</w:t>
      </w:r>
      <w:r>
        <w:rPr>
          <w:rFonts w:hint="eastAsia"/>
        </w:rPr>
        <w:br/>
      </w:r>
      <w:r>
        <w:rPr>
          <w:rFonts w:hint="eastAsia"/>
        </w:rPr>
        <w:t>　　第二节 黄铜水嘴行业竞争风险</w:t>
      </w:r>
      <w:r>
        <w:rPr>
          <w:rFonts w:hint="eastAsia"/>
        </w:rPr>
        <w:br/>
      </w:r>
      <w:r>
        <w:rPr>
          <w:rFonts w:hint="eastAsia"/>
        </w:rPr>
        <w:t>　　第三节 黄铜水嘴行业供需波动风险</w:t>
      </w:r>
      <w:r>
        <w:rPr>
          <w:rFonts w:hint="eastAsia"/>
        </w:rPr>
        <w:br/>
      </w:r>
      <w:r>
        <w:rPr>
          <w:rFonts w:hint="eastAsia"/>
        </w:rPr>
        <w:t>　　第四节 黄铜水嘴行业技术创新风险</w:t>
      </w:r>
      <w:r>
        <w:rPr>
          <w:rFonts w:hint="eastAsia"/>
        </w:rPr>
        <w:br/>
      </w:r>
      <w:r>
        <w:rPr>
          <w:rFonts w:hint="eastAsia"/>
        </w:rPr>
        <w:t>　　第五节 黄铜水嘴行业经营管理风险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2025-2031年中国黄铜水嘴行业发展趋势研究分析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2025-2031年黄铜水嘴行业国际市场预测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一、黄铜水嘴行业产能预测</w:t>
      </w:r>
      <w:r>
        <w:rPr>
          <w:rFonts w:hint="eastAsia"/>
        </w:rPr>
        <w:br/>
      </w:r>
      <w:r>
        <w:rPr>
          <w:rFonts w:hint="eastAsia"/>
        </w:rPr>
        <w:t>　　　　二、黄铜水嘴行业市场需求前景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中国黄铜水嘴行业发展趋势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2025-2031年黄铜水嘴行业中国市场预测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一、黄铜水嘴行业产能预测</w:t>
      </w:r>
      <w:r>
        <w:rPr>
          <w:rFonts w:hint="eastAsia"/>
        </w:rPr>
        <w:br/>
      </w:r>
      <w:r>
        <w:rPr>
          <w:rFonts w:hint="eastAsia"/>
        </w:rPr>
        <w:t>　　　　二、黄铜水嘴行业市场需求前景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黄铜水嘴行业投资机会分析研究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2025-2031年黄铜水嘴行业主要区域投资机会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2025-2031年黄铜水嘴行业出口市场投资机会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[.中智.林.]2025-2031年黄铜水嘴行业企业的多元化投资机会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黄铜水嘴行业类别</w:t>
      </w:r>
      <w:r>
        <w:rPr>
          <w:rFonts w:hint="eastAsia"/>
        </w:rPr>
        <w:br/>
      </w:r>
      <w:r>
        <w:rPr>
          <w:rFonts w:hint="eastAsia"/>
        </w:rPr>
        <w:t>　　图表 黄铜水嘴行业产业链调研</w:t>
      </w:r>
      <w:r>
        <w:rPr>
          <w:rFonts w:hint="eastAsia"/>
        </w:rPr>
        <w:br/>
      </w:r>
      <w:r>
        <w:rPr>
          <w:rFonts w:hint="eastAsia"/>
        </w:rPr>
        <w:t>　　图表 黄铜水嘴行业现状</w:t>
      </w:r>
      <w:r>
        <w:rPr>
          <w:rFonts w:hint="eastAsia"/>
        </w:rPr>
        <w:br/>
      </w:r>
      <w:r>
        <w:rPr>
          <w:rFonts w:hint="eastAsia"/>
        </w:rPr>
        <w:t>　　图表 黄铜水嘴行业标准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2019-2024年中国黄铜水嘴行业市场规模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2024年中国黄铜水嘴行业产能</w:t>
      </w:r>
      <w:r>
        <w:rPr>
          <w:rFonts w:hint="eastAsia"/>
        </w:rPr>
        <w:br/>
      </w:r>
      <w:r>
        <w:rPr>
          <w:rFonts w:hint="eastAsia"/>
        </w:rPr>
        <w:t>　　图表 2019-2024年中国黄铜水嘴行业产量统计</w:t>
      </w:r>
      <w:r>
        <w:rPr>
          <w:rFonts w:hint="eastAsia"/>
        </w:rPr>
        <w:br/>
      </w:r>
      <w:r>
        <w:rPr>
          <w:rFonts w:hint="eastAsia"/>
        </w:rPr>
        <w:t>　　图表 黄铜水嘴行业动态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2019-2024年中国黄铜水嘴市场需求量</w:t>
      </w:r>
      <w:r>
        <w:rPr>
          <w:rFonts w:hint="eastAsia"/>
        </w:rPr>
        <w:br/>
      </w:r>
      <w:r>
        <w:rPr>
          <w:rFonts w:hint="eastAsia"/>
        </w:rPr>
        <w:t>　　图表 2024年中国黄铜水嘴行业需求区域调研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2019-2024年中国黄铜水嘴行情</w:t>
      </w:r>
      <w:r>
        <w:rPr>
          <w:rFonts w:hint="eastAsia"/>
        </w:rPr>
        <w:br/>
      </w:r>
      <w:r>
        <w:rPr>
          <w:rFonts w:hint="eastAsia"/>
        </w:rPr>
        <w:t>　　图表 2019-2024年中国黄铜水嘴价格走势图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2019-2024年中国黄铜水嘴行业销售收入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2019-2024年中国黄铜水嘴行业盈利情况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2019-2024年中国黄铜水嘴行业利润总额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2019-2024年中国黄铜水嘴进口统计</w:t>
      </w:r>
      <w:r>
        <w:rPr>
          <w:rFonts w:hint="eastAsia"/>
        </w:rPr>
        <w:br/>
      </w:r>
      <w:r>
        <w:rPr>
          <w:rFonts w:hint="eastAsia"/>
        </w:rPr>
        <w:t>　　图表 2019-2024年中国黄铜水嘴出口统计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2019-2024年中国黄铜水嘴行业企业数量统计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**地区黄铜水嘴市场规模</w:t>
      </w:r>
      <w:r>
        <w:rPr>
          <w:rFonts w:hint="eastAsia"/>
        </w:rPr>
        <w:br/>
      </w:r>
      <w:r>
        <w:rPr>
          <w:rFonts w:hint="eastAsia"/>
        </w:rPr>
        <w:t>　　图表 **地区黄铜水嘴行业市场需求</w:t>
      </w:r>
      <w:r>
        <w:rPr>
          <w:rFonts w:hint="eastAsia"/>
        </w:rPr>
        <w:br/>
      </w:r>
      <w:r>
        <w:rPr>
          <w:rFonts w:hint="eastAsia"/>
        </w:rPr>
        <w:t>　　图表 **地区黄铜水嘴市场调研</w:t>
      </w:r>
      <w:r>
        <w:rPr>
          <w:rFonts w:hint="eastAsia"/>
        </w:rPr>
        <w:br/>
      </w:r>
      <w:r>
        <w:rPr>
          <w:rFonts w:hint="eastAsia"/>
        </w:rPr>
        <w:t>　　图表 **地区黄铜水嘴行业市场需求分析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**地区黄铜水嘴市场规模</w:t>
      </w:r>
      <w:r>
        <w:rPr>
          <w:rFonts w:hint="eastAsia"/>
        </w:rPr>
        <w:br/>
      </w:r>
      <w:r>
        <w:rPr>
          <w:rFonts w:hint="eastAsia"/>
        </w:rPr>
        <w:t>　　图表 **地区黄铜水嘴行业市场需求</w:t>
      </w:r>
      <w:r>
        <w:rPr>
          <w:rFonts w:hint="eastAsia"/>
        </w:rPr>
        <w:br/>
      </w:r>
      <w:r>
        <w:rPr>
          <w:rFonts w:hint="eastAsia"/>
        </w:rPr>
        <w:t>　　图表 **地区黄铜水嘴市场调研</w:t>
      </w:r>
      <w:r>
        <w:rPr>
          <w:rFonts w:hint="eastAsia"/>
        </w:rPr>
        <w:br/>
      </w:r>
      <w:r>
        <w:rPr>
          <w:rFonts w:hint="eastAsia"/>
        </w:rPr>
        <w:t>　　图表 **地区黄铜水嘴行业市场需求分析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黄铜水嘴行业竞争对手分析</w:t>
      </w:r>
      <w:r>
        <w:rPr>
          <w:rFonts w:hint="eastAsia"/>
        </w:rPr>
        <w:br/>
      </w:r>
      <w:r>
        <w:rPr>
          <w:rFonts w:hint="eastAsia"/>
        </w:rPr>
        <w:t>　　图表 黄铜水嘴重点企业（一）基本信息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黄铜水嘴重点企业（一）主要经济指标情况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黄铜水嘴重点企业（二）主要经济指标情况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黄铜水嘴重点企业（三）主要经济指标情况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2025-2031年中国黄铜水嘴市场需求预测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2025-2031年中国黄铜水嘴行业市场规模预测</w:t>
      </w:r>
      <w:r>
        <w:rPr>
          <w:rFonts w:hint="eastAsia"/>
        </w:rPr>
        <w:br/>
      </w:r>
      <w:r>
        <w:rPr>
          <w:rFonts w:hint="eastAsia"/>
        </w:rPr>
        <w:t>　　图表 黄铜水嘴行业准入条件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2025-2031年中国黄铜水嘴市场前景</w:t>
      </w:r>
      <w:r>
        <w:rPr>
          <w:rFonts w:hint="eastAsia"/>
        </w:rPr>
        <w:br/>
      </w:r>
      <w:r>
        <w:rPr>
          <w:rFonts w:hint="eastAsia"/>
        </w:rPr>
        <w:t>　　图表 2025-2031年中国黄铜水嘴行业信息化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2025-2031年中国黄铜水嘴行业风险分析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2025-2031年中国黄铜水嘴行业发展趋势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b7eca9dcd4827" w:history="1">
        <w:r>
          <w:rPr>
            <w:rStyle w:val="Hyperlink"/>
          </w:rPr>
          <w:t>2025-2031年黄铜水嘴行业发展调研及市场前景分析报告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b7eca9dcd4827" w:history="1">
        <w:r>
          <w:rPr>
            <w:rStyle w:val="Hyperlink"/>
          </w:rPr>
          <w:t>https://www.20087.com/5/1A/HuangTongShuiZuiShiChangQianJing.html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热点：水龙头全铜跟黄铜区别、黄铜水嘴品牌、黄铜水龙头多少钱一斤、黄铜水嘴的技术参数、黄铜怕水吗、铜水嘴的型号、黄铜水龙头有毒吗、铜水嘴对人体有害吗、水嘴子配件大全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cfc569e9d491f" w:history="1">
      <w:r>
        <w:rPr>
          <w:rStyle w:val="Hyperlink"/>
        </w:rPr>
        <w:t>2025-2031年黄铜水嘴行业发展调研及市场前景分析报告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HuangTongShuiZuiShiChangQianJing.html" TargetMode="External" Id="Rc15b7eca9dcd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HuangTongShuiZuiShiChangQianJing.html" TargetMode="External" Id="R62acfc569e9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2025-01-16T07:46:00Z</dcterms:created>
  <dcterms:modified xsi:type="dcterms:W3CDTF">2025-01-16T08:46:00Z</dcterms:modified>
  <dc:subject>2025-2031年黄铜水嘴行业发展调研及市场前景分析报告</dc:subject>
  <dc:title>2025-2031年黄铜水嘴行业发展调研及市场前景分析报告</dc:title>
  <cp:keywords>2025-2031年黄铜水嘴行业发展调研及市场前景分析报告</cp:keywords>
  <dc:description>2025-2031年黄铜水嘴行业发展调研及市场前景分析报告</dc:description>
</cp:coreProperties>
</file>