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5d2598f764d4f9a" w:history="1">
              <w:r>
                <w:rPr>
                  <w:rStyle w:val="Hyperlink"/>
                </w:rPr>
                <w:t>2026-2032年中国二级变速箱市场研究分析与前景趋势报告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5d2598f764d4f9a" w:history="1">
              <w:r>
                <w:rPr>
                  <w:rStyle w:val="Hyperlink"/>
                </w:rPr>
                <w:t>2026-2032年中国二级变速箱市场研究分析与前景趋势报告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5938002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5d2598f764d4f9a" w:history="1">
                <w:r>
                  <w:rPr>
                    <w:rStyle w:val="Hyperlink"/>
                  </w:rPr>
                  <w:t>https://www.20087.com/2/00/ErJiBianSuXiangHangYeQianJingQuShi.html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二级变速箱是专为新能源汽车设计的双速传动装置，旨在解决单速减速器在高速巡航时电机效率下降及扭矩受限的问题。该装置通过两挡齿比切换，使电机在起步或爬坡时利用低挡位放大扭矩，在高速巡航时切换至高挡位以降低转速，从而让电机持续工作在高效区间，显著提升车辆的高速续航与动力性能。目前，二级变速箱在高端性能车、长续航家用车及新能源商用车领域的应用价值已得到验证。然而，受限于换挡平顺性控制、机械结构复杂度及制造成本等因素，该技术尚未在主流乘用车中大规模普及。目前，二级变速箱行业正通过优化行星齿轮组结构、采用毫秒级电控逻辑以及应用轻量化材料等手段，努力克服动力中断与机械损耗等技术瓶颈。</w:t>
      </w:r>
      <w:r>
        <w:rPr>
          <w:rFonts w:hint="eastAsia"/>
        </w:rPr>
        <w:br/>
      </w:r>
      <w:r>
        <w:rPr>
          <w:rFonts w:hint="eastAsia"/>
        </w:rPr>
        <w:t>　　未来，随着新能源汽车对极致能效与全工况适应性的追求，二级变速箱有望迎来规模化应用。市场调研网认为，在技术演进上，高度集成化与轻量化将成为主流，通过碳纤维齿轮、铝壳体及一体化电驱设计，大幅降低系统重量与体积。同时，人工智能算法将深度融入换挡控制策略，实现基于路况与驾驶习惯的自适应换挡，带来媲美单速减速器的平顺体验。此外，随着精密制造供应链的成熟与成本的逐步下探，二级变速箱将不仅局限于高端车型，更有望在中端市场普及。长远来看，若固态电池等储能技术取得颠覆性突破，二级变速箱的能效价值或将减弱，转而成为追求极致性能与复杂工况表现的专属配置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5d2598f764d4f9a" w:history="1">
        <w:r>
          <w:rPr>
            <w:rStyle w:val="Hyperlink"/>
          </w:rPr>
          <w:t>2026-2032年中国二级变速箱市场研究分析与前景趋势报告</w:t>
        </w:r>
      </w:hyperlink>
      <w:r>
        <w:rPr>
          <w:rFonts w:hint="eastAsia"/>
        </w:rPr>
        <w:t>》，2025年二级变速箱行业市场规模达 亿元，预计2032年市场规模将达 亿元，期间年均复合增长率（CAGR）达 %。报告深入剖析了二级变速箱行业的现状、市场规模及需求，详细分析了产业链结构，并对市场价格进行了科学解读。通过对二级变速箱细分市场的调研，以及对重点企业的竞争力、市场集中度和品牌影响力进行深入研究，预测了二级变速箱行业的市场前景及发展趋势。二级变速箱报告为投资者和行业从业者提供了全面、客观的行业分析，有助于他们准确把握市场动态，发现投资机会，为未来的战略规划提供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二级变速箱行业界定</w:t>
      </w:r>
      <w:r>
        <w:rPr>
          <w:rFonts w:hint="eastAsia"/>
        </w:rPr>
        <w:br/>
      </w:r>
      <w:r>
        <w:rPr>
          <w:rFonts w:hint="eastAsia"/>
        </w:rPr>
        <w:t>　　第一节 二级变速箱行业定义</w:t>
      </w:r>
      <w:r>
        <w:rPr>
          <w:rFonts w:hint="eastAsia"/>
        </w:rPr>
        <w:br/>
      </w:r>
      <w:r>
        <w:rPr>
          <w:rFonts w:hint="eastAsia"/>
        </w:rPr>
        <w:t>　　第二节 二级变速箱行业特点分析</w:t>
      </w:r>
      <w:r>
        <w:rPr>
          <w:rFonts w:hint="eastAsia"/>
        </w:rPr>
        <w:br/>
      </w:r>
      <w:r>
        <w:rPr>
          <w:rFonts w:hint="eastAsia"/>
        </w:rPr>
        <w:t>　　第三节 二级变速箱产业链分析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中国二级变速箱行业发展环境分析</w:t>
      </w:r>
      <w:r>
        <w:rPr>
          <w:rFonts w:hint="eastAsia"/>
        </w:rPr>
        <w:br/>
      </w:r>
      <w:r>
        <w:rPr>
          <w:rFonts w:hint="eastAsia"/>
        </w:rPr>
        <w:t>　　第一节 二级变速箱行业经济环境分析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2025-2026年中国二级变速箱技术发展研究</w:t>
      </w:r>
      <w:r>
        <w:rPr>
          <w:rFonts w:hint="eastAsia"/>
        </w:rPr>
        <w:br/>
      </w:r>
      <w:r>
        <w:rPr>
          <w:rFonts w:hint="eastAsia"/>
        </w:rPr>
        <w:t>　　第一节 当前二级变速箱技术发展现状</w:t>
      </w:r>
      <w:r>
        <w:rPr>
          <w:rFonts w:hint="eastAsia"/>
        </w:rPr>
        <w:br/>
      </w:r>
      <w:r>
        <w:rPr>
          <w:rFonts w:hint="eastAsia"/>
        </w:rPr>
        <w:t>　　第二节 国内外二级变速箱技术差异与原因</w:t>
      </w:r>
      <w:r>
        <w:rPr>
          <w:rFonts w:hint="eastAsia"/>
        </w:rPr>
        <w:br/>
      </w:r>
      <w:r>
        <w:rPr>
          <w:rFonts w:hint="eastAsia"/>
        </w:rPr>
        <w:t>　　第三节 二级变速箱技术创新与发展趋势预测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技术进步对二级变速箱行业的影响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2026年全球二级变速箱行业市场运行形势分析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2026年全球二级变速箱行业发展概况</w:t>
      </w:r>
      <w:r>
        <w:rPr>
          <w:rFonts w:hint="eastAsia"/>
        </w:rPr>
        <w:br/>
      </w:r>
      <w:r>
        <w:rPr>
          <w:rFonts w:hint="eastAsia"/>
        </w:rPr>
        <w:t>　　第二节 全球二级变速箱行业发展走势</w:t>
      </w:r>
      <w:r>
        <w:rPr>
          <w:rFonts w:hint="eastAsia"/>
        </w:rPr>
        <w:br/>
      </w:r>
      <w:r>
        <w:rPr>
          <w:rFonts w:hint="eastAsia"/>
        </w:rPr>
        <w:t>　　　　二、全球二级变速箱行业市场分布情况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三、全球二级变速箱行业发展趋势分析</w:t>
      </w:r>
      <w:r>
        <w:rPr>
          <w:rFonts w:hint="eastAsia"/>
        </w:rPr>
        <w:br/>
      </w:r>
      <w:r>
        <w:rPr>
          <w:rFonts w:hint="eastAsia"/>
        </w:rPr>
        <w:t>　　第三节 全球二级变速箱行业重点国家和区域分析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中国二级变速箱行业发展调研</w:t>
      </w:r>
      <w:r>
        <w:rPr>
          <w:rFonts w:hint="eastAsia"/>
        </w:rPr>
        <w:br/>
      </w:r>
      <w:r>
        <w:rPr>
          <w:rFonts w:hint="eastAsia"/>
        </w:rPr>
        <w:t>　　第一节 中国二级变速箱市场现状分析</w:t>
      </w:r>
      <w:r>
        <w:rPr>
          <w:rFonts w:hint="eastAsia"/>
        </w:rPr>
        <w:br/>
      </w:r>
      <w:r>
        <w:rPr>
          <w:rFonts w:hint="eastAsia"/>
        </w:rPr>
        <w:t>　　第二节 中国二级变速箱行业产量情况分析及预测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一、二级变速箱总体产能规模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三、2020-2025年中国二级变速箱行业产量统计分析</w:t>
      </w:r>
      <w:r>
        <w:rPr>
          <w:rFonts w:hint="eastAsia"/>
        </w:rPr>
        <w:br/>
      </w:r>
      <w:r>
        <w:rPr>
          <w:rFonts w:hint="eastAsia"/>
        </w:rPr>
        <w:t>　　　　二、二级变速箱生产区域分布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三、2026-2032年中国二级变速箱行业产量预测分析</w:t>
      </w:r>
      <w:r>
        <w:rPr>
          <w:rFonts w:hint="eastAsia"/>
        </w:rPr>
        <w:br/>
      </w:r>
      <w:r>
        <w:rPr>
          <w:rFonts w:hint="eastAsia"/>
        </w:rPr>
        <w:t>　　第三节 中国二级变速箱市场需求分析及预测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一、中国二级变速箱市场需求特点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二、2020-2025年中国二级变速箱市场需求量统计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三、2026-2032年中国二级变速箱市场需求量预测分析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二级变速箱行业细分产品市场调研分析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2020-2025年中国二级变速箱行业重点地区调研分析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一、中国二级变速箱行业重点区域市场结构调研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二、**地区二级变速箱市场调研分析</w:t>
      </w:r>
      <w:r>
        <w:rPr>
          <w:rFonts w:hint="eastAsia"/>
        </w:rPr>
        <w:br/>
      </w:r>
      <w:r>
        <w:rPr>
          <w:rFonts w:hint="eastAsia"/>
        </w:rPr>
        <w:t>　　　　三、**地区二级变速箱市场调研分析</w:t>
      </w:r>
      <w:r>
        <w:rPr>
          <w:rFonts w:hint="eastAsia"/>
        </w:rPr>
        <w:br/>
      </w:r>
      <w:r>
        <w:rPr>
          <w:rFonts w:hint="eastAsia"/>
        </w:rPr>
        <w:t>　　　　四、**地区二级变速箱市场调研分析</w:t>
      </w:r>
      <w:r>
        <w:rPr>
          <w:rFonts w:hint="eastAsia"/>
        </w:rPr>
        <w:br/>
      </w:r>
      <w:r>
        <w:rPr>
          <w:rFonts w:hint="eastAsia"/>
        </w:rPr>
        <w:t>　　　　五、**地区二级变速箱市场调研分析</w:t>
      </w:r>
      <w:r>
        <w:rPr>
          <w:rFonts w:hint="eastAsia"/>
        </w:rPr>
        <w:br/>
      </w:r>
      <w:r>
        <w:rPr>
          <w:rFonts w:hint="eastAsia"/>
        </w:rPr>
        <w:t>　　　　六、**地区二级变速箱市场调研分析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中国二级变速箱行业进出口情况分析预测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2020-2025年中国二级变速箱行业进出口情况分析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一、2020-2025年中国二级变速箱行业进口分析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二、2020-2025年中国二级变速箱行业出口分析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2026-2032年中国二级变速箱行业进出口情况预测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一、2026-2032年中国二级变速箱行业进口预测分析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二、2026-2032年中国二级变速箱行业出口预测分析</w:t>
      </w:r>
      <w:r>
        <w:rPr>
          <w:rFonts w:hint="eastAsia"/>
        </w:rPr>
        <w:br/>
      </w:r>
      <w:r>
        <w:rPr>
          <w:rFonts w:hint="eastAsia"/>
        </w:rPr>
        <w:t>　　第三节 影响二级变速箱行业进出口变化的主要原因分析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二级变速箱行业竞争格局分析</w:t>
      </w:r>
      <w:r>
        <w:rPr>
          <w:rFonts w:hint="eastAsia"/>
        </w:rPr>
        <w:br/>
      </w:r>
      <w:r>
        <w:rPr>
          <w:rFonts w:hint="eastAsia"/>
        </w:rPr>
        <w:t>　　第一节 二级变速箱行业集中度分析</w:t>
      </w:r>
      <w:r>
        <w:rPr>
          <w:rFonts w:hint="eastAsia"/>
        </w:rPr>
        <w:br/>
      </w:r>
      <w:r>
        <w:rPr>
          <w:rFonts w:hint="eastAsia"/>
        </w:rPr>
        <w:t>　　　　一、二级变速箱市场集中度分析</w:t>
      </w:r>
      <w:r>
        <w:rPr>
          <w:rFonts w:hint="eastAsia"/>
        </w:rPr>
        <w:br/>
      </w:r>
      <w:r>
        <w:rPr>
          <w:rFonts w:hint="eastAsia"/>
        </w:rPr>
        <w:t>　　　　二、二级变速箱企业集中度分析</w:t>
      </w:r>
      <w:r>
        <w:rPr>
          <w:rFonts w:hint="eastAsia"/>
        </w:rPr>
        <w:br/>
      </w:r>
      <w:r>
        <w:rPr>
          <w:rFonts w:hint="eastAsia"/>
        </w:rPr>
        <w:t>　　　　三、二级变速箱区域集中度分析</w:t>
      </w:r>
      <w:r>
        <w:rPr>
          <w:rFonts w:hint="eastAsia"/>
        </w:rPr>
        <w:br/>
      </w:r>
      <w:r>
        <w:rPr>
          <w:rFonts w:hint="eastAsia"/>
        </w:rPr>
        <w:t>　　第二节 二级变速箱行业主要企业竞争力分析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二级变速箱行业竞争格局分析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一、2026年二级变速箱行业竞争分析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二、2026年中外二级变速箱产品竞争分析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三、2020-2025年我国二级变速箱市场竞争分析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四、2026-2032年国内主要二级变速箱企业动向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二级变速箱行业重点企业发展调研</w:t>
      </w:r>
      <w:r>
        <w:rPr>
          <w:rFonts w:hint="eastAsia"/>
        </w:rPr>
        <w:br/>
      </w:r>
      <w:r>
        <w:rPr>
          <w:rFonts w:hint="eastAsia"/>
        </w:rPr>
        <w:t>　　第一节 二级变速箱重点企业（一）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二级变速箱重点企业（二）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二级变速箱重点企业（三）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二级变速箱重点企业（四）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二级变速箱重点企业（五）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二级变速箱重点企业（六）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二级变速箱企业管理策略建议</w:t>
      </w:r>
      <w:r>
        <w:rPr>
          <w:rFonts w:hint="eastAsia"/>
        </w:rPr>
        <w:br/>
      </w:r>
      <w:r>
        <w:rPr>
          <w:rFonts w:hint="eastAsia"/>
        </w:rPr>
        <w:t>　　第一节 提高二级变速箱企业竞争力的策略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一、提高中国二级变速箱企业核心竞争力的对策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二、二级变速箱企业提升竞争力的主要方向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三、影响二级变速箱企业核心竞争力的因素及提升途径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四、提高二级变速箱企业竞争力的策略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对我国二级变速箱品牌的战略思考</w:t>
      </w:r>
      <w:r>
        <w:rPr>
          <w:rFonts w:hint="eastAsia"/>
        </w:rPr>
        <w:br/>
      </w:r>
      <w:r>
        <w:rPr>
          <w:rFonts w:hint="eastAsia"/>
        </w:rPr>
        <w:t>　　　　一、二级变速箱实施品牌战略的意义</w:t>
      </w:r>
      <w:r>
        <w:rPr>
          <w:rFonts w:hint="eastAsia"/>
        </w:rPr>
        <w:br/>
      </w:r>
      <w:r>
        <w:rPr>
          <w:rFonts w:hint="eastAsia"/>
        </w:rPr>
        <w:t>　　　　二、二级变速箱企业品牌的现状分析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三、我国二级变速箱企业的品牌战略</w:t>
      </w:r>
      <w:r>
        <w:rPr>
          <w:rFonts w:hint="eastAsia"/>
        </w:rPr>
        <w:br/>
      </w:r>
      <w:r>
        <w:rPr>
          <w:rFonts w:hint="eastAsia"/>
        </w:rPr>
        <w:t>　　　　四、二级变速箱品牌战略管理的策略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2026-2032年中国二级变速箱行业前景与风险预测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2026年中国二级变速箱市场前景分析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2026-2032年中国二级变速箱发展趋势预测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2026-2032年中国二级变速箱行业投资特性分析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一、2026-2032年中国二级变速箱行业进入壁垒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二、2026-2032年中国二级变速箱行业盈利模式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三、2026-2032年中国二级变速箱行业盈利因素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2026-2032年中国二级变速箱行业投资机会分析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一、2026-2032年中国二级变速箱细分市场投资机会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二、2026-2032年中国二级变速箱行业区域市场投资潜力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2026-2032年中国二级变速箱行业投资风险分析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一、2026-2032年中国二级变速箱行业市场竞争风险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二、2026-2032年中国二级变速箱行业技术风险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三、2026-2032年中国二级变速箱行业政策风险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四、2026-2032年中国二级变速箱行业进入退出风险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2026年二级变速箱行业多维发展策略专题研究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2026年二级变速箱行业降本增效与转型升级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一、二级变速箱企业降本增效实施路径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2、智能制造提升二级变速箱生产效率</w:t>
      </w:r>
      <w:r>
        <w:rPr>
          <w:rFonts w:hint="eastAsia"/>
        </w:rPr>
        <w:br/>
      </w:r>
      <w:r>
        <w:rPr>
          <w:rFonts w:hint="eastAsia"/>
        </w:rPr>
        <w:t>　　　　二、二级变速箱产业转型升级关键举措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1、传统二级变速箱业务数字化改造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2026年二级变速箱行业价值评估与全球布局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一、二级变速箱企业价值评估体系构建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1、二级变速箱行业估值模型分析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2、成长性二级变速箱企业筛选标准</w:t>
      </w:r>
      <w:r>
        <w:rPr>
          <w:rFonts w:hint="eastAsia"/>
        </w:rPr>
        <w:br/>
      </w:r>
      <w:r>
        <w:rPr>
          <w:rFonts w:hint="eastAsia"/>
        </w:rPr>
        <w:t>　　　　二、二级变速箱行业出海布局战略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1、重点海外二级变速箱市场投资机遇</w:t>
      </w:r>
      <w:r>
        <w:rPr>
          <w:rFonts w:hint="eastAsia"/>
        </w:rPr>
        <w:br/>
      </w:r>
      <w:r>
        <w:rPr>
          <w:rFonts w:hint="eastAsia"/>
        </w:rPr>
        <w:t>　　　　　　2、跨境二级变速箱贸易风险应对策略</w:t>
      </w:r>
      <w:r>
        <w:rPr>
          <w:rFonts w:hint="eastAsia"/>
        </w:rPr>
        <w:br/>
      </w:r>
      <w:r>
        <w:rPr>
          <w:rFonts w:hint="eastAsia"/>
        </w:rPr>
        <w:t>　　第三节 2026年二级变速箱行业标准体系与产业治理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一、二级变速箱行业标准建设规划</w:t>
      </w:r>
      <w:r>
        <w:rPr>
          <w:rFonts w:hint="eastAsia"/>
        </w:rPr>
        <w:br/>
      </w:r>
      <w:r>
        <w:rPr>
          <w:rFonts w:hint="eastAsia"/>
        </w:rPr>
        <w:t>　　　　　　1、二级变速箱产品质量标准升级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2、国际二级变速箱标准对接路径</w:t>
      </w:r>
      <w:r>
        <w:rPr>
          <w:rFonts w:hint="eastAsia"/>
        </w:rPr>
        <w:br/>
      </w:r>
      <w:r>
        <w:rPr>
          <w:rFonts w:hint="eastAsia"/>
        </w:rPr>
        <w:t>　　　　二、二级变速箱产业治理现代化建议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1、二级变速箱行业监管创新机制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2、区域二级变速箱产业集群培育政策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二级变速箱行业研究结论</w:t>
      </w:r>
      <w:r>
        <w:rPr>
          <w:rFonts w:hint="eastAsia"/>
        </w:rPr>
        <w:br/>
      </w:r>
      <w:r>
        <w:rPr>
          <w:rFonts w:hint="eastAsia"/>
        </w:rPr>
        <w:t>　　第二节 二级变速箱行业投资价值评估</w:t>
      </w:r>
      <w:r>
        <w:rPr>
          <w:rFonts w:hint="eastAsia"/>
        </w:rPr>
        <w:br/>
      </w:r>
      <w:r>
        <w:rPr>
          <w:rFonts w:hint="eastAsia"/>
        </w:rPr>
        <w:t>　　第三节 中智⋅林⋅－二级变速箱行业投资建议</w:t>
      </w:r>
      <w:r>
        <w:rPr>
          <w:rFonts w:hint="eastAsia"/>
        </w:rPr>
        <w:br/>
      </w:r>
      <w:r>
        <w:rPr>
          <w:rFonts w:hint="eastAsia"/>
        </w:rPr>
        <w:t>　　　　一、二级变速箱行业投资策略建议</w:t>
      </w:r>
      <w:r>
        <w:rPr>
          <w:rFonts w:hint="eastAsia"/>
        </w:rPr>
        <w:br/>
      </w:r>
      <w:r>
        <w:rPr>
          <w:rFonts w:hint="eastAsia"/>
        </w:rPr>
        <w:t>　　　　二、二级变速箱行业投资方向建议</w:t>
      </w:r>
      <w:r>
        <w:rPr>
          <w:rFonts w:hint="eastAsia"/>
        </w:rPr>
        <w:br/>
      </w:r>
      <w:r>
        <w:rPr>
          <w:rFonts w:hint="eastAsia"/>
        </w:rPr>
        <w:t>　　　　三、二级变速箱行业投资方式建议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二级变速箱行业类别</w:t>
      </w:r>
      <w:r>
        <w:rPr>
          <w:rFonts w:hint="eastAsia"/>
        </w:rPr>
        <w:br/>
      </w:r>
      <w:r>
        <w:rPr>
          <w:rFonts w:hint="eastAsia"/>
        </w:rPr>
        <w:t>　　图表 二级变速箱行业产业链调研</w:t>
      </w:r>
      <w:r>
        <w:rPr>
          <w:rFonts w:hint="eastAsia"/>
        </w:rPr>
        <w:br/>
      </w:r>
      <w:r>
        <w:rPr>
          <w:rFonts w:hint="eastAsia"/>
        </w:rPr>
        <w:t>　　图表 二级变速箱行业现状</w:t>
      </w:r>
      <w:r>
        <w:rPr>
          <w:rFonts w:hint="eastAsia"/>
        </w:rPr>
        <w:br/>
      </w:r>
      <w:r>
        <w:rPr>
          <w:rFonts w:hint="eastAsia"/>
        </w:rPr>
        <w:t>　　图表 二级变速箱行业标准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2020-2025年中国二级变速箱行业市场规模</w:t>
      </w:r>
      <w:r>
        <w:rPr>
          <w:rFonts w:hint="eastAsia"/>
        </w:rPr>
        <w:br/>
      </w:r>
      <w:r>
        <w:rPr>
          <w:rFonts w:hint="eastAsia"/>
        </w:rPr>
        <w:t>　　图表 2026年中国二级变速箱行业产能</w:t>
      </w:r>
      <w:r>
        <w:rPr>
          <w:rFonts w:hint="eastAsia"/>
        </w:rPr>
        <w:br/>
      </w:r>
      <w:r>
        <w:rPr>
          <w:rFonts w:hint="eastAsia"/>
        </w:rPr>
        <w:t>　　图表 2020-2025年中国二级变速箱行业产量统计</w:t>
      </w:r>
      <w:r>
        <w:rPr>
          <w:rFonts w:hint="eastAsia"/>
        </w:rPr>
        <w:br/>
      </w:r>
      <w:r>
        <w:rPr>
          <w:rFonts w:hint="eastAsia"/>
        </w:rPr>
        <w:t>　　图表 二级变速箱行业动态</w:t>
      </w:r>
      <w:r>
        <w:rPr>
          <w:rFonts w:hint="eastAsia"/>
        </w:rPr>
        <w:br/>
      </w:r>
      <w:r>
        <w:rPr>
          <w:rFonts w:hint="eastAsia"/>
        </w:rPr>
        <w:t>　　图表 2020-2025年中国二级变速箱市场需求量</w:t>
      </w:r>
      <w:r>
        <w:rPr>
          <w:rFonts w:hint="eastAsia"/>
        </w:rPr>
        <w:br/>
      </w:r>
      <w:r>
        <w:rPr>
          <w:rFonts w:hint="eastAsia"/>
        </w:rPr>
        <w:t>　　图表 2026年中国二级变速箱行业需求区域调研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2020-2025年中国二级变速箱行情</w:t>
      </w:r>
      <w:r>
        <w:rPr>
          <w:rFonts w:hint="eastAsia"/>
        </w:rPr>
        <w:br/>
      </w:r>
      <w:r>
        <w:rPr>
          <w:rFonts w:hint="eastAsia"/>
        </w:rPr>
        <w:t>　　图表 2020-2025年中国二级变速箱价格走势图</w:t>
      </w:r>
      <w:r>
        <w:rPr>
          <w:rFonts w:hint="eastAsia"/>
        </w:rPr>
        <w:br/>
      </w:r>
      <w:r>
        <w:rPr>
          <w:rFonts w:hint="eastAsia"/>
        </w:rPr>
        <w:t>　　图表 2020-2025年中国二级变速箱行业销售收入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2020-2025年中国二级变速箱行业盈利情况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2020-2025年中国二级变速箱行业利润总额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2020-2025年中国二级变速箱进口统计</w:t>
      </w:r>
      <w:r>
        <w:rPr>
          <w:rFonts w:hint="eastAsia"/>
        </w:rPr>
        <w:br/>
      </w:r>
      <w:r>
        <w:rPr>
          <w:rFonts w:hint="eastAsia"/>
        </w:rPr>
        <w:t>　　图表 2020-2025年中国二级变速箱出口统计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2020-2025年中国二级变速箱行业企业数量统计</w:t>
      </w:r>
      <w:r>
        <w:rPr>
          <w:rFonts w:hint="eastAsia"/>
        </w:rPr>
        <w:br/>
      </w:r>
      <w:r>
        <w:rPr>
          <w:rFonts w:hint="eastAsia"/>
        </w:rPr>
        <w:t>　　图表 **地区二级变速箱市场规模</w:t>
      </w:r>
      <w:r>
        <w:rPr>
          <w:rFonts w:hint="eastAsia"/>
        </w:rPr>
        <w:br/>
      </w:r>
      <w:r>
        <w:rPr>
          <w:rFonts w:hint="eastAsia"/>
        </w:rPr>
        <w:t>　　图表 **地区二级变速箱行业市场需求</w:t>
      </w:r>
      <w:r>
        <w:rPr>
          <w:rFonts w:hint="eastAsia"/>
        </w:rPr>
        <w:br/>
      </w:r>
      <w:r>
        <w:rPr>
          <w:rFonts w:hint="eastAsia"/>
        </w:rPr>
        <w:t>　　图表 **地区二级变速箱市场调研</w:t>
      </w:r>
      <w:r>
        <w:rPr>
          <w:rFonts w:hint="eastAsia"/>
        </w:rPr>
        <w:br/>
      </w:r>
      <w:r>
        <w:rPr>
          <w:rFonts w:hint="eastAsia"/>
        </w:rPr>
        <w:t>　　图表 **地区二级变速箱行业市场需求分析</w:t>
      </w:r>
      <w:r>
        <w:rPr>
          <w:rFonts w:hint="eastAsia"/>
        </w:rPr>
        <w:br/>
      </w:r>
      <w:r>
        <w:rPr>
          <w:rFonts w:hint="eastAsia"/>
        </w:rPr>
        <w:t>　　图表 **地区二级变速箱市场规模</w:t>
      </w:r>
      <w:r>
        <w:rPr>
          <w:rFonts w:hint="eastAsia"/>
        </w:rPr>
        <w:br/>
      </w:r>
      <w:r>
        <w:rPr>
          <w:rFonts w:hint="eastAsia"/>
        </w:rPr>
        <w:t>　　图表 **地区二级变速箱行业市场需求</w:t>
      </w:r>
      <w:r>
        <w:rPr>
          <w:rFonts w:hint="eastAsia"/>
        </w:rPr>
        <w:br/>
      </w:r>
      <w:r>
        <w:rPr>
          <w:rFonts w:hint="eastAsia"/>
        </w:rPr>
        <w:t>　　图表 **地区二级变速箱市场调研</w:t>
      </w:r>
      <w:r>
        <w:rPr>
          <w:rFonts w:hint="eastAsia"/>
        </w:rPr>
        <w:br/>
      </w:r>
      <w:r>
        <w:rPr>
          <w:rFonts w:hint="eastAsia"/>
        </w:rPr>
        <w:t>　　图表 **地区二级变速箱行业市场需求分析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二级变速箱行业竞争对手分析</w:t>
      </w:r>
      <w:r>
        <w:rPr>
          <w:rFonts w:hint="eastAsia"/>
        </w:rPr>
        <w:br/>
      </w:r>
      <w:r>
        <w:rPr>
          <w:rFonts w:hint="eastAsia"/>
        </w:rPr>
        <w:t>　　图表 二级变速箱重点企业（一）基本信息</w:t>
      </w:r>
      <w:r>
        <w:rPr>
          <w:rFonts w:hint="eastAsia"/>
        </w:rPr>
        <w:br/>
      </w:r>
      <w:r>
        <w:rPr>
          <w:rFonts w:hint="eastAsia"/>
        </w:rPr>
        <w:t>　　图表 二级变速箱重点企业（一）经营情况分析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二级变速箱重点企业（一）主要经济指标情况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二级变速箱重点企业（一）盈利能力情况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二级变速箱重点企业（一）偿债能力情况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二级变速箱重点企业（一）运营能力情况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二级变速箱重点企业（一）成长能力情况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二级变速箱重点企业（二）基本信息</w:t>
      </w:r>
      <w:r>
        <w:rPr>
          <w:rFonts w:hint="eastAsia"/>
        </w:rPr>
        <w:br/>
      </w:r>
      <w:r>
        <w:rPr>
          <w:rFonts w:hint="eastAsia"/>
        </w:rPr>
        <w:t>　　图表 二级变速箱重点企业（二）经营情况分析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二级变速箱重点企业（二）主要经济指标情况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二级变速箱重点企业（二）盈利能力情况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二级变速箱重点企业（二）偿债能力情况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二级变速箱重点企业（二）运营能力情况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二级变速箱重点企业（二）成长能力情况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二级变速箱重点企业（三）基本信息</w:t>
      </w:r>
      <w:r>
        <w:rPr>
          <w:rFonts w:hint="eastAsia"/>
        </w:rPr>
        <w:br/>
      </w:r>
      <w:r>
        <w:rPr>
          <w:rFonts w:hint="eastAsia"/>
        </w:rPr>
        <w:t>　　图表 二级变速箱重点企业（三）经营情况分析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二级变速箱重点企业（三）主要经济指标情况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二级变速箱重点企业（三）盈利能力情况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二级变速箱重点企业（三）偿债能力情况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二级变速箱重点企业（三）运营能力情况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二级变速箱重点企业（三）成长能力情况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2026-2032年中国二级变速箱行业产能预测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2026-2032年中国二级变速箱行业产量预测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2026-2032年中国二级变速箱市场需求预测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2026-2032年中国二级变速箱行业市场规模预测</w:t>
      </w:r>
      <w:r>
        <w:rPr>
          <w:rFonts w:hint="eastAsia"/>
        </w:rPr>
        <w:br/>
      </w:r>
      <w:r>
        <w:rPr>
          <w:rFonts w:hint="eastAsia"/>
        </w:rPr>
        <w:t>　　图表 二级变速箱行业准入条件</w:t>
      </w:r>
      <w:r>
        <w:rPr>
          <w:rFonts w:hint="eastAsia"/>
        </w:rPr>
        <w:br/>
      </w:r>
      <w:r>
        <w:rPr>
          <w:rFonts w:hint="eastAsia"/>
        </w:rPr>
        <w:t>　　图表 2026年中国二级变速箱市场前景</w:t>
      </w:r>
      <w:r>
        <w:rPr>
          <w:rFonts w:hint="eastAsia"/>
        </w:rPr>
        <w:br/>
      </w:r>
      <w:r>
        <w:rPr>
          <w:rFonts w:hint="eastAsia"/>
        </w:rPr>
        <w:t>　　图表 2026-2032年中国二级变速箱行业信息化</w:t>
      </w:r>
      <w:r>
        <w:rPr>
          <w:rFonts w:hint="eastAsia"/>
        </w:rPr>
        <w:br/>
      </w:r>
      <w:r>
        <w:rPr>
          <w:rFonts w:hint="eastAsia"/>
        </w:rPr>
        <w:t>　　图表 2026-2032年中国二级变速箱行业风险分析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2026-2032年中国二级变速箱行业发展趋势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5d2598f764d4f9a" w:history="1">
        <w:r>
          <w:rPr>
            <w:rStyle w:val="Hyperlink"/>
          </w:rPr>
          <w:t>2026-2032年中国二级变速箱市场研究分析与前景趋势报告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5938002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5d2598f764d4f9a" w:history="1">
        <w:r>
          <w:rPr>
            <w:rStyle w:val="Hyperlink"/>
          </w:rPr>
          <w:t>https://www.20087.com/2/00/ErJiBianSuXiangHangYeQianJingQuShi.html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热点：二级变速箱电摩电机、二级变速箱是什么意思、二级变速箱设计图纸、二级变速器零件图、二级变速器装配图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bc5d6f57a094f52" w:history="1">
      <w:r>
        <w:rPr>
          <w:rStyle w:val="Hyperlink"/>
        </w:rPr>
        <w:t>2026-2032年中国二级变速箱市场研究分析与前景趋势报告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0/ErJiBianSuXiangHangYeQianJingQuShi.html" TargetMode="External" Id="R55d2598f764d4f9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0/ErJiBianSuXiangHangYeQianJingQuShi.html" TargetMode="External" Id="R4bc5d6f57a094f5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2026-08-23T00:17:01Z</dcterms:created>
  <dcterms:modified xsi:type="dcterms:W3CDTF">2026-08-23T01:17:01Z</dcterms:modified>
  <dc:subject>2026-2032年中国二级变速箱市场研究分析与前景趋势报告</dc:subject>
  <dc:title>2026-2032年中国二级变速箱市场研究分析与前景趋势报告</dc:title>
  <cp:keywords>2026-2032年中国二级变速箱市场研究分析与前景趋势报告</cp:keywords>
  <dc:description>2026-2032年中国二级变速箱市场研究分析与前景趋势报告</dc:description>
</cp:coreProperties>
</file>