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fbb7dca7a46db" w:history="1">
              <w:r>
                <w:rPr>
                  <w:rStyle w:val="Hyperlink"/>
                </w:rPr>
                <w:t>2025-2031年中国立体停车场行业现状调研与发展趋势分析报告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fbb7dca7a46db" w:history="1">
              <w:r>
                <w:rPr>
                  <w:rStyle w:val="Hyperlink"/>
                </w:rPr>
                <w:t>2025-2031年中国立体停车场行业现状调研与发展趋势分析报告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fbb7dca7a46db" w:history="1">
                <w:r>
                  <w:rPr>
                    <w:rStyle w:val="Hyperlink"/>
                  </w:rPr>
                  <w:t>https://www.20087.com/1/91/LiTiTingCheChangHangYeFaZhanQuShi.html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停车场是解决城市停车难题的有效方案，近年来在全球范围内得到了广泛推广。土地资源的稀缺、车辆保有量的增加以及城市交通拥堵问题的加剧，推动了立体停车场的建设。技术创新，如自动导引车（AGV）、垂直升降系统，提升了立体停车场的自动化水平和空间利用率。同时，政策支持，如停车设施建设的财政补贴、土地优惠政策，加速了立体停车场项目的落地。此外，智能化管理，如车位预订、反向寻车系统，优化了停车体验，提高了设施的运营效率。</w:t>
      </w:r>
      <w:r>
        <w:rPr>
          <w:rFonts w:hint="eastAsia"/>
        </w:rPr>
        <w:br/>
      </w:r>
      <w:r>
        <w:rPr>
          <w:rFonts w:hint="eastAsia"/>
        </w:rPr>
        <w:t>　　未来，立体停车场将朝着智能化、网络化和绿色化方向发展。一方面，通过物联网、大数据分析，实现车位资源的动态调配，如共享停车、错峰停车，缓解城市停车难问题。另一方面，立体停车场将加强与智慧城市、智能交通系统的对接，如与公共交通、电动汽车充电站的融合，构建综合性的城市出行服务体系。此外，行业将探索绿色建筑、清洁能源的应用，如太阳能光伏板、雨水收集系统，打造低碳、环保的停车设施，促进城市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fbb7dca7a46db" w:history="1">
        <w:r>
          <w:rPr>
            <w:rStyle w:val="Hyperlink"/>
          </w:rPr>
          <w:t>2025-2031年中国立体停车场行业现状调研与发展趋势分析报告</w:t>
        </w:r>
      </w:hyperlink>
      <w:r>
        <w:rPr>
          <w:rFonts w:hint="eastAsia"/>
        </w:rPr>
        <w:t>》从市场规模、需求变化及价格动态等维度，系统解析了立体停车场行业的现状与发展趋势。报告深入分析了立体停车场产业链各环节，科学预测了市场前景与技术发展方向，同时聚焦立体停车场细分市场特点及重点企业的经营表现，揭示了立体停车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立体停车场产业概述</w:t>
      </w:r>
      <w:r>
        <w:rPr>
          <w:rFonts w:hint="eastAsia"/>
        </w:rPr>
        <w:br/>
      </w:r>
      <w:r>
        <w:rPr>
          <w:rFonts w:hint="eastAsia"/>
        </w:rPr>
        <w:t>　　第一节 立体停车场定义</w:t>
      </w:r>
      <w:r>
        <w:rPr>
          <w:rFonts w:hint="eastAsia"/>
        </w:rPr>
        <w:br/>
      </w:r>
      <w:r>
        <w:rPr>
          <w:rFonts w:hint="eastAsia"/>
        </w:rPr>
        <w:t>　　第二节 立体停车场行业特点</w:t>
      </w:r>
      <w:r>
        <w:rPr>
          <w:rFonts w:hint="eastAsia"/>
        </w:rPr>
        <w:br/>
      </w:r>
      <w:r>
        <w:rPr>
          <w:rFonts w:hint="eastAsia"/>
        </w:rPr>
        <w:t>　　第三节 立体停车场发展历程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2024-2025年中国立体停车场行业运行环境分析</w:t>
      </w:r>
      <w:r>
        <w:rPr>
          <w:rFonts w:hint="eastAsia"/>
        </w:rPr>
        <w:br/>
      </w:r>
      <w:r>
        <w:rPr>
          <w:rFonts w:hint="eastAsia"/>
        </w:rPr>
        <w:t>　　第一节 立体停车场行业经济环境分析</w:t>
      </w:r>
      <w:r>
        <w:rPr>
          <w:rFonts w:hint="eastAsia"/>
        </w:rPr>
        <w:br/>
      </w:r>
      <w:r>
        <w:rPr>
          <w:rFonts w:hint="eastAsia"/>
        </w:rPr>
        <w:t>　　第二节 立体停车场产业政策环境分析</w:t>
      </w:r>
      <w:r>
        <w:rPr>
          <w:rFonts w:hint="eastAsia"/>
        </w:rPr>
        <w:br/>
      </w:r>
      <w:r>
        <w:rPr>
          <w:rFonts w:hint="eastAsia"/>
        </w:rPr>
        <w:t>　　　　一、立体停车场行业监管体制</w:t>
      </w:r>
      <w:r>
        <w:rPr>
          <w:rFonts w:hint="eastAsia"/>
        </w:rPr>
        <w:br/>
      </w:r>
      <w:r>
        <w:rPr>
          <w:rFonts w:hint="eastAsia"/>
        </w:rPr>
        <w:t>　　　　二、立体停车场行业主要法规政策</w:t>
      </w:r>
      <w:r>
        <w:rPr>
          <w:rFonts w:hint="eastAsia"/>
        </w:rPr>
        <w:br/>
      </w:r>
      <w:r>
        <w:rPr>
          <w:rFonts w:hint="eastAsia"/>
        </w:rPr>
        <w:t>　　第三节 立体停车场产业社会环境分析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2024-2025年全球立体停车场行业发展态势分析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全球立体停车场市场发展现状分析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全球主要国家、地区立体停车场市场现状</w:t>
      </w:r>
      <w:r>
        <w:rPr>
          <w:rFonts w:hint="eastAsia"/>
        </w:rPr>
        <w:br/>
      </w:r>
      <w:r>
        <w:rPr>
          <w:rFonts w:hint="eastAsia"/>
        </w:rPr>
        <w:t>　　第三节 全球立体停车场行业发展趋势预测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中国立体停车场行业发展调研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2019-2024年中国立体停车场行业规模情况</w:t>
      </w:r>
      <w:r>
        <w:rPr>
          <w:rFonts w:hint="eastAsia"/>
        </w:rPr>
        <w:br/>
      </w:r>
      <w:r>
        <w:rPr>
          <w:rFonts w:hint="eastAsia"/>
        </w:rPr>
        <w:t>　　　　一、立体停车场行业市场规模状况</w:t>
      </w:r>
      <w:r>
        <w:rPr>
          <w:rFonts w:hint="eastAsia"/>
        </w:rPr>
        <w:br/>
      </w:r>
      <w:r>
        <w:rPr>
          <w:rFonts w:hint="eastAsia"/>
        </w:rPr>
        <w:t>　　　　二、立体停车场行业单位规模状况</w:t>
      </w:r>
      <w:r>
        <w:rPr>
          <w:rFonts w:hint="eastAsia"/>
        </w:rPr>
        <w:br/>
      </w:r>
      <w:r>
        <w:rPr>
          <w:rFonts w:hint="eastAsia"/>
        </w:rPr>
        <w:t>　　　　三、立体停车场行业人员规模状况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2019-2024年中国立体停车场行业财务能力分析</w:t>
      </w:r>
      <w:r>
        <w:rPr>
          <w:rFonts w:hint="eastAsia"/>
        </w:rPr>
        <w:br/>
      </w:r>
      <w:r>
        <w:rPr>
          <w:rFonts w:hint="eastAsia"/>
        </w:rPr>
        <w:t>　　　　一、立体停车场行业盈利能力分析</w:t>
      </w:r>
      <w:r>
        <w:rPr>
          <w:rFonts w:hint="eastAsia"/>
        </w:rPr>
        <w:br/>
      </w:r>
      <w:r>
        <w:rPr>
          <w:rFonts w:hint="eastAsia"/>
        </w:rPr>
        <w:t>　　　　二、立体停车场行业偿债能力分析</w:t>
      </w:r>
      <w:r>
        <w:rPr>
          <w:rFonts w:hint="eastAsia"/>
        </w:rPr>
        <w:br/>
      </w:r>
      <w:r>
        <w:rPr>
          <w:rFonts w:hint="eastAsia"/>
        </w:rPr>
        <w:t>　　　　三、立体停车场行业营运能力分析</w:t>
      </w:r>
      <w:r>
        <w:rPr>
          <w:rFonts w:hint="eastAsia"/>
        </w:rPr>
        <w:br/>
      </w:r>
      <w:r>
        <w:rPr>
          <w:rFonts w:hint="eastAsia"/>
        </w:rPr>
        <w:t>　　　　四、立体停车场行业发展能力分析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2024-2025年中国立体停车场行业热点动态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2024-2025年中国立体停车场行业面临的挑战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中国立体停车场行业重点地区市场调研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**地区立体停车场发展现状及趋势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**地区立体停车场发展现状及趋势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**地区立体停车场发展现状及趋势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**地区立体停车场发展现状及趋势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中国立体停车场行业价格走势及影响因素分析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国内立体停车场行业价格回顾</w:t>
      </w:r>
      <w:r>
        <w:rPr>
          <w:rFonts w:hint="eastAsia"/>
        </w:rPr>
        <w:br/>
      </w:r>
      <w:r>
        <w:rPr>
          <w:rFonts w:hint="eastAsia"/>
        </w:rPr>
        <w:t>　　第二节 国内立体停车场行业价格走势预测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国内立体停车场行业价格影响因素分析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中国立体停车场行业客户调研</w:t>
      </w:r>
      <w:r>
        <w:rPr>
          <w:rFonts w:hint="eastAsia"/>
        </w:rPr>
        <w:br/>
      </w:r>
      <w:r>
        <w:rPr>
          <w:rFonts w:hint="eastAsia"/>
        </w:rPr>
        <w:t>　　　　一、立体停车场行业客户偏好调查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二、客户对立体停车场品牌的首要认知渠道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三、立体停车场品牌忠诚度调查</w:t>
      </w:r>
      <w:r>
        <w:rPr>
          <w:rFonts w:hint="eastAsia"/>
        </w:rPr>
        <w:br/>
      </w:r>
      <w:r>
        <w:rPr>
          <w:rFonts w:hint="eastAsia"/>
        </w:rPr>
        <w:t>　　　　四、立体停车场行业客户消费理念调研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中国立体停车场行业重点企业发展调研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中国立体停车场行业竞争格局分析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2025年立体停车场行业集中度分析</w:t>
      </w:r>
      <w:r>
        <w:rPr>
          <w:rFonts w:hint="eastAsia"/>
        </w:rPr>
        <w:br/>
      </w:r>
      <w:r>
        <w:rPr>
          <w:rFonts w:hint="eastAsia"/>
        </w:rPr>
        <w:t>　　　　一、立体停车场市场集中度分析</w:t>
      </w:r>
      <w:r>
        <w:rPr>
          <w:rFonts w:hint="eastAsia"/>
        </w:rPr>
        <w:br/>
      </w:r>
      <w:r>
        <w:rPr>
          <w:rFonts w:hint="eastAsia"/>
        </w:rPr>
        <w:t>　　　　二、立体停车场企业集中度分析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2024-2025年立体停车场行业竞争格局分析</w:t>
      </w:r>
      <w:r>
        <w:rPr>
          <w:rFonts w:hint="eastAsia"/>
        </w:rPr>
        <w:br/>
      </w:r>
      <w:r>
        <w:rPr>
          <w:rFonts w:hint="eastAsia"/>
        </w:rPr>
        <w:t>　　　　一、立体停车场行业竞争策略分析</w:t>
      </w:r>
      <w:r>
        <w:rPr>
          <w:rFonts w:hint="eastAsia"/>
        </w:rPr>
        <w:br/>
      </w:r>
      <w:r>
        <w:rPr>
          <w:rFonts w:hint="eastAsia"/>
        </w:rPr>
        <w:t>　　　　二、立体停车场行业竞争格局展望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三、我国立体停车场市场竞争趋势</w:t>
      </w:r>
      <w:r>
        <w:rPr>
          <w:rFonts w:hint="eastAsia"/>
        </w:rPr>
        <w:br/>
      </w:r>
      <w:r>
        <w:rPr>
          <w:rFonts w:hint="eastAsia"/>
        </w:rPr>
        <w:t>　　第三节 立体停车场行业兼并与重组整合分析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一、立体停车场行业兼并与重组整合动态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二、立体停车场行业兼并与重组整合发展趋势预测分析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立体停车场行业投资风险及应对策略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立体停车场行业SWOT模型分析</w:t>
      </w:r>
      <w:r>
        <w:rPr>
          <w:rFonts w:hint="eastAsia"/>
        </w:rPr>
        <w:br/>
      </w:r>
      <w:r>
        <w:rPr>
          <w:rFonts w:hint="eastAsia"/>
        </w:rPr>
        <w:t>　　　　一、立体停车场行业优势分析</w:t>
      </w:r>
      <w:r>
        <w:rPr>
          <w:rFonts w:hint="eastAsia"/>
        </w:rPr>
        <w:br/>
      </w:r>
      <w:r>
        <w:rPr>
          <w:rFonts w:hint="eastAsia"/>
        </w:rPr>
        <w:t>　　　　二、立体停车场行业劣势分析</w:t>
      </w:r>
      <w:r>
        <w:rPr>
          <w:rFonts w:hint="eastAsia"/>
        </w:rPr>
        <w:br/>
      </w:r>
      <w:r>
        <w:rPr>
          <w:rFonts w:hint="eastAsia"/>
        </w:rPr>
        <w:t>　　　　三、立体停车场行业机会分析</w:t>
      </w:r>
      <w:r>
        <w:rPr>
          <w:rFonts w:hint="eastAsia"/>
        </w:rPr>
        <w:br/>
      </w:r>
      <w:r>
        <w:rPr>
          <w:rFonts w:hint="eastAsia"/>
        </w:rPr>
        <w:t>　　　　四、立体停车场行业风险分析</w:t>
      </w:r>
      <w:r>
        <w:rPr>
          <w:rFonts w:hint="eastAsia"/>
        </w:rPr>
        <w:br/>
      </w:r>
      <w:r>
        <w:rPr>
          <w:rFonts w:hint="eastAsia"/>
        </w:rPr>
        <w:t>　　第二节 立体停车场行业投资风险及控制策略分析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一、立体停车场市场风险及控制策略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二、立体停车场行业政策风险及控制策略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三、立体停车场行业经营风险及控制策略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四、立体停车场同业竞争风险及控制策略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五、立体停车场行业其他风险及控制策略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2025-2031年中国立体停车场市场预测及发展建议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2025-2031年中国立体停车场市场预测分析</w:t>
      </w:r>
      <w:r>
        <w:rPr>
          <w:rFonts w:hint="eastAsia"/>
        </w:rPr>
        <w:br/>
      </w:r>
      <w:r>
        <w:rPr>
          <w:rFonts w:hint="eastAsia"/>
        </w:rPr>
        <w:t>　　　　一、中国立体停车场市场前景分析</w:t>
      </w:r>
      <w:r>
        <w:rPr>
          <w:rFonts w:hint="eastAsia"/>
        </w:rPr>
        <w:br/>
      </w:r>
      <w:r>
        <w:rPr>
          <w:rFonts w:hint="eastAsia"/>
        </w:rPr>
        <w:t>　　　　二、中国立体停车场发展趋势预测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2025-2031年中国立体停车场企业发展策略建议</w:t>
      </w:r>
      <w:r>
        <w:rPr>
          <w:rFonts w:hint="eastAsia"/>
        </w:rPr>
        <w:br/>
      </w:r>
      <w:r>
        <w:rPr>
          <w:rFonts w:hint="eastAsia"/>
        </w:rPr>
        <w:t>　　　　一、立体停车场企业融资策略</w:t>
      </w:r>
      <w:r>
        <w:rPr>
          <w:rFonts w:hint="eastAsia"/>
        </w:rPr>
        <w:br/>
      </w:r>
      <w:r>
        <w:rPr>
          <w:rFonts w:hint="eastAsia"/>
        </w:rPr>
        <w:t>　　　　二、立体停车场企业人才策略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2025-2031年中国立体停车场企业营销策略建议</w:t>
      </w:r>
      <w:r>
        <w:rPr>
          <w:rFonts w:hint="eastAsia"/>
        </w:rPr>
        <w:br/>
      </w:r>
      <w:r>
        <w:rPr>
          <w:rFonts w:hint="eastAsia"/>
        </w:rPr>
        <w:t>　　　　一、立体停车场企业定位策略</w:t>
      </w:r>
      <w:r>
        <w:rPr>
          <w:rFonts w:hint="eastAsia"/>
        </w:rPr>
        <w:br/>
      </w:r>
      <w:r>
        <w:rPr>
          <w:rFonts w:hint="eastAsia"/>
        </w:rPr>
        <w:t>　　　　二、立体停车场企业价格策略</w:t>
      </w:r>
      <w:r>
        <w:rPr>
          <w:rFonts w:hint="eastAsia"/>
        </w:rPr>
        <w:br/>
      </w:r>
      <w:r>
        <w:rPr>
          <w:rFonts w:hint="eastAsia"/>
        </w:rPr>
        <w:t>　　　　三、立体停车场企业促销策略</w:t>
      </w:r>
      <w:r>
        <w:rPr>
          <w:rFonts w:hint="eastAsia"/>
        </w:rPr>
        <w:br/>
      </w:r>
      <w:r>
        <w:rPr>
          <w:rFonts w:hint="eastAsia"/>
        </w:rPr>
        <w:t>　　第四节 [.中.智.林]立体停车场行业研究结论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立体停车场介绍</w:t>
      </w:r>
      <w:r>
        <w:rPr>
          <w:rFonts w:hint="eastAsia"/>
        </w:rPr>
        <w:br/>
      </w:r>
      <w:r>
        <w:rPr>
          <w:rFonts w:hint="eastAsia"/>
        </w:rPr>
        <w:t>　　图表 立体停车场图片</w:t>
      </w:r>
      <w:r>
        <w:rPr>
          <w:rFonts w:hint="eastAsia"/>
        </w:rPr>
        <w:br/>
      </w:r>
      <w:r>
        <w:rPr>
          <w:rFonts w:hint="eastAsia"/>
        </w:rPr>
        <w:t>　　图表 立体停车场主要特点</w:t>
      </w:r>
      <w:r>
        <w:rPr>
          <w:rFonts w:hint="eastAsia"/>
        </w:rPr>
        <w:br/>
      </w:r>
      <w:r>
        <w:rPr>
          <w:rFonts w:hint="eastAsia"/>
        </w:rPr>
        <w:t>　　图表 立体停车场发展有利因素分析</w:t>
      </w:r>
      <w:r>
        <w:rPr>
          <w:rFonts w:hint="eastAsia"/>
        </w:rPr>
        <w:br/>
      </w:r>
      <w:r>
        <w:rPr>
          <w:rFonts w:hint="eastAsia"/>
        </w:rPr>
        <w:t>　　图表 立体停车场发展不利因素分析</w:t>
      </w:r>
      <w:r>
        <w:rPr>
          <w:rFonts w:hint="eastAsia"/>
        </w:rPr>
        <w:br/>
      </w:r>
      <w:r>
        <w:rPr>
          <w:rFonts w:hint="eastAsia"/>
        </w:rPr>
        <w:t>　　图表 进入立体停车场行业壁垒</w:t>
      </w:r>
      <w:r>
        <w:rPr>
          <w:rFonts w:hint="eastAsia"/>
        </w:rPr>
        <w:br/>
      </w:r>
      <w:r>
        <w:rPr>
          <w:rFonts w:hint="eastAsia"/>
        </w:rPr>
        <w:t>　　图表 立体停车场政策</w:t>
      </w:r>
      <w:r>
        <w:rPr>
          <w:rFonts w:hint="eastAsia"/>
        </w:rPr>
        <w:br/>
      </w:r>
      <w:r>
        <w:rPr>
          <w:rFonts w:hint="eastAsia"/>
        </w:rPr>
        <w:t>　　图表 立体停车场技术 标准</w:t>
      </w:r>
      <w:r>
        <w:rPr>
          <w:rFonts w:hint="eastAsia"/>
        </w:rPr>
        <w:br/>
      </w:r>
      <w:r>
        <w:rPr>
          <w:rFonts w:hint="eastAsia"/>
        </w:rPr>
        <w:t>　　图表 立体停车场产业链分析</w:t>
      </w:r>
      <w:r>
        <w:rPr>
          <w:rFonts w:hint="eastAsia"/>
        </w:rPr>
        <w:br/>
      </w:r>
      <w:r>
        <w:rPr>
          <w:rFonts w:hint="eastAsia"/>
        </w:rPr>
        <w:t>　　图表 立体停车场品牌分析</w:t>
      </w:r>
      <w:r>
        <w:rPr>
          <w:rFonts w:hint="eastAsia"/>
        </w:rPr>
        <w:br/>
      </w:r>
      <w:r>
        <w:rPr>
          <w:rFonts w:hint="eastAsia"/>
        </w:rPr>
        <w:t>　　图表 2024年立体停车场需求分析</w:t>
      </w:r>
      <w:r>
        <w:rPr>
          <w:rFonts w:hint="eastAsia"/>
        </w:rPr>
        <w:br/>
      </w:r>
      <w:r>
        <w:rPr>
          <w:rFonts w:hint="eastAsia"/>
        </w:rPr>
        <w:t>　　图表 2019-2024年中国立体停车场市场规模分析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2019-2024年中国立体停车场销售情况</w:t>
      </w:r>
      <w:r>
        <w:rPr>
          <w:rFonts w:hint="eastAsia"/>
        </w:rPr>
        <w:br/>
      </w:r>
      <w:r>
        <w:rPr>
          <w:rFonts w:hint="eastAsia"/>
        </w:rPr>
        <w:t>　　图表 立体停车场价格走势</w:t>
      </w:r>
      <w:r>
        <w:rPr>
          <w:rFonts w:hint="eastAsia"/>
        </w:rPr>
        <w:br/>
      </w:r>
      <w:r>
        <w:rPr>
          <w:rFonts w:hint="eastAsia"/>
        </w:rPr>
        <w:t>　　图表 2025年中国立体停车场公司数量统计 单位：家</w:t>
      </w:r>
      <w:r>
        <w:rPr>
          <w:rFonts w:hint="eastAsia"/>
        </w:rPr>
        <w:br/>
      </w:r>
      <w:r>
        <w:rPr>
          <w:rFonts w:hint="eastAsia"/>
        </w:rPr>
        <w:t>　　图表 立体停车场成本和利润分析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华东地区立体停车场市场规模情况</w:t>
      </w:r>
      <w:r>
        <w:rPr>
          <w:rFonts w:hint="eastAsia"/>
        </w:rPr>
        <w:br/>
      </w:r>
      <w:r>
        <w:rPr>
          <w:rFonts w:hint="eastAsia"/>
        </w:rPr>
        <w:t>　　图表 华东地区立体停车场市场销售额</w:t>
      </w:r>
      <w:r>
        <w:rPr>
          <w:rFonts w:hint="eastAsia"/>
        </w:rPr>
        <w:br/>
      </w:r>
      <w:r>
        <w:rPr>
          <w:rFonts w:hint="eastAsia"/>
        </w:rPr>
        <w:t>　　图表 华南地区立体停车场市场规模情况</w:t>
      </w:r>
      <w:r>
        <w:rPr>
          <w:rFonts w:hint="eastAsia"/>
        </w:rPr>
        <w:br/>
      </w:r>
      <w:r>
        <w:rPr>
          <w:rFonts w:hint="eastAsia"/>
        </w:rPr>
        <w:t>　　图表 华南地区立体停车场市场销售额</w:t>
      </w:r>
      <w:r>
        <w:rPr>
          <w:rFonts w:hint="eastAsia"/>
        </w:rPr>
        <w:br/>
      </w:r>
      <w:r>
        <w:rPr>
          <w:rFonts w:hint="eastAsia"/>
        </w:rPr>
        <w:t>　　图表 华北地区立体停车场市场规模情况</w:t>
      </w:r>
      <w:r>
        <w:rPr>
          <w:rFonts w:hint="eastAsia"/>
        </w:rPr>
        <w:br/>
      </w:r>
      <w:r>
        <w:rPr>
          <w:rFonts w:hint="eastAsia"/>
        </w:rPr>
        <w:t>　　图表 华北地区立体停车场市场销售额</w:t>
      </w:r>
      <w:r>
        <w:rPr>
          <w:rFonts w:hint="eastAsia"/>
        </w:rPr>
        <w:br/>
      </w:r>
      <w:r>
        <w:rPr>
          <w:rFonts w:hint="eastAsia"/>
        </w:rPr>
        <w:t>　　图表 华中地区立体停车场市场规模情况</w:t>
      </w:r>
      <w:r>
        <w:rPr>
          <w:rFonts w:hint="eastAsia"/>
        </w:rPr>
        <w:br/>
      </w:r>
      <w:r>
        <w:rPr>
          <w:rFonts w:hint="eastAsia"/>
        </w:rPr>
        <w:t>　　图表 华中地区立体停车场市场销售额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立体停车场投资、并购现状分析</w:t>
      </w:r>
      <w:r>
        <w:rPr>
          <w:rFonts w:hint="eastAsia"/>
        </w:rPr>
        <w:br/>
      </w:r>
      <w:r>
        <w:rPr>
          <w:rFonts w:hint="eastAsia"/>
        </w:rPr>
        <w:t>　　图表 立体停车场上游、下游研究分析</w:t>
      </w:r>
      <w:r>
        <w:rPr>
          <w:rFonts w:hint="eastAsia"/>
        </w:rPr>
        <w:br/>
      </w:r>
      <w:r>
        <w:rPr>
          <w:rFonts w:hint="eastAsia"/>
        </w:rPr>
        <w:t>　　图表 立体停车场最新消息</w:t>
      </w:r>
      <w:r>
        <w:rPr>
          <w:rFonts w:hint="eastAsia"/>
        </w:rPr>
        <w:br/>
      </w:r>
      <w:r>
        <w:rPr>
          <w:rFonts w:hint="eastAsia"/>
        </w:rPr>
        <w:t>　　图表 立体停车场企业简介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立体停车场企业经营情况</w:t>
      </w:r>
      <w:r>
        <w:rPr>
          <w:rFonts w:hint="eastAsia"/>
        </w:rPr>
        <w:br/>
      </w:r>
      <w:r>
        <w:rPr>
          <w:rFonts w:hint="eastAsia"/>
        </w:rPr>
        <w:t>　　图表 立体停车场企业(二)简介</w:t>
      </w:r>
      <w:r>
        <w:rPr>
          <w:rFonts w:hint="eastAsia"/>
        </w:rPr>
        <w:br/>
      </w:r>
      <w:r>
        <w:rPr>
          <w:rFonts w:hint="eastAsia"/>
        </w:rPr>
        <w:t>　　图表 企业立体停车场业务</w:t>
      </w:r>
      <w:r>
        <w:rPr>
          <w:rFonts w:hint="eastAsia"/>
        </w:rPr>
        <w:br/>
      </w:r>
      <w:r>
        <w:rPr>
          <w:rFonts w:hint="eastAsia"/>
        </w:rPr>
        <w:t>　　图表 立体停车场企业(二)经营情况</w:t>
      </w:r>
      <w:r>
        <w:rPr>
          <w:rFonts w:hint="eastAsia"/>
        </w:rPr>
        <w:br/>
      </w:r>
      <w:r>
        <w:rPr>
          <w:rFonts w:hint="eastAsia"/>
        </w:rPr>
        <w:t>　　图表 立体停车场企业(三)调研</w:t>
      </w:r>
      <w:r>
        <w:rPr>
          <w:rFonts w:hint="eastAsia"/>
        </w:rPr>
        <w:br/>
      </w:r>
      <w:r>
        <w:rPr>
          <w:rFonts w:hint="eastAsia"/>
        </w:rPr>
        <w:t>　　图表 企业立体停车场业务分析</w:t>
      </w:r>
      <w:r>
        <w:rPr>
          <w:rFonts w:hint="eastAsia"/>
        </w:rPr>
        <w:br/>
      </w:r>
      <w:r>
        <w:rPr>
          <w:rFonts w:hint="eastAsia"/>
        </w:rPr>
        <w:t>　　图表 立体停车场企业(三)经营情况</w:t>
      </w:r>
      <w:r>
        <w:rPr>
          <w:rFonts w:hint="eastAsia"/>
        </w:rPr>
        <w:br/>
      </w:r>
      <w:r>
        <w:rPr>
          <w:rFonts w:hint="eastAsia"/>
        </w:rPr>
        <w:t>　　图表 立体停车场企业(四)介绍</w:t>
      </w:r>
      <w:r>
        <w:rPr>
          <w:rFonts w:hint="eastAsia"/>
        </w:rPr>
        <w:br/>
      </w:r>
      <w:r>
        <w:rPr>
          <w:rFonts w:hint="eastAsia"/>
        </w:rPr>
        <w:t>　　图表 企业立体停车场产品服务</w:t>
      </w:r>
      <w:r>
        <w:rPr>
          <w:rFonts w:hint="eastAsia"/>
        </w:rPr>
        <w:br/>
      </w:r>
      <w:r>
        <w:rPr>
          <w:rFonts w:hint="eastAsia"/>
        </w:rPr>
        <w:t>　　图表 立体停车场企业(四)经营情况</w:t>
      </w:r>
      <w:r>
        <w:rPr>
          <w:rFonts w:hint="eastAsia"/>
        </w:rPr>
        <w:br/>
      </w:r>
      <w:r>
        <w:rPr>
          <w:rFonts w:hint="eastAsia"/>
        </w:rPr>
        <w:t>　　图表 立体停车场企业(五)简介</w:t>
      </w:r>
      <w:r>
        <w:rPr>
          <w:rFonts w:hint="eastAsia"/>
        </w:rPr>
        <w:br/>
      </w:r>
      <w:r>
        <w:rPr>
          <w:rFonts w:hint="eastAsia"/>
        </w:rPr>
        <w:t>　　图表 企业立体停车场业务分析</w:t>
      </w:r>
      <w:r>
        <w:rPr>
          <w:rFonts w:hint="eastAsia"/>
        </w:rPr>
        <w:br/>
      </w:r>
      <w:r>
        <w:rPr>
          <w:rFonts w:hint="eastAsia"/>
        </w:rPr>
        <w:t>　　图表 立体停车场企业(五)经营情况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立体停车场行业生命周期</w:t>
      </w:r>
      <w:r>
        <w:rPr>
          <w:rFonts w:hint="eastAsia"/>
        </w:rPr>
        <w:br/>
      </w:r>
      <w:r>
        <w:rPr>
          <w:rFonts w:hint="eastAsia"/>
        </w:rPr>
        <w:t>　　图表 立体停车场优势、劣势、机会、威胁分析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立体停车场市场容量</w:t>
      </w:r>
      <w:r>
        <w:rPr>
          <w:rFonts w:hint="eastAsia"/>
        </w:rPr>
        <w:br/>
      </w:r>
      <w:r>
        <w:rPr>
          <w:rFonts w:hint="eastAsia"/>
        </w:rPr>
        <w:t>　　图表 立体停车场发展前景</w:t>
      </w:r>
      <w:r>
        <w:rPr>
          <w:rFonts w:hint="eastAsia"/>
        </w:rPr>
        <w:br/>
      </w:r>
      <w:r>
        <w:rPr>
          <w:rFonts w:hint="eastAsia"/>
        </w:rPr>
        <w:t>　　图表 2025-2031年中国立体停车场市场规模预测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2025-2031年中国立体停车场销售预测</w:t>
      </w:r>
      <w:r>
        <w:rPr>
          <w:rFonts w:hint="eastAsia"/>
        </w:rPr>
        <w:br/>
      </w:r>
      <w:r>
        <w:rPr>
          <w:rFonts w:hint="eastAsia"/>
        </w:rPr>
        <w:t>　　图表 立体停车场主要驱动因素</w:t>
      </w:r>
      <w:r>
        <w:rPr>
          <w:rFonts w:hint="eastAsia"/>
        </w:rPr>
        <w:br/>
      </w:r>
      <w:r>
        <w:rPr>
          <w:rFonts w:hint="eastAsia"/>
        </w:rPr>
        <w:t>　　图表 立体停车场发展趋势预测</w:t>
      </w:r>
      <w:r>
        <w:rPr>
          <w:rFonts w:hint="eastAsia"/>
        </w:rPr>
        <w:br/>
      </w:r>
      <w:r>
        <w:rPr>
          <w:rFonts w:hint="eastAsia"/>
        </w:rPr>
        <w:t>　　图表 立体停车场注意事项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fbb7dca7a46db" w:history="1">
        <w:r>
          <w:rPr>
            <w:rStyle w:val="Hyperlink"/>
          </w:rPr>
          <w:t>2025-2031年中国立体停车场行业现状调研与发展趋势分析报告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fbb7dca7a46db" w:history="1">
        <w:r>
          <w:rPr>
            <w:rStyle w:val="Hyperlink"/>
          </w:rPr>
          <w:t>https://www.20087.com/1/91/LiTiTingCheChangHangYeFaZhanQuShi.html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车库价格一般是多少、立体停车场设备厂家、智能立体自动化车库、立体停车场效果图、智能停车场管理系统、立体停车场安全吗、立体停车场可行性研究报告、立体停车场怎么取车、立体车库停车技巧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fb3ea832c417d" w:history="1">
      <w:r>
        <w:rPr>
          <w:rStyle w:val="Hyperlink"/>
        </w:rPr>
        <w:t>2025-2031年中国立体停车场行业现状调研与发展趋势分析报告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LiTiTingCheChangHangYeFaZhanQuShi.html" TargetMode="External" Id="R28afbb7dca7a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LiTiTingCheChangHangYeFaZhanQuShi.html" TargetMode="External" Id="R9ebfb3ea832c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2025-02-24T02:21:00Z</dcterms:created>
  <dcterms:modified xsi:type="dcterms:W3CDTF">2025-02-24T03:21:00Z</dcterms:modified>
  <dc:subject>2025-2031年中国立体停车场行业现状调研与发展趋势分析报告</dc:subject>
  <dc:title>2025-2031年中国立体停车场行业现状调研与发展趋势分析报告</dc:title>
  <cp:keywords>2025-2031年中国立体停车场行业现状调研与发展趋势分析报告</cp:keywords>
  <dc:description>2025-2031年中国立体停车场行业现状调研与发展趋势分析报告</dc:description>
</cp:coreProperties>
</file>