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361fd5564bb8" w:history="1">
              <w:r>
                <w:rPr>
                  <w:rStyle w:val="Hyperlink"/>
                </w:rPr>
                <w:t>2025-2031年中国航线测试设备市场现状调研与发展前景趋势分析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361fd5564bb8" w:history="1">
              <w:r>
                <w:rPr>
                  <w:rStyle w:val="Hyperlink"/>
                </w:rPr>
                <w:t>2025-2031年中国航线测试设备市场现状调研与发展前景趋势分析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4361fd5564bb8" w:history="1">
                <w:r>
                  <w:rPr>
                    <w:rStyle w:val="Hyperlink"/>
                  </w:rPr>
                  <w:t>https://www.20087.com/8/01/HangXianCeShiSheBeiShiChangQianJing.html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线测试设备是用于在飞机制造、维护与大修过程中对机载电子系统、航电设备、通信导航系统及电气线路进行功能验证、性能检测与故障诊断的专业测试工具，广泛应用于飞机总装线、航空公司机库及第三方维修中心。其功能涵盖对飞行控制系统、仪表显示系统、无线电通信、雷达、应答机、电源系统及数据总线（如ARINC 429、AFDX）的全面检测，确保各系统在交付或放行前符合严格的适航标准与技术规范。设备通常由测试主机、专用接口单元、测试适配器电缆及测试程序软件组成，能够模拟真实飞行环境下的信号输入，采集并分析系统响应。航线测试设备企业在测试精度、信号仿真能力、接口兼容性、软件可配置性与安全性（如过压保护）方面进行严格设计，确保测试过程不损伤被测设备且结果可靠。现代设备支持自动化测试序列执行与报告生成，提升检测效率与一致性。</w:t>
      </w:r>
      <w:r>
        <w:rPr>
          <w:rFonts w:hint="eastAsia"/>
        </w:rPr>
        <w:br/>
      </w:r>
      <w:r>
        <w:rPr>
          <w:rFonts w:hint="eastAsia"/>
        </w:rPr>
        <w:t>　　未来，航线测试设备的发展将向综合化平台、虚拟化仿真与预测性维护集成方向深化。多功能集成测试平台将整合多种测试能力于单一设备，减少地面支持设备（GSE）的种类与占地面积，提升机坪操作效率。基于模型的系统工程（MBSE）与虚拟测试环境的发展，将支持在飞机设计阶段即进行系统级仿真验证，并在维护阶段利用数字孪生模型辅助故障定位。测试设备将更深度集成飞机健康管理系统（PHM）的数据接口，实现测试结果与机载监控数据的关联分析，为维修决策提供更全面依据。无线测试技术与模块化探针系统将减少物理连接的复杂性，适应复杂线缆布局。在网络安全方面，测试设备将具备更强的固件保护与数据加密能力，防止未授权访问。长远来看，航线测试设备将从独立检测工具转型为集系统验证、数据融合与维修支持于一体的飞机全生命周期健康管理终端，支撑航空工业向更高安全性、更短停场时间与更智能维护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361fd5564bb8" w:history="1">
        <w:r>
          <w:rPr>
            <w:rStyle w:val="Hyperlink"/>
          </w:rPr>
          <w:t>2025-2031年中国航线测试设备市场现状调研与发展前景趋势分析</w:t>
        </w:r>
      </w:hyperlink>
      <w:r>
        <w:rPr>
          <w:rFonts w:hint="eastAsia"/>
        </w:rPr>
        <w:t>》以专业视角，系统分析了航线测试设备行业的市场规模、价格动态及产业链结构，梳理了不同航线测试设备细分领域的发展现状。报告从航线测试设备技术路径、供需关系等维度，客观呈现了航线测试设备领域的技术成熟度与创新方向，并对中期市场前景作出合理预测，同时评估了航线测试设备重点企业的市场表现、品牌竞争力和行业集中度。报告还结合政策环境与消费升级趋势，识别了航线测试设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航线测试设备行业概述</w:t>
      </w:r>
      <w:r>
        <w:rPr>
          <w:rFonts w:hint="eastAsia"/>
        </w:rPr>
        <w:br/>
      </w:r>
      <w:r>
        <w:rPr>
          <w:rFonts w:hint="eastAsia"/>
        </w:rPr>
        <w:t>　　第一节 航线测试设备定义与分类</w:t>
      </w:r>
      <w:r>
        <w:rPr>
          <w:rFonts w:hint="eastAsia"/>
        </w:rPr>
        <w:br/>
      </w:r>
      <w:r>
        <w:rPr>
          <w:rFonts w:hint="eastAsia"/>
        </w:rPr>
        <w:t>　　第二节 航线测试设备应用领域</w:t>
      </w:r>
      <w:r>
        <w:rPr>
          <w:rFonts w:hint="eastAsia"/>
        </w:rPr>
        <w:br/>
      </w:r>
      <w:r>
        <w:rPr>
          <w:rFonts w:hint="eastAsia"/>
        </w:rPr>
        <w:t>　　第三节 航线测试设备行业经济指标分析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航线测试设备产业链及经营模式分析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三、航线测试设备销售模式及销售渠道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全球航线测试设备市场发展综述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2019-2024年全球航线测试设备市场规模与趋势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主要国家与地区航线测试设备市场分析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2025-2031年全球航线测试设备行业发展趋势与前景预测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中国航线测试设备行业市场分析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2024-2025年航线测试设备产能与投资动态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一、国内航线测试设备产能及利用情况</w:t>
      </w:r>
      <w:r>
        <w:rPr>
          <w:rFonts w:hint="eastAsia"/>
        </w:rPr>
        <w:br/>
      </w:r>
      <w:r>
        <w:rPr>
          <w:rFonts w:hint="eastAsia"/>
        </w:rPr>
        <w:t>　　　　二、航线测试设备产能扩张与投资动态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2025-2031年航线测试设备行业产量统计与趋势预测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一、2019-2024年航线测试设备行业产量数据统计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1、2019-2024年航线测试设备产量及增长趋势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2、2019-2024年航线测试设备细分产品产量及份额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二、影响航线测试设备产量的关键因素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2025-2031年航线测试设备市场需求与销售分析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一、2024-2025年航线测试设备行业需求现状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二、航线测试设备客户群体与需求特点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三、2019-2024年航线测试设备行业销售规模分析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四、2025-2031年航线测试设备市场增长潜力与规模预测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中国航线测试设备细分市场与下游应用领域分析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航线测试设备细分市场分析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一、2024-2025年航线测试设备主要细分产品市场现状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航线测试设备下游应用与客户群体分析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一、2024-2025年航线测试设备各应用领域市场现状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2024-2025年航线测试设备行业技术发展现状及趋势分析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航线测试设备行业技术发展现状分析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国内外航线测试设备行业技术差异与原因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航线测试设备行业技术发展方向、趋势预测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提升航线测试设备行业技术能力策略建议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航线测试设备价格机制与竞争策略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一、2019-2024年航线测试设备市场价格走势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航线测试设备定价策略与方法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2025-2031年航线测试设备价格竞争态势与趋势预测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中国航线测试设备行业重点区域市场研究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2024-2025年重点区域航线测试设备市场发展概况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二、2019-2024年航线测试设备市场需求规模情况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二、2019-2024年航线测试设备市场需求规模情况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二、2019-2024年航线测试设备市场需求规模情况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二、2019-2024年航线测试设备市场需求规模情况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二、2019-2024年航线测试设备市场需求规模情况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三、2025-2031年航线测试设备行业发展潜力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2019-2024年中国航线测试设备行业进出口情况分析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航线测试设备行业进口情况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一、2019-2024年航线测试设备进口规模及增长情况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二、航线测试设备主要进口来源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航线测试设备行业出口情况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一、2019-2024年航线测试设备出口规模及增长情况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二、航线测试设备主要出口目的地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2019-2024年中国航线测试设备行业总体发展与财务状况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2019-2024年中国航线测试设备行业规模情况</w:t>
      </w:r>
      <w:r>
        <w:rPr>
          <w:rFonts w:hint="eastAsia"/>
        </w:rPr>
        <w:br/>
      </w:r>
      <w:r>
        <w:rPr>
          <w:rFonts w:hint="eastAsia"/>
        </w:rPr>
        <w:t>　　　　一、航线测试设备行业企业数量规模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二、航线测试设备行业从业人员规模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三、航线测试设备行业市场敏感性分析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2019-2024年中国航线测试设备行业财务能力分析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一、航线测试设备行业盈利能力</w:t>
      </w:r>
      <w:r>
        <w:rPr>
          <w:rFonts w:hint="eastAsia"/>
        </w:rPr>
        <w:br/>
      </w:r>
      <w:r>
        <w:rPr>
          <w:rFonts w:hint="eastAsia"/>
        </w:rPr>
        <w:t>　　　　二、航线测试设备行业偿债能力</w:t>
      </w:r>
      <w:r>
        <w:rPr>
          <w:rFonts w:hint="eastAsia"/>
        </w:rPr>
        <w:br/>
      </w:r>
      <w:r>
        <w:rPr>
          <w:rFonts w:hint="eastAsia"/>
        </w:rPr>
        <w:t>　　　　三、航线测试设备行业营运能力</w:t>
      </w:r>
      <w:r>
        <w:rPr>
          <w:rFonts w:hint="eastAsia"/>
        </w:rPr>
        <w:br/>
      </w:r>
      <w:r>
        <w:rPr>
          <w:rFonts w:hint="eastAsia"/>
        </w:rPr>
        <w:t>　　　　四、航线测试设备行业发展能力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航线测试设备行业重点企业调研分析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二、企业航线测试设备业务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中国航线测试设备行业竞争格局分析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航线测试设备行业竞争格局总览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2024-2025年航线测试设备行业竞争力分析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2019-2024年航线测试设备行业企业并购活动分析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2024-2025年航线测试设备行业会展与招投标活动分析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一、航线测试设备行业会展活动及其市场影响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2025年中国航线测试设备企业发展企业发展策略与建议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航线测试设备销售模式与渠道策略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航线测试设备品牌与市场推广策略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航线测试设备研发投入与技术创新能力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航线测试设备合作联盟与资源整合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中国航线测试设备行业风险与对策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航线测试设备行业SWOT分析</w:t>
      </w:r>
      <w:r>
        <w:rPr>
          <w:rFonts w:hint="eastAsia"/>
        </w:rPr>
        <w:br/>
      </w:r>
      <w:r>
        <w:rPr>
          <w:rFonts w:hint="eastAsia"/>
        </w:rPr>
        <w:t>　　　　一、航线测试设备行业优势</w:t>
      </w:r>
      <w:r>
        <w:rPr>
          <w:rFonts w:hint="eastAsia"/>
        </w:rPr>
        <w:br/>
      </w:r>
      <w:r>
        <w:rPr>
          <w:rFonts w:hint="eastAsia"/>
        </w:rPr>
        <w:t>　　　　二、航线测试设备行业劣势</w:t>
      </w:r>
      <w:r>
        <w:rPr>
          <w:rFonts w:hint="eastAsia"/>
        </w:rPr>
        <w:br/>
      </w:r>
      <w:r>
        <w:rPr>
          <w:rFonts w:hint="eastAsia"/>
        </w:rPr>
        <w:t>　　　　三、航线测试设备市场机会</w:t>
      </w:r>
      <w:r>
        <w:rPr>
          <w:rFonts w:hint="eastAsia"/>
        </w:rPr>
        <w:br/>
      </w:r>
      <w:r>
        <w:rPr>
          <w:rFonts w:hint="eastAsia"/>
        </w:rPr>
        <w:t>　　　　四、航线测试设备市场威胁</w:t>
      </w:r>
      <w:r>
        <w:rPr>
          <w:rFonts w:hint="eastAsia"/>
        </w:rPr>
        <w:br/>
      </w:r>
      <w:r>
        <w:rPr>
          <w:rFonts w:hint="eastAsia"/>
        </w:rPr>
        <w:t>　　第二节 航线测试设备行业风险及对策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2025-2031年中国航线测试设备行业前景与发展趋势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2024-2025年航线测试设备行业发展环境分析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一、航线测试设备行业主管部门与监管体制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二、航线测试设备行业主要法律法规及政策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三、航线测试设备行业标准与质量监管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2025-2031年航线测试设备行业发展趋势与方向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2025-2031年航线测试设备行业发展潜力与机遇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航线测试设备行业研究结论与建议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中~智~林~－航线测试设备行业发展建议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航线测试设备行业类别</w:t>
      </w:r>
      <w:r>
        <w:rPr>
          <w:rFonts w:hint="eastAsia"/>
        </w:rPr>
        <w:br/>
      </w:r>
      <w:r>
        <w:rPr>
          <w:rFonts w:hint="eastAsia"/>
        </w:rPr>
        <w:t>　　图表 航线测试设备行业产业链调研</w:t>
      </w:r>
      <w:r>
        <w:rPr>
          <w:rFonts w:hint="eastAsia"/>
        </w:rPr>
        <w:br/>
      </w:r>
      <w:r>
        <w:rPr>
          <w:rFonts w:hint="eastAsia"/>
        </w:rPr>
        <w:t>　　图表 航线测试设备行业现状</w:t>
      </w:r>
      <w:r>
        <w:rPr>
          <w:rFonts w:hint="eastAsia"/>
        </w:rPr>
        <w:br/>
      </w:r>
      <w:r>
        <w:rPr>
          <w:rFonts w:hint="eastAsia"/>
        </w:rPr>
        <w:t>　　图表 航线测试设备行业标准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2024年中国航线测试设备行业产能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2019-2024年中国航线测试设备行业产量统计</w:t>
      </w:r>
      <w:r>
        <w:rPr>
          <w:rFonts w:hint="eastAsia"/>
        </w:rPr>
        <w:br/>
      </w:r>
      <w:r>
        <w:rPr>
          <w:rFonts w:hint="eastAsia"/>
        </w:rPr>
        <w:t>　　图表 航线测试设备行业动态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2024年中国航线测试设备行业需求区域调研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2019-2024年中国航线测试设备行情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2019-2024年中国航线测试设备行业企业数量统计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**地区航线测试设备市场规模</w:t>
      </w:r>
      <w:r>
        <w:rPr>
          <w:rFonts w:hint="eastAsia"/>
        </w:rPr>
        <w:br/>
      </w:r>
      <w:r>
        <w:rPr>
          <w:rFonts w:hint="eastAsia"/>
        </w:rPr>
        <w:t>　　图表 **地区航线测试设备行业市场需求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**地区航线测试设备市场调研</w:t>
      </w:r>
      <w:r>
        <w:rPr>
          <w:rFonts w:hint="eastAsia"/>
        </w:rPr>
        <w:br/>
      </w:r>
      <w:r>
        <w:rPr>
          <w:rFonts w:hint="eastAsia"/>
        </w:rPr>
        <w:t>　　图表 **地区航线测试设备行业市场需求分析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**地区航线测试设备市场规模</w:t>
      </w:r>
      <w:r>
        <w:rPr>
          <w:rFonts w:hint="eastAsia"/>
        </w:rPr>
        <w:br/>
      </w:r>
      <w:r>
        <w:rPr>
          <w:rFonts w:hint="eastAsia"/>
        </w:rPr>
        <w:t>　　图表 **地区航线测试设备行业市场需求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**地区航线测试设备市场调研</w:t>
      </w:r>
      <w:r>
        <w:rPr>
          <w:rFonts w:hint="eastAsia"/>
        </w:rPr>
        <w:br/>
      </w:r>
      <w:r>
        <w:rPr>
          <w:rFonts w:hint="eastAsia"/>
        </w:rPr>
        <w:t>　　图表 **地区航线测试设备行业市场需求分析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航线测试设备行业竞争对手分析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航线测试设备重点企业（三）成长能力情况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航线测试设备行业准入条件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2025-2031年中国航线测试设备行业发展趋势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361fd5564bb8" w:history="1">
        <w:r>
          <w:rPr>
            <w:rStyle w:val="Hyperlink"/>
          </w:rPr>
          <w:t>2025-2031年中国航线测试设备市场现状调研与发展前景趋势分析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4361fd5564bb8" w:history="1">
        <w:r>
          <w:rPr>
            <w:rStyle w:val="Hyperlink"/>
          </w:rPr>
          <w:t>https://www.20087.com/8/01/HangXianCeShiSheBeiShiChangQianJing.html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热点：碧蓝航线测试服、航线测试设备是什么、航线测试题、航空测试设备、航空测试技术、航线测量、碧蓝航线高性能舵机、航线仪器、航测软件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259d2d5dc44f8" w:history="1">
      <w:r>
        <w:rPr>
          <w:rStyle w:val="Hyperlink"/>
        </w:rPr>
        <w:t>2025-2031年中国航线测试设备市场现状调研与发展前景趋势分析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angXianCeShiSheBeiShiChangQianJing.html" TargetMode="External" Id="Rc914361fd55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angXianCeShiSheBeiShiChangQianJing.html" TargetMode="External" Id="Rb88259d2d5d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2025-08-16T03:04:30Z</dcterms:created>
  <dcterms:modified xsi:type="dcterms:W3CDTF">2025-08-16T04:04:30Z</dcterms:modified>
  <dc:subject>2025-2031年中国航线测试设备市场现状调研与发展前景趋势分析</dc:subject>
  <dc:title>2025-2031年中国航线测试设备市场现状调研与发展前景趋势分析</dc:title>
  <cp:keywords>2025-2031年中国航线测试设备市场现状调研与发展前景趋势分析</cp:keywords>
  <dc:description>2025-2031年中国航线测试设备市场现状调研与发展前景趋势分析</dc:description>
</cp:coreProperties>
</file>