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aa903fd43401b" w:history="1">
              <w:r>
                <w:rPr>
                  <w:rStyle w:val="Hyperlink"/>
                </w:rPr>
                <w:t>2023-2029年中国光感天幕行业发展研究与前景趋势分析报告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aa903fd43401b" w:history="1">
              <w:r>
                <w:rPr>
                  <w:rStyle w:val="Hyperlink"/>
                </w:rPr>
                <w:t>2023-2029年中国光感天幕行业发展研究与前景趋势分析报告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aa903fd43401b" w:history="1">
                <w:r>
                  <w:rPr>
                    <w:rStyle w:val="Hyperlink"/>
                  </w:rPr>
                  <w:t>https://www.20087.com/9/32/GuangGanTianMuHangYeFaZhanQuShi.html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感天幕是一种智能遮阳系统，可以通过感应光线的变化自动调整遮阳效果。近年来，随着智能家居技术的发展和消费者对节能环保的重视，光感天幕的市场需求持续增长。目前，光感天幕不仅在感应灵敏度和自动化程度上有所提高，还通过采用先进的材料和结构设计，提高了产品的耐用性和美观度。此外，随着消费者对个性化需求的增加，光感天幕的设计也更加注重与室内装饰风格的融合。</w:t>
      </w:r>
      <w:r>
        <w:rPr>
          <w:rFonts w:hint="eastAsia"/>
        </w:rPr>
        <w:br/>
      </w:r>
      <w:r>
        <w:rPr>
          <w:rFonts w:hint="eastAsia"/>
        </w:rPr>
        <w:t>　　未来，光感天幕的发展将更加注重智能化和个性化。一方面，通过集成物联网技术和人工智能算法，光感天幕将能够实现更加精准的光照调节和能源管理，提高居住舒适度和能源效率。另一方面，随着消费者对个性化需求的增加，光感天幕将提供更多定制化选项，如不同的颜色、图案和纹理，以满足不同消费者的审美偏好。此外，随着对可持续发展的重视，光感天幕的设计将更加注重环保材料的使用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aa903fd43401b" w:history="1">
        <w:r>
          <w:rPr>
            <w:rStyle w:val="Hyperlink"/>
          </w:rPr>
          <w:t>2023-2029年中国光感天幕行业发展研究与前景趋势分析报告</w:t>
        </w:r>
      </w:hyperlink>
      <w:r>
        <w:rPr>
          <w:rFonts w:hint="eastAsia"/>
        </w:rPr>
        <w:t>》依据国家统计局、发改委及光感天幕相关协会等的数据资料，深入研究了光感天幕行业的现状，包括光感天幕市场需求、市场规模及产业链状况。光感天幕报告分析了光感天幕的价格波动、各细分市场的动态，以及重点企业的经营状况。同时，报告对光感天幕市场前景及发展趋势进行了科学预测，揭示了潜在的市场需求和投资机会，也指出了光感天幕行业内可能的风险。此外，光感天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光感天幕市场概述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按照不同分类，光感天幕主要可以分为如下几个类别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不同分类光感天幕增长趋势2017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从不同应用，光感天幕主要包括如下几个方面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中国光感天幕发展现状及未来趋势（2017-2029）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中国市场光感天幕销量及增长率（2017-2029）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中国市场主要光感天幕厂商分析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中国市场主要厂商光感天幕销量、收入及市场份额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中国市场主要厂商光感天幕销量（2017-2022）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中国市场主要厂商光感天幕收入（2017-2022）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2022年中国市场主要厂商光感天幕收入排名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中国市场主要厂商光感天幕价格（2017-2022）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中国市场主要厂商光感天幕产地分布及商业化日期</w:t>
      </w:r>
      <w:r>
        <w:rPr>
          <w:rFonts w:hint="eastAsia"/>
        </w:rPr>
        <w:br/>
      </w:r>
      <w:r>
        <w:rPr>
          <w:rFonts w:hint="eastAsia"/>
        </w:rPr>
        <w:t>　　2.3 光感天幕行业集中度、竞争程度分析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光感天幕行业集中度分析：中国Top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中国市场光感天幕第一梯队、第二梯队和第三梯队厂商（品牌）及市场份额（2017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中国主要地区光感天幕分析</w:t>
      </w:r>
      <w:r>
        <w:rPr>
          <w:rFonts w:hint="eastAsia"/>
        </w:rPr>
        <w:br/>
      </w:r>
      <w:r>
        <w:rPr>
          <w:rFonts w:hint="eastAsia"/>
        </w:rPr>
        <w:t>　　3.1 中国主要地区光感天幕市场规模分析：2017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中国主要地区光感天幕销量及市场份额（2017-2022）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中国主要地区光感天幕销量及市场份额预测（2023-2029）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中国主要地区光感天幕销售规模及市场份额（2017-2022）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中国主要地区光感天幕销售规模及市场份额预测（2023-2029）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华东地区光感天幕销量、销售规模及增长率（2017-2029）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华南地区光感天幕销量、销售规模及增长率（2017-2029）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华中地区光感天幕销量、销售规模及增长率（2017-2029）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华北地区光感天幕销量、销售规模及增长率（2017-2029）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西南地区光感天幕销量、销售规模及增长率（2017-2029）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东北及西北地区光感天幕销量、销售规模及增长率（2017-2029）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中国市场光感天幕主要企业分析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不同分类光感天幕分析</w:t>
      </w:r>
      <w:r>
        <w:rPr>
          <w:rFonts w:hint="eastAsia"/>
        </w:rPr>
        <w:br/>
      </w:r>
      <w:r>
        <w:rPr>
          <w:rFonts w:hint="eastAsia"/>
        </w:rPr>
        <w:t>　　5.1 中国市场不同分类光感天幕销量（2017-2029）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中国市场不同分类光感天幕销量及市场份额（2017-2022）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中国市场不同分类光感天幕销量预测（2023-2029）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中国市场不同分类光感天幕规模（2017-2029）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中国市场不同分类光感天幕规模及市场份额（2017-2022）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中国市场不同分类光感天幕规模预测（2023-2029）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中国市场不同分类光感天幕价格走势（2017-2029）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不同应用光感天幕分析</w:t>
      </w:r>
      <w:r>
        <w:rPr>
          <w:rFonts w:hint="eastAsia"/>
        </w:rPr>
        <w:br/>
      </w:r>
      <w:r>
        <w:rPr>
          <w:rFonts w:hint="eastAsia"/>
        </w:rPr>
        <w:t>　　6.1 中国市场不同应用光感天幕销量（2017-2029）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中国市场不同应用光感天幕销量及市场份额（2017-2022）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中国市场不同应用光感天幕销量预测（2023-2029）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中国市场不同应用光感天幕规模（2017-2029）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中国市场不同应用光感天幕规模及市场份额（2017-2022）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中国市场不同应用光感天幕规模预测（2023-2029）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中国市场不同应用光感天幕价格走势（2017-2029）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光感天幕行业技术发展趋势</w:t>
      </w:r>
      <w:r>
        <w:rPr>
          <w:rFonts w:hint="eastAsia"/>
        </w:rPr>
        <w:br/>
      </w:r>
      <w:r>
        <w:rPr>
          <w:rFonts w:hint="eastAsia"/>
        </w:rPr>
        <w:t>　　7.2 光感天幕行业主要的增长驱动因素</w:t>
      </w:r>
      <w:r>
        <w:rPr>
          <w:rFonts w:hint="eastAsia"/>
        </w:rPr>
        <w:br/>
      </w:r>
      <w:r>
        <w:rPr>
          <w:rFonts w:hint="eastAsia"/>
        </w:rPr>
        <w:t>　　7.3 光感天幕中国企业SWOT分析</w:t>
      </w:r>
      <w:r>
        <w:rPr>
          <w:rFonts w:hint="eastAsia"/>
        </w:rPr>
        <w:br/>
      </w:r>
      <w:r>
        <w:rPr>
          <w:rFonts w:hint="eastAsia"/>
        </w:rPr>
        <w:t>　　7.4 中国光感天幕行业政策环境分析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政策环境对光感天幕行业的影响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光感天幕行业产业链简介</w:t>
      </w:r>
      <w:r>
        <w:rPr>
          <w:rFonts w:hint="eastAsia"/>
        </w:rPr>
        <w:br/>
      </w:r>
      <w:r>
        <w:rPr>
          <w:rFonts w:hint="eastAsia"/>
        </w:rPr>
        <w:t>　　8.3 光感天幕行业供应链分析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上下游行业对光感天幕行业的影响</w:t>
      </w:r>
      <w:r>
        <w:rPr>
          <w:rFonts w:hint="eastAsia"/>
        </w:rPr>
        <w:br/>
      </w:r>
      <w:r>
        <w:rPr>
          <w:rFonts w:hint="eastAsia"/>
        </w:rPr>
        <w:t>　　8.4 光感天幕行业采购模式</w:t>
      </w:r>
      <w:r>
        <w:rPr>
          <w:rFonts w:hint="eastAsia"/>
        </w:rPr>
        <w:br/>
      </w:r>
      <w:r>
        <w:rPr>
          <w:rFonts w:hint="eastAsia"/>
        </w:rPr>
        <w:t>　　8.5 光感天幕行业生产模式</w:t>
      </w:r>
      <w:r>
        <w:rPr>
          <w:rFonts w:hint="eastAsia"/>
        </w:rPr>
        <w:br/>
      </w:r>
      <w:r>
        <w:rPr>
          <w:rFonts w:hint="eastAsia"/>
        </w:rPr>
        <w:t>　　8.6 光感天幕行业销售模式及销售渠道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中国本土光感天幕产能、产量分析</w:t>
      </w:r>
      <w:r>
        <w:rPr>
          <w:rFonts w:hint="eastAsia"/>
        </w:rPr>
        <w:br/>
      </w:r>
      <w:r>
        <w:rPr>
          <w:rFonts w:hint="eastAsia"/>
        </w:rPr>
        <w:t>　　9.1 中国光感天幕供需现状及预测（2017-2029）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中国光感天幕产能、产量、产能利用率及发展趋势（2017-2029）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中国光感天幕产量、市场需求量及发展趋势（2017-2029）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中国光感天幕进出口分析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中国市场光感天幕主要进口来源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中国市场光感天幕主要出口目的地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中国本土生产商光感天幕产能分析（2017-2022）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中国本土生产商光感天幕产量分析（2017-2022）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按照不同分类，光感天幕主要可以分为如下几个类别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不同分类光感天幕市场规模2017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从不同应用，光感天幕主要包括如下几个方面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不同应用光感天幕市场规模2017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中国市场主要厂商光感天幕销量（2017-2022）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中国市场主要厂商光感天幕销量市场份额（2017-2022）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中国市场主要厂商光感天幕收入（2017-2022）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中国市场主要厂商光感天幕收入份额（2017-2022）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2022年中国主要生产商光感天幕收入排名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中国市场主要厂商光感天幕价格（2017-2022）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中国市场主要厂商光感天幕产地分布及商业化日期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中国主要地区光感天幕销售规模：2017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中国主要地区光感天幕销量（2017-2022）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中国主要地区光感天幕销售规模份额（2023-2029）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光感天幕生产基地、总部、竞争对手及市场地位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重点企业（10）光感天幕产品规格、参数及市场应用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重点企业（10）光感天幕销量、收入、价格及毛利率（2017-2022）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中国市场不同分类光感天幕价格走势（2017-2029）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中国市场不同应用光感天幕价格走势（2017-2029）</w:t>
      </w:r>
      <w:r>
        <w:rPr>
          <w:rFonts w:hint="eastAsia"/>
        </w:rPr>
        <w:br/>
      </w:r>
      <w:r>
        <w:rPr>
          <w:rFonts w:hint="eastAsia"/>
        </w:rPr>
        <w:t>　　表： 光感天幕行业技术发展趋势</w:t>
      </w:r>
      <w:r>
        <w:rPr>
          <w:rFonts w:hint="eastAsia"/>
        </w:rPr>
        <w:br/>
      </w:r>
      <w:r>
        <w:rPr>
          <w:rFonts w:hint="eastAsia"/>
        </w:rPr>
        <w:t>　　表： 光感天幕行业主要的增长驱动因素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光感天幕行业供应链分析</w:t>
      </w:r>
      <w:r>
        <w:rPr>
          <w:rFonts w:hint="eastAsia"/>
        </w:rPr>
        <w:br/>
      </w:r>
      <w:r>
        <w:rPr>
          <w:rFonts w:hint="eastAsia"/>
        </w:rPr>
        <w:t>　　表： 光感天幕上游原料供应商</w:t>
      </w:r>
      <w:r>
        <w:rPr>
          <w:rFonts w:hint="eastAsia"/>
        </w:rPr>
        <w:br/>
      </w:r>
      <w:r>
        <w:rPr>
          <w:rFonts w:hint="eastAsia"/>
        </w:rPr>
        <w:t>　　表： 光感天幕行业下游客户分析</w:t>
      </w:r>
      <w:r>
        <w:rPr>
          <w:rFonts w:hint="eastAsia"/>
        </w:rPr>
        <w:br/>
      </w:r>
      <w:r>
        <w:rPr>
          <w:rFonts w:hint="eastAsia"/>
        </w:rPr>
        <w:t>　　表： 光感天幕行业主要下游客户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上下游行业对光感天幕行业的影响</w:t>
      </w:r>
      <w:r>
        <w:rPr>
          <w:rFonts w:hint="eastAsia"/>
        </w:rPr>
        <w:br/>
      </w:r>
      <w:r>
        <w:rPr>
          <w:rFonts w:hint="eastAsia"/>
        </w:rPr>
        <w:t>　　表： 光感天幕行业主要经销商</w:t>
      </w:r>
      <w:r>
        <w:rPr>
          <w:rFonts w:hint="eastAsia"/>
        </w:rPr>
        <w:br/>
      </w:r>
      <w:r>
        <w:rPr>
          <w:rFonts w:hint="eastAsia"/>
        </w:rPr>
        <w:t>　　表： 中国光感天幕产量、销量、进口量及出口量（2017-2022）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中国光感天幕产量、销量、进口量及出口量预测（2023-2029）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中国市场光感天幕主要进口来源</w:t>
      </w:r>
      <w:r>
        <w:rPr>
          <w:rFonts w:hint="eastAsia"/>
        </w:rPr>
        <w:br/>
      </w:r>
      <w:r>
        <w:rPr>
          <w:rFonts w:hint="eastAsia"/>
        </w:rPr>
        <w:t>　　表： 中国市场光感天幕主要出口目的地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中国本主要土生产商光感天幕产能（2017-2022）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中国本土主要生产商光感天幕产能份额（2017-2022）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中国本土主要生产商光感天幕产量（2017-2022）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中国本土主要生产商光感天幕产量份额（2017-2022）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光感天幕产品图片</w:t>
      </w:r>
      <w:r>
        <w:rPr>
          <w:rFonts w:hint="eastAsia"/>
        </w:rPr>
        <w:br/>
      </w:r>
      <w:r>
        <w:rPr>
          <w:rFonts w:hint="eastAsia"/>
        </w:rPr>
        <w:t>　　图： 中国不同分类光感天幕市场规模市场份额2022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中国不同分类光感天幕产品图片</w:t>
      </w:r>
      <w:r>
        <w:rPr>
          <w:rFonts w:hint="eastAsia"/>
        </w:rPr>
        <w:br/>
      </w:r>
      <w:r>
        <w:rPr>
          <w:rFonts w:hint="eastAsia"/>
        </w:rPr>
        <w:t>　　图： 中国不同应用光感天幕市场份额2022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中国不同应用光感天幕</w:t>
      </w:r>
      <w:r>
        <w:rPr>
          <w:rFonts w:hint="eastAsia"/>
        </w:rPr>
        <w:br/>
      </w:r>
      <w:r>
        <w:rPr>
          <w:rFonts w:hint="eastAsia"/>
        </w:rPr>
        <w:t>　　图： 中国光感天幕市场规模预测（2017-2029）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中国市场光感天幕市场规模,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2022年中国市场主要厂商光感天幕销量市场份额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2022年中国市场主要厂商光感天幕收入市场份额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2022年中国市场前五及前十大厂商商光感天幕市场份额</w:t>
      </w:r>
      <w:r>
        <w:rPr>
          <w:rFonts w:hint="eastAsia"/>
        </w:rPr>
        <w:br/>
      </w:r>
      <w:r>
        <w:rPr>
          <w:rFonts w:hint="eastAsia"/>
        </w:rPr>
        <w:t>　　图： 中国市场光感天幕第一梯队、第二梯队和第三梯队厂商（品牌）及市场份额（2017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中国主要地区光感天幕销量市场份额（2017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中国主要地区光感天幕销售规模份额（2017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东北及西北地区光感天幕销量及增长率（2017-2029）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东北及西北地区光感天幕销售规模及增长率（2017-2029）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光感天幕中国企业SWOT分析</w:t>
      </w:r>
      <w:r>
        <w:rPr>
          <w:rFonts w:hint="eastAsia"/>
        </w:rPr>
        <w:br/>
      </w:r>
      <w:r>
        <w:rPr>
          <w:rFonts w:hint="eastAsia"/>
        </w:rPr>
        <w:t>　　图： 光感天幕产业链</w:t>
      </w:r>
      <w:r>
        <w:rPr>
          <w:rFonts w:hint="eastAsia"/>
        </w:rPr>
        <w:br/>
      </w:r>
      <w:r>
        <w:rPr>
          <w:rFonts w:hint="eastAsia"/>
        </w:rPr>
        <w:t>　　图： 光感天幕行业采购模式分析</w:t>
      </w:r>
      <w:r>
        <w:rPr>
          <w:rFonts w:hint="eastAsia"/>
        </w:rPr>
        <w:br/>
      </w:r>
      <w:r>
        <w:rPr>
          <w:rFonts w:hint="eastAsia"/>
        </w:rPr>
        <w:t>　　图： 光感天幕行业销售模式分析</w:t>
      </w:r>
      <w:r>
        <w:rPr>
          <w:rFonts w:hint="eastAsia"/>
        </w:rPr>
        <w:br/>
      </w:r>
      <w:r>
        <w:rPr>
          <w:rFonts w:hint="eastAsia"/>
        </w:rPr>
        <w:t>　　图： 光感天幕行业销售模式分析</w:t>
      </w:r>
      <w:r>
        <w:rPr>
          <w:rFonts w:hint="eastAsia"/>
        </w:rPr>
        <w:br/>
      </w:r>
      <w:r>
        <w:rPr>
          <w:rFonts w:hint="eastAsia"/>
        </w:rPr>
        <w:t>　　图： 中国光感天幕产能、产量、产能利用率及发展趋势（2017-2029）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中国光感天幕产量、市场需求量及发展趋势（2017-2029）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aa903fd43401b" w:history="1">
        <w:r>
          <w:rPr>
            <w:rStyle w:val="Hyperlink"/>
          </w:rPr>
          <w:t>2023-2029年中国光感天幕行业发展研究与前景趋势分析报告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aa903fd43401b" w:history="1">
        <w:r>
          <w:rPr>
            <w:rStyle w:val="Hyperlink"/>
          </w:rPr>
          <w:t>https://www.20087.com/9/32/GuangGanTianMuHangYeFaZhanQuShi.html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804602934a9c" w:history="1">
      <w:r>
        <w:rPr>
          <w:rStyle w:val="Hyperlink"/>
        </w:rPr>
        <w:t>2023-2029年中国光感天幕行业发展研究与前景趋势分析报告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angGanTianMuHangYeFaZhanQuShi.html" TargetMode="External" Id="R8b2aa903fd43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angGanTianMuHangYeFaZhanQuShi.html" TargetMode="External" Id="Rc5168046029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2023-04-21T03:14:27Z</dcterms:created>
  <dcterms:modified xsi:type="dcterms:W3CDTF">2023-04-21T04:14:27Z</dcterms:modified>
  <dc:subject>2023-2029年中国光感天幕行业发展研究与前景趋势分析报告</dc:subject>
  <dc:title>2023-2029年中国光感天幕行业发展研究与前景趋势分析报告</dc:title>
  <cp:keywords>2023-2029年中国光感天幕行业发展研究与前景趋势分析报告</cp:keywords>
  <dc:description>2023-2029年中国光感天幕行业发展研究与前景趋势分析报告</dc:description>
</cp:coreProperties>
</file>