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cd01fa4934ba7" w:history="1">
              <w:r>
                <w:rPr>
                  <w:rStyle w:val="Hyperlink"/>
                </w:rPr>
                <w:t>2025-2031年中国道路清障车市场研究与前景趋势预测报告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cd01fa4934ba7" w:history="1">
              <w:r>
                <w:rPr>
                  <w:rStyle w:val="Hyperlink"/>
                </w:rPr>
                <w:t>2025-2031年中国道路清障车市场研究与前景趋势预测报告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cd01fa4934ba7" w:history="1">
                <w:r>
                  <w:rPr>
                    <w:rStyle w:val="Hyperlink"/>
                  </w:rPr>
                  <w:t>https://www.20087.com/3/23/DaoLuQingZhangCheShiChangQianJing.html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清障车是用于清除道路上障碍物的专用车辆，对保障道路交通安全畅通至关重要。近年来，随着城市交通流量的增加，道路清障车的需求也随之增长。现代的道路清障车不仅具备更强的拖曳能力和更高的作业效率，还采用了更为人性化的操作界面和先进的安全装备，有效提升了救援效率和作业人员的安全性。此外，随着物联网技术的应用，新型的道路清障车还具备了远程监控和故障预警功能，进一步增强了车辆的智能化水平。</w:t>
      </w:r>
      <w:r>
        <w:rPr>
          <w:rFonts w:hint="eastAsia"/>
        </w:rPr>
        <w:br/>
      </w:r>
      <w:r>
        <w:rPr>
          <w:rFonts w:hint="eastAsia"/>
        </w:rPr>
        <w:t>　　未来，道路清障车的发展将更加注重智能化和环保化。一方面，随着人工智能和自动驾驶技术的进步，未来的道路清障车将可能实现一定程度上的自主作业，减少人为干预，提高作业效率和安全性。另一方面，为了响应环保要求，未来的道路清障车将采用更加清洁的动力源，如电动驱动系统，降低尾气排放。此外，随着材料科学的发展，道路清障车还将采用更轻质、高强度的材料，减轻车身重量，提高燃油经济性或延长纯电动车的续航里程。同时，为了应对复杂多变的救援环境，道路清障车还将配备更多样化的救援工具和装备，以满足不同救援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cd01fa4934ba7" w:history="1">
        <w:r>
          <w:rPr>
            <w:rStyle w:val="Hyperlink"/>
          </w:rPr>
          <w:t>2025-2031年中国道路清障车市场研究与前景趋势预测报告</w:t>
        </w:r>
      </w:hyperlink>
      <w:r>
        <w:rPr>
          <w:rFonts w:hint="eastAsia"/>
        </w:rPr>
        <w:t>》基于国家统计局及相关行业协会的详实数据，结合国内外道路清障车行业研究资料及深入市场调研，系统分析了道路清障车行业的市场规模、市场需求及产业链现状。报告重点探讨了道路清障车行业整体运行情况及细分领域特点，科学预测了道路清障车市场前景与发展趋势，揭示了道路清障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6cd01fa4934ba7" w:history="1">
        <w:r>
          <w:rPr>
            <w:rStyle w:val="Hyperlink"/>
          </w:rPr>
          <w:t>2025-2031年中国道路清障车市场研究与前景趋势预测报告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道路清障车行业相关概述</w:t>
      </w:r>
      <w:r>
        <w:rPr>
          <w:rFonts w:hint="eastAsia"/>
        </w:rPr>
        <w:br/>
      </w:r>
      <w:r>
        <w:rPr>
          <w:rFonts w:hint="eastAsia"/>
        </w:rPr>
        <w:t>　　1.1 道路清障车行业定义及特点</w:t>
      </w:r>
      <w:r>
        <w:rPr>
          <w:rFonts w:hint="eastAsia"/>
        </w:rPr>
        <w:br/>
      </w:r>
      <w:r>
        <w:rPr>
          <w:rFonts w:hint="eastAsia"/>
        </w:rPr>
        <w:t>　　　　1.1.1 道路清障车行业的定义</w:t>
      </w:r>
      <w:r>
        <w:rPr>
          <w:rFonts w:hint="eastAsia"/>
        </w:rPr>
        <w:br/>
      </w:r>
      <w:r>
        <w:rPr>
          <w:rFonts w:hint="eastAsia"/>
        </w:rPr>
        <w:t>　　　　1.1.2 道路清障车行业产品/服务特点</w:t>
      </w:r>
      <w:r>
        <w:rPr>
          <w:rFonts w:hint="eastAsia"/>
        </w:rPr>
        <w:br/>
      </w:r>
      <w:r>
        <w:rPr>
          <w:rFonts w:hint="eastAsia"/>
        </w:rPr>
        <w:t>　　1.2 道路清障车行业经营模式分析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道路清障车行业市场特点概述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2020-2025年中国道路清障车行业发展环境分析</w:t>
      </w:r>
      <w:r>
        <w:rPr>
          <w:rFonts w:hint="eastAsia"/>
        </w:rPr>
        <w:br/>
      </w:r>
      <w:r>
        <w:rPr>
          <w:rFonts w:hint="eastAsia"/>
        </w:rPr>
        <w:t>　　3.1 道路清障车行业政治法律环境（P）</w:t>
      </w:r>
      <w:r>
        <w:rPr>
          <w:rFonts w:hint="eastAsia"/>
        </w:rPr>
        <w:br/>
      </w:r>
      <w:r>
        <w:rPr>
          <w:rFonts w:hint="eastAsia"/>
        </w:rPr>
        <w:t>　　3.2 道路清障车行业经济环境分析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道路清障车行业社会环境分析（S）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道路清障车产业社会环境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道路清障车行业技术环境分析（T）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道路清障车技术</w:t>
      </w:r>
      <w:r>
        <w:rPr>
          <w:rFonts w:hint="eastAsia"/>
        </w:rPr>
        <w:br/>
      </w:r>
      <w:r>
        <w:rPr>
          <w:rFonts w:hint="eastAsia"/>
        </w:rPr>
        <w:t>　　　　3.4.2 道路清障车技术发展水平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 、使用过程智能化趋势</w:t>
      </w:r>
      <w:r>
        <w:rPr>
          <w:rFonts w:hint="eastAsia"/>
        </w:rPr>
        <w:br/>
      </w:r>
      <w:r>
        <w:rPr>
          <w:rFonts w:hint="eastAsia"/>
        </w:rPr>
        <w:t>　　　　2 、生产自动化趋势</w:t>
      </w:r>
      <w:r>
        <w:rPr>
          <w:rFonts w:hint="eastAsia"/>
        </w:rPr>
        <w:br/>
      </w:r>
      <w:r>
        <w:rPr>
          <w:rFonts w:hint="eastAsia"/>
        </w:rPr>
        <w:t>　　　　3 、配置精细化趋势</w:t>
      </w:r>
      <w:r>
        <w:rPr>
          <w:rFonts w:hint="eastAsia"/>
        </w:rPr>
        <w:br/>
      </w:r>
      <w:r>
        <w:rPr>
          <w:rFonts w:hint="eastAsia"/>
        </w:rPr>
        <w:t>　　　　4 、专用汽车新品研发的重要课题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全球道路清障车行业发展概述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2020-2025年全球道路清障车行业发展情况概述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全球道路清障车行业发展现状</w:t>
      </w:r>
      <w:r>
        <w:rPr>
          <w:rFonts w:hint="eastAsia"/>
        </w:rPr>
        <w:br/>
      </w:r>
      <w:r>
        <w:rPr>
          <w:rFonts w:hint="eastAsia"/>
        </w:rPr>
        <w:t>　　　　4.1.2 全球道路清障车行业发展特征</w:t>
      </w:r>
      <w:r>
        <w:rPr>
          <w:rFonts w:hint="eastAsia"/>
        </w:rPr>
        <w:br/>
      </w:r>
      <w:r>
        <w:rPr>
          <w:rFonts w:hint="eastAsia"/>
        </w:rPr>
        <w:t>　　　　4.1.3 全球道路清障车行业市场规模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2020-2025年全球主要地区道路清障车行业发展状况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2025-2031年全球道路清障车行业发展前景预测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全球道路清障车行业发展前景分析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全球道路清障车行业发展趋势分析</w:t>
      </w:r>
      <w:r>
        <w:rPr>
          <w:rFonts w:hint="eastAsia"/>
        </w:rPr>
        <w:br/>
      </w:r>
      <w:r>
        <w:rPr>
          <w:rFonts w:hint="eastAsia"/>
        </w:rPr>
        <w:t>　　4.4 全球道路清障车行业重点企业发展动态分析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中国道路清障车行业发展概述</w:t>
      </w:r>
      <w:r>
        <w:rPr>
          <w:rFonts w:hint="eastAsia"/>
        </w:rPr>
        <w:br/>
      </w:r>
      <w:r>
        <w:rPr>
          <w:rFonts w:hint="eastAsia"/>
        </w:rPr>
        <w:t>　　5.1 中国道路清障车行业发展状况分析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中国道路清障车行业发展阶段</w:t>
      </w:r>
      <w:r>
        <w:rPr>
          <w:rFonts w:hint="eastAsia"/>
        </w:rPr>
        <w:br/>
      </w:r>
      <w:r>
        <w:rPr>
          <w:rFonts w:hint="eastAsia"/>
        </w:rPr>
        <w:t>　　　　5.1.2 中国道路清障车行业发展总体概况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中国道路清障车行业发展特点分析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2020-2025年道路清障车行业发展现状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2020-2025年中国道路清障车行业市场规模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2020-2025年中国道路清障车行业发展分析</w:t>
      </w:r>
      <w:r>
        <w:rPr>
          <w:rFonts w:hint="eastAsia"/>
        </w:rPr>
        <w:br/>
      </w:r>
      <w:r>
        <w:rPr>
          <w:rFonts w:hint="eastAsia"/>
        </w:rPr>
        <w:t>　　　　1 、“黄金期”孕育出朝阳产业</w:t>
      </w:r>
      <w:r>
        <w:rPr>
          <w:rFonts w:hint="eastAsia"/>
        </w:rPr>
        <w:br/>
      </w:r>
      <w:r>
        <w:rPr>
          <w:rFonts w:hint="eastAsia"/>
        </w:rPr>
        <w:t>　　　　2 、清障车技术与世界同步</w:t>
      </w:r>
      <w:r>
        <w:rPr>
          <w:rFonts w:hint="eastAsia"/>
        </w:rPr>
        <w:br/>
      </w:r>
      <w:r>
        <w:rPr>
          <w:rFonts w:hint="eastAsia"/>
        </w:rPr>
        <w:t>　　　　3 、专用底盘千呼万唤不出来</w:t>
      </w:r>
      <w:r>
        <w:rPr>
          <w:rFonts w:hint="eastAsia"/>
        </w:rPr>
        <w:br/>
      </w:r>
      <w:r>
        <w:rPr>
          <w:rFonts w:hint="eastAsia"/>
        </w:rPr>
        <w:t>　　　　4 、社会化，市场化给清障车带来机遇</w:t>
      </w:r>
      <w:r>
        <w:rPr>
          <w:rFonts w:hint="eastAsia"/>
        </w:rPr>
        <w:br/>
      </w:r>
      <w:r>
        <w:rPr>
          <w:rFonts w:hint="eastAsia"/>
        </w:rPr>
        <w:t>　　5.3 2025-2031年中国道路清障车行业面临的困境及对策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中国道路清障车标准实施存在的问题和建议</w:t>
      </w:r>
      <w:r>
        <w:rPr>
          <w:rFonts w:hint="eastAsia"/>
        </w:rPr>
        <w:br/>
      </w:r>
      <w:r>
        <w:rPr>
          <w:rFonts w:hint="eastAsia"/>
        </w:rPr>
        <w:t>　　　　5.3.2 国内道路清障车企业的出路分析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中国道路清障车所属行业市场运行分析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2020-2025年中国道路清障车所属行业总体规模分析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2020-2025年中国道路清障车所属行业产销情况分析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中国道路清障车所属行业工业总产值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中国道路清障车所属行业工业销售产值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中国道路清障车所属行业产销率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2020-2025年中国道路清障车所属行业市场供需分析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中国道路清障车所属行业供给分析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中国道路清障车所属行业需求分析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中国道路清障车所属行业供需平衡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2020-2025年中国道路清障车所属行业财务指标总体分析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中国道路清障车行业细分市场分析</w:t>
      </w:r>
      <w:r>
        <w:rPr>
          <w:rFonts w:hint="eastAsia"/>
        </w:rPr>
        <w:br/>
      </w:r>
      <w:r>
        <w:rPr>
          <w:rFonts w:hint="eastAsia"/>
        </w:rPr>
        <w:t>　　7.1 道路清障车行业细分市场概况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一拖二清障车市场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多功能清障车市场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平板清障车市场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中国道路清障车行业上、下游产业链分析</w:t>
      </w:r>
      <w:r>
        <w:rPr>
          <w:rFonts w:hint="eastAsia"/>
        </w:rPr>
        <w:br/>
      </w:r>
      <w:r>
        <w:rPr>
          <w:rFonts w:hint="eastAsia"/>
        </w:rPr>
        <w:t>　　8.1 道路清障车行业产业链概述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道路清障车行业产业链</w:t>
      </w:r>
      <w:r>
        <w:rPr>
          <w:rFonts w:hint="eastAsia"/>
        </w:rPr>
        <w:br/>
      </w:r>
      <w:r>
        <w:rPr>
          <w:rFonts w:hint="eastAsia"/>
        </w:rPr>
        <w:t>　　8.2 道路清障车行业主要上游产业发展分析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道路清障车行业主要下游产业发展分析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中国道路清障车行业市场竞争格局分析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中国道路清障车行业竞争格局分析</w:t>
      </w:r>
      <w:r>
        <w:rPr>
          <w:rFonts w:hint="eastAsia"/>
        </w:rPr>
        <w:br/>
      </w:r>
      <w:r>
        <w:rPr>
          <w:rFonts w:hint="eastAsia"/>
        </w:rPr>
        <w:t>　　　　9.1.1 道路清障车行业区域分布格局</w:t>
      </w:r>
      <w:r>
        <w:rPr>
          <w:rFonts w:hint="eastAsia"/>
        </w:rPr>
        <w:br/>
      </w:r>
      <w:r>
        <w:rPr>
          <w:rFonts w:hint="eastAsia"/>
        </w:rPr>
        <w:t>　　　　9.1.2 道路清障车行业企业规模格局</w:t>
      </w:r>
      <w:r>
        <w:rPr>
          <w:rFonts w:hint="eastAsia"/>
        </w:rPr>
        <w:br/>
      </w:r>
      <w:r>
        <w:rPr>
          <w:rFonts w:hint="eastAsia"/>
        </w:rPr>
        <w:t>　　　　9.1.3 道路清障车行业企业性质格局</w:t>
      </w:r>
      <w:r>
        <w:rPr>
          <w:rFonts w:hint="eastAsia"/>
        </w:rPr>
        <w:br/>
      </w:r>
      <w:r>
        <w:rPr>
          <w:rFonts w:hint="eastAsia"/>
        </w:rPr>
        <w:t>　　9.2 中国道路清障车行业竞争五力分析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中国道路清障车行业竞争SWOT分析</w:t>
      </w:r>
      <w:r>
        <w:rPr>
          <w:rFonts w:hint="eastAsia"/>
        </w:rPr>
        <w:br/>
      </w:r>
      <w:r>
        <w:rPr>
          <w:rFonts w:hint="eastAsia"/>
        </w:rPr>
        <w:t>　　9.4 中国道路清障车行业投资兼并重组整合分析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中国道路清障车行业竞争策略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中国道路清障车行业领先企业竞争力分析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湖北江南专用特种汽车有限公司竞争力分析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厦工楚胜（湖北）专用汽车有限公司竞争力分析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沈阳北方交通重工集团竞争力分析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广东粤海汽车有限公司竞争力分析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程力专用汽车股份有限公司竞争力分析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东风汽车股份有限公司竞争力分析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长沙中联重工科技发展股份有限公司竞争力分析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安徽江淮汽车股份有限公司竞争力分析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2025-2031年中国道路清障车行业发展趋势与前景分析</w:t>
      </w:r>
      <w:r>
        <w:rPr>
          <w:rFonts w:hint="eastAsia"/>
        </w:rPr>
        <w:br/>
      </w:r>
      <w:r>
        <w:rPr>
          <w:rFonts w:hint="eastAsia"/>
        </w:rPr>
        <w:t>　　11.1</w:t>
      </w:r>
      <w:r>
        <w:rPr>
          <w:rFonts w:hint="eastAsia"/>
        </w:rPr>
        <w:br/>
      </w:r>
      <w:r>
        <w:rPr>
          <w:rFonts w:hint="eastAsia"/>
        </w:rPr>
        <w:t>　　2025-2031年中国道路清障车市场发展前景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2025-2031年道路清障车市场发展潜力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2025-2031年道路清障车市场发展前景展望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2025-2031年道路清障车细分行业发展前景分析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2025-2031年中国道路清障车市场发展趋势预测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2025-2031年道路清障车行业发展趋势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2025-2031年道路清障车市场规模预测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2025-2031年道路清障车行业应用趋势预测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2025-2031年中国道路清障车行业供需预测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2025-2031年中国道路清障车行业供给预测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2025-2031年中国道路清障车行业需求预测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2025-2031年中国道路清障车供需平衡预测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2025-2031年中国道路清障车行业投资前景</w:t>
      </w:r>
      <w:r>
        <w:rPr>
          <w:rFonts w:hint="eastAsia"/>
        </w:rPr>
        <w:br/>
      </w:r>
      <w:r>
        <w:rPr>
          <w:rFonts w:hint="eastAsia"/>
        </w:rPr>
        <w:t>　　12.1 道路清障车行业投资机会分析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道路清障车行业投资风险分析</w:t>
      </w:r>
      <w:r>
        <w:rPr>
          <w:rFonts w:hint="eastAsia"/>
        </w:rPr>
        <w:br/>
      </w:r>
      <w:r>
        <w:rPr>
          <w:rFonts w:hint="eastAsia"/>
        </w:rPr>
        <w:t>　　　　12.2.1 道路清障车行业政策风险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道路清障车行业投资潜力与建议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道路清障车行业投资潜力分析</w:t>
      </w:r>
      <w:r>
        <w:rPr>
          <w:rFonts w:hint="eastAsia"/>
        </w:rPr>
        <w:br/>
      </w:r>
      <w:r>
        <w:rPr>
          <w:rFonts w:hint="eastAsia"/>
        </w:rPr>
        <w:t>　　　　12.3.2 道路清障车行业最新投资动态</w:t>
      </w:r>
      <w:r>
        <w:rPr>
          <w:rFonts w:hint="eastAsia"/>
        </w:rPr>
        <w:br/>
      </w:r>
      <w:r>
        <w:rPr>
          <w:rFonts w:hint="eastAsia"/>
        </w:rPr>
        <w:t>　　　　12.3.3 道路清障车行业投资机会与建议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2025-2031年中国道路清障车企业投资战略分析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道路清障车行业历程</w:t>
      </w:r>
      <w:r>
        <w:rPr>
          <w:rFonts w:hint="eastAsia"/>
        </w:rPr>
        <w:br/>
      </w:r>
      <w:r>
        <w:rPr>
          <w:rFonts w:hint="eastAsia"/>
        </w:rPr>
        <w:t>　　图表 道路清障车行业生命周期</w:t>
      </w:r>
      <w:r>
        <w:rPr>
          <w:rFonts w:hint="eastAsia"/>
        </w:rPr>
        <w:br/>
      </w:r>
      <w:r>
        <w:rPr>
          <w:rFonts w:hint="eastAsia"/>
        </w:rPr>
        <w:t>　　图表 道路清障车行业产业链分析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2020-2025年中国道路清障车行业市场规模及增长情况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2020-2025年道路清障车行业市场容量分析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2020-2025年中国道路清障车行业产能统计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2020-2025年中国道路清障车行业产量及增长趋势</w:t>
      </w:r>
      <w:r>
        <w:rPr>
          <w:rFonts w:hint="eastAsia"/>
        </w:rPr>
        <w:br/>
      </w:r>
      <w:r>
        <w:rPr>
          <w:rFonts w:hint="eastAsia"/>
        </w:rPr>
        <w:t>　　图表 道路清障车行业动态</w:t>
      </w:r>
      <w:r>
        <w:rPr>
          <w:rFonts w:hint="eastAsia"/>
        </w:rPr>
        <w:br/>
      </w:r>
      <w:r>
        <w:rPr>
          <w:rFonts w:hint="eastAsia"/>
        </w:rPr>
        <w:t>　　图表 2020-2025年中国道路清障车市场需求量及增速统计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2025年中国道路清障车行业需求领域分布格局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2020-2025年中国道路清障车行业销售收入分析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2020-2025年中国道路清障车行业盈利情况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2020-2025年中国道路清障车行业利润总额统计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2020-2025年中国道路清障车进口数量分析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2020-2025年中国道路清障车进口金额分析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2020-2025年中国道路清障车出口数量分析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2020-2025年中国道路清障车出口金额分析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2025年中国道路清障车进口国家及地区分析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2025年中国道路清障车出口国家及地区分析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2020-2025年中国道路清障车行业企业数量情况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2020-2025年中国道路清障车行业企业平均规模情况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**地区道路清障车行业市场需求情况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**地区道路清障车行业市场需求情况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**地区道路清障车行业市场需求情况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**地区道路清障车行业市场需求情况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道路清障车重点企业（一）基本信息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道路清障车重点企业（一）经营情况分析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道路清障车重点企业（一）主要经济指标情况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道路清障车重点企业（二）经营情况分析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道路清障车重点企业（二）主要经济指标情况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道路清障车重点企业（三）经营情况分析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道路清障车重点企业（三）主要经济指标情况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道路清障车重点企业（三）成长能力情况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2025-2031年中国道路清障车行业产能预测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2025-2031年中国道路清障车行业市场容量预测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2025-2031年中国道路清障车市场前景分析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2025-2031年中国道路清障车行业发展趋势预测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cd01fa4934ba7" w:history="1">
        <w:r>
          <w:rPr>
            <w:rStyle w:val="Hyperlink"/>
          </w:rPr>
          <w:t>2025-2031年中国道路清障车市场研究与前景趋势预测报告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cd01fa4934ba7" w:history="1">
        <w:r>
          <w:rPr>
            <w:rStyle w:val="Hyperlink"/>
          </w:rPr>
          <w:t>https://www.20087.com/3/23/DaoLuQingZhangCheShiChangQianJing.html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热点：道路清障车需要办理什么手续、道路清障车图片、个人二手清障车处理网、道路清障车厂、洒水车、道路清障车拖车多少钱、救援车拖车装卸过程、国外道路清障车、清障车结构图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6b01dc50c49a6" w:history="1">
      <w:r>
        <w:rPr>
          <w:rStyle w:val="Hyperlink"/>
        </w:rPr>
        <w:t>2025-2031年中国道路清障车市场研究与前景趋势预测报告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aoLuQingZhangCheShiChangQianJing.html" TargetMode="External" Id="Re56cd01fa493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aoLuQingZhangCheShiChangQianJing.html" TargetMode="External" Id="Rea86b01dc50c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2025-06-05T05:30:00Z</dcterms:created>
  <dcterms:modified xsi:type="dcterms:W3CDTF">2025-06-05T06:30:00Z</dcterms:modified>
  <dc:subject>2025-2031年中国道路清障车市场研究与前景趋势预测报告</dc:subject>
  <dc:title>2025-2031年中国道路清障车市场研究与前景趋势预测报告</dc:title>
  <cp:keywords>2025-2031年中国道路清障车市场研究与前景趋势预测报告</cp:keywords>
  <dc:description>2025-2031年中国道路清障车市场研究与前景趋势预测报告</dc:description>
</cp:coreProperties>
</file>