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db918caa94843" w:history="1">
              <w:r>
                <w:rPr>
                  <w:rStyle w:val="Hyperlink"/>
                </w:rPr>
                <w:t>2025-2031年中国机动集装箱船行业发展深度调研及未来趋势分析报告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db918caa94843" w:history="1">
              <w:r>
                <w:rPr>
                  <w:rStyle w:val="Hyperlink"/>
                </w:rPr>
                <w:t>2025-2031年中国机动集装箱船行业发展深度调研及未来趋势分析报告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3db918caa94843" w:history="1">
                <w:r>
                  <w:rPr>
                    <w:rStyle w:val="Hyperlink"/>
                  </w:rPr>
                  <w:t>https://www.20087.com/5/65/JiDongJiZhuangXiangChuanFaZhanQuShiYuCe.html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集装箱船是现代海上货物运输的主要工具，随着全球化贸易的扩张，大型化、自动化成为发展趋势。近年来，为了应对环保法规的严格要求，机动集装箱船的能效和排放标准不断提高，新型推进系统和清洁能源的应用逐渐增多。</w:t>
      </w:r>
      <w:r>
        <w:rPr>
          <w:rFonts w:hint="eastAsia"/>
        </w:rPr>
        <w:br/>
      </w:r>
      <w:r>
        <w:rPr>
          <w:rFonts w:hint="eastAsia"/>
        </w:rPr>
        <w:t>　　未来，机动集装箱船将更加注重环保和智能化。随着技术进步，电动和氢燃料等零排放动力系统将被广泛采用，以减少温室气体排放。同时，无人驾驶和远程操控技术的应用将提高船舶的运行效率和安全性，减少人为失误。此外，通过物联网和大数据分析，实现货物追踪和预测性维护，提升供应链的透明度和可靠性。</w:t>
      </w:r>
      <w:r>
        <w:rPr>
          <w:rFonts w:hint="eastAsia"/>
        </w:rPr>
        <w:br/>
      </w:r>
      <w:r>
        <w:rPr>
          <w:rFonts w:hint="eastAsia"/>
        </w:rPr>
        <w:t>　　《</w:t>
      </w:r>
      <w:hyperlink r:id="Rac3db918caa94843" w:history="1">
        <w:r>
          <w:rPr>
            <w:rStyle w:val="Hyperlink"/>
          </w:rPr>
          <w:t>2025-2031年中国机动集装箱船行业发展深度调研及未来趋势分析报告</w:t>
        </w:r>
      </w:hyperlink>
      <w:r>
        <w:rPr>
          <w:rFonts w:hint="eastAsia"/>
        </w:rPr>
        <w:t>》基于国家统计局、发改委、相关行业协会及科研单位的详实数据，系统分析了机动集装箱船行业的发展环境、产业链结构、市场规模及重点企业表现，科学预测了机动集装箱船市场前景及未来发展趋势，揭示了行业潜在需求与投资机会，同时通过SWOT分析评估了机动集装箱船技术现状、发展方向及潜在风险。报告为战略投资者、企业决策层及银行信贷部门提供了全面的市场情报与科学的决策依据，助力把握机动集装箱船行业动态，优化战略布局。</w:t>
      </w:r>
      <w:r>
        <w:rPr>
          <w:rFonts w:hint="eastAsia"/>
        </w:rPr>
        <w:br/>
      </w:r>
      <w:r>
        <w:rPr>
          <w:rFonts w:hint="eastAsia"/>
        </w:rPr>
        <w:br/>
      </w:r>
      <w:r>
        <w:rPr>
          <w:rFonts w:hint="eastAsia"/>
        </w:rPr>
        <w:t>第一章 机动集装箱船阐述</w:t>
      </w:r>
      <w:r>
        <w:rPr>
          <w:rFonts w:hint="eastAsia"/>
        </w:rPr>
        <w:br/>
      </w:r>
      <w:r>
        <w:rPr>
          <w:rFonts w:hint="eastAsia"/>
        </w:rPr>
        <w:t>　　第一节 机动集装箱船定义及特点</w:t>
      </w:r>
      <w:r>
        <w:rPr>
          <w:rFonts w:hint="eastAsia"/>
        </w:rPr>
        <w:br/>
      </w:r>
      <w:r>
        <w:rPr>
          <w:rFonts w:hint="eastAsia"/>
        </w:rPr>
        <w:t>　　　　一、行业定义</w:t>
      </w:r>
      <w:r>
        <w:rPr>
          <w:rFonts w:hint="eastAsia"/>
        </w:rPr>
        <w:br/>
      </w:r>
      <w:r>
        <w:rPr>
          <w:rFonts w:hint="eastAsia"/>
        </w:rPr>
        <w:t>　　　　二、行业特点</w:t>
      </w:r>
      <w:r>
        <w:rPr>
          <w:rFonts w:hint="eastAsia"/>
        </w:rPr>
        <w:br/>
      </w:r>
      <w:r>
        <w:rPr>
          <w:rFonts w:hint="eastAsia"/>
        </w:rPr>
        <w:t>　　第二节 机动集装箱船行业发展历程</w:t>
      </w:r>
      <w:r>
        <w:rPr>
          <w:rFonts w:hint="eastAsia"/>
        </w:rPr>
        <w:br/>
      </w:r>
      <w:r>
        <w:rPr>
          <w:rFonts w:hint="eastAsia"/>
        </w:rPr>
        <w:br/>
      </w:r>
      <w:r>
        <w:rPr>
          <w:rFonts w:hint="eastAsia"/>
        </w:rPr>
        <w:t>第二章 2025年中国机动集装箱船产业运行环境分析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2025年中国机动集装箱船产业政策环境分析</w:t>
      </w:r>
      <w:r>
        <w:rPr>
          <w:rFonts w:hint="eastAsia"/>
        </w:rPr>
        <w:br/>
      </w:r>
      <w:r>
        <w:rPr>
          <w:rFonts w:hint="eastAsia"/>
        </w:rPr>
        <w:t>　　　　一、机动集装箱船产业政策分析</w:t>
      </w:r>
      <w:r>
        <w:rPr>
          <w:rFonts w:hint="eastAsia"/>
        </w:rPr>
        <w:br/>
      </w:r>
      <w:r>
        <w:rPr>
          <w:rFonts w:hint="eastAsia"/>
        </w:rPr>
        <w:t>　　　　二、机动集装箱船标准分析</w:t>
      </w:r>
      <w:r>
        <w:rPr>
          <w:rFonts w:hint="eastAsia"/>
        </w:rPr>
        <w:br/>
      </w:r>
      <w:r>
        <w:rPr>
          <w:rFonts w:hint="eastAsia"/>
        </w:rPr>
        <w:t>　　　　三、进出口政策分析</w:t>
      </w:r>
      <w:r>
        <w:rPr>
          <w:rFonts w:hint="eastAsia"/>
        </w:rPr>
        <w:br/>
      </w:r>
      <w:r>
        <w:rPr>
          <w:rFonts w:hint="eastAsia"/>
        </w:rPr>
        <w:t>　　第三节 2025年中国机动集装箱船产业社会环境分析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2025年中国机动集装箱船产业运行走势分析</w:t>
      </w:r>
      <w:r>
        <w:rPr>
          <w:rFonts w:hint="eastAsia"/>
        </w:rPr>
        <w:br/>
      </w:r>
      <w:r>
        <w:rPr>
          <w:rFonts w:hint="eastAsia"/>
        </w:rPr>
        <w:t>　　第一节 2025年中国机动集装箱船产业发展概述</w:t>
      </w:r>
      <w:r>
        <w:rPr>
          <w:rFonts w:hint="eastAsia"/>
        </w:rPr>
        <w:br/>
      </w:r>
      <w:r>
        <w:rPr>
          <w:rFonts w:hint="eastAsia"/>
        </w:rPr>
        <w:t>　　　　一、机动集装箱船产业回顾</w:t>
      </w:r>
      <w:r>
        <w:rPr>
          <w:rFonts w:hint="eastAsia"/>
        </w:rPr>
        <w:br/>
      </w:r>
      <w:r>
        <w:rPr>
          <w:rFonts w:hint="eastAsia"/>
        </w:rPr>
        <w:t>　　　　二、世界机动集装箱船市场调研</w:t>
      </w:r>
      <w:r>
        <w:rPr>
          <w:rFonts w:hint="eastAsia"/>
        </w:rPr>
        <w:br/>
      </w:r>
      <w:r>
        <w:rPr>
          <w:rFonts w:hint="eastAsia"/>
        </w:rPr>
        <w:t>　　　　三、机动集装箱船产业技术分析</w:t>
      </w:r>
      <w:r>
        <w:rPr>
          <w:rFonts w:hint="eastAsia"/>
        </w:rPr>
        <w:br/>
      </w:r>
      <w:r>
        <w:rPr>
          <w:rFonts w:hint="eastAsia"/>
        </w:rPr>
        <w:t>　　第二节 2025年中国机动集装箱船产业运行态势分析</w:t>
      </w:r>
      <w:r>
        <w:rPr>
          <w:rFonts w:hint="eastAsia"/>
        </w:rPr>
        <w:br/>
      </w:r>
      <w:r>
        <w:rPr>
          <w:rFonts w:hint="eastAsia"/>
        </w:rPr>
        <w:t>　　　　一、机动集装箱船价格分析</w:t>
      </w:r>
      <w:r>
        <w:rPr>
          <w:rFonts w:hint="eastAsia"/>
        </w:rPr>
        <w:br/>
      </w:r>
      <w:r>
        <w:rPr>
          <w:rFonts w:hint="eastAsia"/>
        </w:rPr>
        <w:t>　　　　二、世界先进水平的机动集装箱船分析</w:t>
      </w:r>
      <w:r>
        <w:rPr>
          <w:rFonts w:hint="eastAsia"/>
        </w:rPr>
        <w:br/>
      </w:r>
      <w:r>
        <w:rPr>
          <w:rFonts w:hint="eastAsia"/>
        </w:rPr>
        <w:t>　　第三节 2025年中国机动集装箱船产业发展存在问题分析</w:t>
      </w:r>
      <w:r>
        <w:rPr>
          <w:rFonts w:hint="eastAsia"/>
        </w:rPr>
        <w:br/>
      </w:r>
      <w:r>
        <w:rPr>
          <w:rFonts w:hint="eastAsia"/>
        </w:rPr>
        <w:br/>
      </w:r>
      <w:r>
        <w:rPr>
          <w:rFonts w:hint="eastAsia"/>
        </w:rPr>
        <w:t>第四章 2025年中国机动集装箱船产业市场现状分析</w:t>
      </w:r>
      <w:r>
        <w:rPr>
          <w:rFonts w:hint="eastAsia"/>
        </w:rPr>
        <w:br/>
      </w:r>
      <w:r>
        <w:rPr>
          <w:rFonts w:hint="eastAsia"/>
        </w:rPr>
        <w:t>　　第一节 2025年中国机动集装箱船产业市场发展总况</w:t>
      </w:r>
      <w:r>
        <w:rPr>
          <w:rFonts w:hint="eastAsia"/>
        </w:rPr>
        <w:br/>
      </w:r>
      <w:r>
        <w:rPr>
          <w:rFonts w:hint="eastAsia"/>
        </w:rPr>
        <w:t>　　　　一、机动集装箱船市场供给情况分析</w:t>
      </w:r>
      <w:r>
        <w:rPr>
          <w:rFonts w:hint="eastAsia"/>
        </w:rPr>
        <w:br/>
      </w:r>
      <w:r>
        <w:rPr>
          <w:rFonts w:hint="eastAsia"/>
        </w:rPr>
        <w:t>　　　　二、机动集装箱船需求分析</w:t>
      </w:r>
      <w:r>
        <w:rPr>
          <w:rFonts w:hint="eastAsia"/>
        </w:rPr>
        <w:br/>
      </w:r>
      <w:r>
        <w:rPr>
          <w:rFonts w:hint="eastAsia"/>
        </w:rPr>
        <w:t>　　　　三、机动集装箱船需求特点分析</w:t>
      </w:r>
      <w:r>
        <w:rPr>
          <w:rFonts w:hint="eastAsia"/>
        </w:rPr>
        <w:br/>
      </w:r>
      <w:r>
        <w:rPr>
          <w:rFonts w:hint="eastAsia"/>
        </w:rPr>
        <w:t>　　第二节 2025年中国机动集装箱船产业市场动态分析</w:t>
      </w:r>
      <w:r>
        <w:rPr>
          <w:rFonts w:hint="eastAsia"/>
        </w:rPr>
        <w:br/>
      </w:r>
      <w:r>
        <w:rPr>
          <w:rFonts w:hint="eastAsia"/>
        </w:rPr>
        <w:t>　　　　一、机动集装箱船品牌分析</w:t>
      </w:r>
      <w:r>
        <w:rPr>
          <w:rFonts w:hint="eastAsia"/>
        </w:rPr>
        <w:br/>
      </w:r>
      <w:r>
        <w:rPr>
          <w:rFonts w:hint="eastAsia"/>
        </w:rPr>
        <w:t>　　　　二、机动集装箱船产品产量结构性分析</w:t>
      </w:r>
      <w:r>
        <w:rPr>
          <w:rFonts w:hint="eastAsia"/>
        </w:rPr>
        <w:br/>
      </w:r>
      <w:r>
        <w:rPr>
          <w:rFonts w:hint="eastAsia"/>
        </w:rPr>
        <w:t>　　　　三、机动集装箱船经营发展能力</w:t>
      </w:r>
      <w:r>
        <w:rPr>
          <w:rFonts w:hint="eastAsia"/>
        </w:rPr>
        <w:br/>
      </w:r>
      <w:r>
        <w:rPr>
          <w:rFonts w:hint="eastAsia"/>
        </w:rPr>
        <w:t>　　第三节 2025年中国机动集装箱船产业市场销售情况分析</w:t>
      </w:r>
      <w:r>
        <w:rPr>
          <w:rFonts w:hint="eastAsia"/>
        </w:rPr>
        <w:br/>
      </w:r>
      <w:r>
        <w:rPr>
          <w:rFonts w:hint="eastAsia"/>
        </w:rPr>
        <w:br/>
      </w:r>
      <w:r>
        <w:rPr>
          <w:rFonts w:hint="eastAsia"/>
        </w:rPr>
        <w:t>第五章 2020-2025年中国可载标准集装箱≤6000箱的机动集装箱船进出口数据监测分析</w:t>
      </w:r>
      <w:r>
        <w:rPr>
          <w:rFonts w:hint="eastAsia"/>
        </w:rPr>
        <w:br/>
      </w:r>
      <w:r>
        <w:rPr>
          <w:rFonts w:hint="eastAsia"/>
        </w:rPr>
        <w:t>　　第一节 2020-2025年中国可载标准集装箱≤6000箱的机动集装箱船进口数据分析</w:t>
      </w:r>
      <w:r>
        <w:rPr>
          <w:rFonts w:hint="eastAsia"/>
        </w:rPr>
        <w:br/>
      </w:r>
      <w:r>
        <w:rPr>
          <w:rFonts w:hint="eastAsia"/>
        </w:rPr>
        <w:t>　　　　二、进口金额分析</w:t>
      </w:r>
      <w:r>
        <w:rPr>
          <w:rFonts w:hint="eastAsia"/>
        </w:rPr>
        <w:br/>
      </w:r>
      <w:r>
        <w:rPr>
          <w:rFonts w:hint="eastAsia"/>
        </w:rPr>
        <w:t>　　第二节 2020-2025年中国可载标准集装箱≤6000箱的机动集装箱船出口数据分析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2020-2025年中国可载标准集装箱≤6000箱的机动集装箱船进出口平均单价分析</w:t>
      </w:r>
      <w:r>
        <w:rPr>
          <w:rFonts w:hint="eastAsia"/>
        </w:rPr>
        <w:br/>
      </w:r>
      <w:r>
        <w:rPr>
          <w:rFonts w:hint="eastAsia"/>
        </w:rPr>
        <w:t>　　第四节 2020-2025年中国可载标准集装箱≤6000箱的机动集装箱船进出口国家及地区分析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中国可载标准集装箱＞6000箱的机动集装箱船进出口数据监测分析</w:t>
      </w:r>
      <w:r>
        <w:rPr>
          <w:rFonts w:hint="eastAsia"/>
        </w:rPr>
        <w:br/>
      </w:r>
      <w:r>
        <w:rPr>
          <w:rFonts w:hint="eastAsia"/>
        </w:rPr>
        <w:t>　　第一节 2020-2025年中国机动集装箱船进口数据分析</w:t>
      </w:r>
      <w:r>
        <w:rPr>
          <w:rFonts w:hint="eastAsia"/>
        </w:rPr>
        <w:br/>
      </w:r>
      <w:r>
        <w:rPr>
          <w:rFonts w:hint="eastAsia"/>
        </w:rPr>
        <w:t>　　　　二、进口金额分析</w:t>
      </w:r>
      <w:r>
        <w:rPr>
          <w:rFonts w:hint="eastAsia"/>
        </w:rPr>
        <w:br/>
      </w:r>
      <w:r>
        <w:rPr>
          <w:rFonts w:hint="eastAsia"/>
        </w:rPr>
        <w:t>　　第二节 2020-2025年中国机动集装箱船出口数据分析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2020-2025年中国机动集装箱船进出口平均单价分析</w:t>
      </w:r>
      <w:r>
        <w:rPr>
          <w:rFonts w:hint="eastAsia"/>
        </w:rPr>
        <w:br/>
      </w:r>
      <w:r>
        <w:rPr>
          <w:rFonts w:hint="eastAsia"/>
        </w:rPr>
        <w:t>　　第四节 2020-2025年中国机动集装箱船进出口国家及地区分析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2020-2025年中国机动集装箱船行业主要数据监测分析</w:t>
      </w:r>
      <w:r>
        <w:rPr>
          <w:rFonts w:hint="eastAsia"/>
        </w:rPr>
        <w:br/>
      </w:r>
      <w:r>
        <w:rPr>
          <w:rFonts w:hint="eastAsia"/>
        </w:rPr>
        <w:t>　　第一节 2020-2025年中国机动集装箱船行业规模分析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2025年中国机动集装箱船行业结构分析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2020-2025年中国机动集装箱船行业产值分析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2020-2025年中国机动集装箱船行业成本费用分析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2020-2025年中国机动集装箱船行业盈利能力分析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2025年中国机动集装箱船产品市场竞争格局分析</w:t>
      </w:r>
      <w:r>
        <w:rPr>
          <w:rFonts w:hint="eastAsia"/>
        </w:rPr>
        <w:br/>
      </w:r>
      <w:r>
        <w:rPr>
          <w:rFonts w:hint="eastAsia"/>
        </w:rPr>
        <w:t>　　第一节 2025年中国机动集装箱船竞争现状分析</w:t>
      </w:r>
      <w:r>
        <w:rPr>
          <w:rFonts w:hint="eastAsia"/>
        </w:rPr>
        <w:br/>
      </w:r>
      <w:r>
        <w:rPr>
          <w:rFonts w:hint="eastAsia"/>
        </w:rPr>
        <w:t>　　　　一、机动集装箱船市场竞争力分析</w:t>
      </w:r>
      <w:r>
        <w:rPr>
          <w:rFonts w:hint="eastAsia"/>
        </w:rPr>
        <w:br/>
      </w:r>
      <w:r>
        <w:rPr>
          <w:rFonts w:hint="eastAsia"/>
        </w:rPr>
        <w:t>　　　　二、机动集装箱船品牌竞争分析</w:t>
      </w:r>
      <w:r>
        <w:rPr>
          <w:rFonts w:hint="eastAsia"/>
        </w:rPr>
        <w:br/>
      </w:r>
      <w:r>
        <w:rPr>
          <w:rFonts w:hint="eastAsia"/>
        </w:rPr>
        <w:t>　　　　三、机动集装箱船价格竞争分析</w:t>
      </w:r>
      <w:r>
        <w:rPr>
          <w:rFonts w:hint="eastAsia"/>
        </w:rPr>
        <w:br/>
      </w:r>
      <w:r>
        <w:rPr>
          <w:rFonts w:hint="eastAsia"/>
        </w:rPr>
        <w:t>　　第二节 2025年中国机动集装箱船产业集中度分析</w:t>
      </w:r>
      <w:r>
        <w:rPr>
          <w:rFonts w:hint="eastAsia"/>
        </w:rPr>
        <w:br/>
      </w:r>
      <w:r>
        <w:rPr>
          <w:rFonts w:hint="eastAsia"/>
        </w:rPr>
        <w:t>　　　　一、机动集装箱船市场集中度分析</w:t>
      </w:r>
      <w:r>
        <w:rPr>
          <w:rFonts w:hint="eastAsia"/>
        </w:rPr>
        <w:br/>
      </w:r>
      <w:r>
        <w:rPr>
          <w:rFonts w:hint="eastAsia"/>
        </w:rPr>
        <w:t>　　　　二、机动集装箱船区域集中度分析</w:t>
      </w:r>
      <w:r>
        <w:rPr>
          <w:rFonts w:hint="eastAsia"/>
        </w:rPr>
        <w:br/>
      </w:r>
      <w:r>
        <w:rPr>
          <w:rFonts w:hint="eastAsia"/>
        </w:rPr>
        <w:t>　　第三节 2025年中国机动集装箱船企业提升竞争力策略分析</w:t>
      </w:r>
      <w:r>
        <w:rPr>
          <w:rFonts w:hint="eastAsia"/>
        </w:rPr>
        <w:br/>
      </w:r>
      <w:r>
        <w:rPr>
          <w:rFonts w:hint="eastAsia"/>
        </w:rPr>
        <w:br/>
      </w:r>
      <w:r>
        <w:rPr>
          <w:rFonts w:hint="eastAsia"/>
        </w:rPr>
        <w:t>第九章 机动集装箱船优势企业竞争性财务数据分析</w:t>
      </w:r>
      <w:r>
        <w:rPr>
          <w:rFonts w:hint="eastAsia"/>
        </w:rPr>
        <w:br/>
      </w:r>
      <w:r>
        <w:rPr>
          <w:rFonts w:hint="eastAsia"/>
        </w:rPr>
        <w:t>　　第一节 A公司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B公司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C公司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D公司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E公司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第十章 2025-2031年中国机动集装箱船产业发展趋势预测分析</w:t>
      </w:r>
      <w:r>
        <w:rPr>
          <w:rFonts w:hint="eastAsia"/>
        </w:rPr>
        <w:br/>
      </w:r>
      <w:r>
        <w:rPr>
          <w:rFonts w:hint="eastAsia"/>
        </w:rPr>
        <w:t>　　第一节 2025-2031年中国机动集装箱船发展趋势分析</w:t>
      </w:r>
      <w:r>
        <w:rPr>
          <w:rFonts w:hint="eastAsia"/>
        </w:rPr>
        <w:br/>
      </w:r>
      <w:r>
        <w:rPr>
          <w:rFonts w:hint="eastAsia"/>
        </w:rPr>
        <w:t>　　　　一、机动集装箱船产业技术发展方向分析</w:t>
      </w:r>
      <w:r>
        <w:rPr>
          <w:rFonts w:hint="eastAsia"/>
        </w:rPr>
        <w:br/>
      </w:r>
      <w:r>
        <w:rPr>
          <w:rFonts w:hint="eastAsia"/>
        </w:rPr>
        <w:t>　　　　二、机动集装箱船竞争格局预测分析</w:t>
      </w:r>
      <w:r>
        <w:rPr>
          <w:rFonts w:hint="eastAsia"/>
        </w:rPr>
        <w:br/>
      </w:r>
      <w:r>
        <w:rPr>
          <w:rFonts w:hint="eastAsia"/>
        </w:rPr>
        <w:t>　　　　三、机动集装箱船行业发展预测分析</w:t>
      </w:r>
      <w:r>
        <w:rPr>
          <w:rFonts w:hint="eastAsia"/>
        </w:rPr>
        <w:br/>
      </w:r>
      <w:r>
        <w:rPr>
          <w:rFonts w:hint="eastAsia"/>
        </w:rPr>
        <w:t>　　第二节 2025-2031年中国机动集装箱船市场预测分析</w:t>
      </w:r>
      <w:r>
        <w:rPr>
          <w:rFonts w:hint="eastAsia"/>
        </w:rPr>
        <w:br/>
      </w:r>
      <w:r>
        <w:rPr>
          <w:rFonts w:hint="eastAsia"/>
        </w:rPr>
        <w:t>　　　　一、机动集装箱船供给预测分析</w:t>
      </w:r>
      <w:r>
        <w:rPr>
          <w:rFonts w:hint="eastAsia"/>
        </w:rPr>
        <w:br/>
      </w:r>
      <w:r>
        <w:rPr>
          <w:rFonts w:hint="eastAsia"/>
        </w:rPr>
        <w:t>　　　　二、机动集装箱船需求预测分析</w:t>
      </w:r>
      <w:r>
        <w:rPr>
          <w:rFonts w:hint="eastAsia"/>
        </w:rPr>
        <w:br/>
      </w:r>
      <w:r>
        <w:rPr>
          <w:rFonts w:hint="eastAsia"/>
        </w:rPr>
        <w:t>　　　　三、机动集装箱船进出口预测分析</w:t>
      </w:r>
      <w:r>
        <w:rPr>
          <w:rFonts w:hint="eastAsia"/>
        </w:rPr>
        <w:br/>
      </w:r>
      <w:r>
        <w:rPr>
          <w:rFonts w:hint="eastAsia"/>
        </w:rPr>
        <w:t>　　第三节 2025-2031年中国机动集装箱船市场盈利预测分析</w:t>
      </w:r>
      <w:r>
        <w:rPr>
          <w:rFonts w:hint="eastAsia"/>
        </w:rPr>
        <w:br/>
      </w:r>
      <w:r>
        <w:rPr>
          <w:rFonts w:hint="eastAsia"/>
        </w:rPr>
        <w:br/>
      </w:r>
      <w:r>
        <w:rPr>
          <w:rFonts w:hint="eastAsia"/>
        </w:rPr>
        <w:t>第十一章 2025-2031年中国机动集装箱船行业投资机会与风险分析</w:t>
      </w:r>
      <w:r>
        <w:rPr>
          <w:rFonts w:hint="eastAsia"/>
        </w:rPr>
        <w:br/>
      </w:r>
      <w:r>
        <w:rPr>
          <w:rFonts w:hint="eastAsia"/>
        </w:rPr>
        <w:t>　　第一节 2025-2031年中国机动集装箱船行业投资环境分析</w:t>
      </w:r>
      <w:r>
        <w:rPr>
          <w:rFonts w:hint="eastAsia"/>
        </w:rPr>
        <w:br/>
      </w:r>
      <w:r>
        <w:rPr>
          <w:rFonts w:hint="eastAsia"/>
        </w:rPr>
        <w:t>　　第二节 2025-2031年中国机动集装箱船行业投资机会分析</w:t>
      </w:r>
      <w:r>
        <w:rPr>
          <w:rFonts w:hint="eastAsia"/>
        </w:rPr>
        <w:br/>
      </w:r>
      <w:r>
        <w:rPr>
          <w:rFonts w:hint="eastAsia"/>
        </w:rPr>
        <w:t>　　　　一、机动集装箱船投资前景分析</w:t>
      </w:r>
      <w:r>
        <w:rPr>
          <w:rFonts w:hint="eastAsia"/>
        </w:rPr>
        <w:br/>
      </w:r>
      <w:r>
        <w:rPr>
          <w:rFonts w:hint="eastAsia"/>
        </w:rPr>
        <w:t>　　　　二、机动集装箱船投资吸引力分析</w:t>
      </w:r>
      <w:r>
        <w:rPr>
          <w:rFonts w:hint="eastAsia"/>
        </w:rPr>
        <w:br/>
      </w:r>
      <w:r>
        <w:rPr>
          <w:rFonts w:hint="eastAsia"/>
        </w:rPr>
        <w:t>　　第三节 2025-2031年中国机动集装箱船行业投资前景分析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中.智.林－2025-2031年中国机动集装箱船行业投资前景建议分析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db918caa94843" w:history="1">
        <w:r>
          <w:rPr>
            <w:rStyle w:val="Hyperlink"/>
          </w:rPr>
          <w:t>2025-2031年中国机动集装箱船行业发展深度调研及未来趋势分析报告</w:t>
        </w:r>
      </w:hyperlink>
      <w:r>
        <w:rPr>
          <w:color w:val="C00000"/>
        </w:rPr>
        <w:t>》，报告编号：</w:t>
      </w:r>
      <w:r>
        <w:rPr>
          <w:rFonts w:hint="eastAsia"/>
          <w:color w:val="C00000"/>
        </w:rPr>
        <w:t>2758655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3db918caa94843" w:history="1">
        <w:r>
          <w:rPr>
            <w:rStyle w:val="Hyperlink"/>
          </w:rPr>
          <w:t>https://www.20087.com/5/65/JiDongJiZhuangXiangChuanFaZhanQuShiYuCe.html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热点：小型集装箱船、集装箱船舶机舱、半集装箱船、集装箱船舶装载规律、集装箱船的分类、集装箱船定义、部分集装箱船、集装箱船规范、集装箱船的机舱一般设在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7956d4594466d" w:history="1">
      <w:r>
        <w:rPr>
          <w:rStyle w:val="Hyperlink"/>
        </w:rPr>
        <w:t>2025-2031年中国机动集装箱船行业发展深度调研及未来趋势分析报告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JiDongJiZhuangXiangChuanFaZhanQuShiYuCe.html" TargetMode="External" Id="Rac3db918caa94843" /></Relationships>
</file>

<file path=word/_rels/header2.xml.rels>&#65279;<?xml version="1.0" encoding="utf-8"?><Relationships xmlns="http://schemas.openxmlformats.org/package/2006/relationships"><Relationship Type="http://schemas.openxmlformats.org/officeDocument/2006/relationships/hyperlink" Target="https://www.20087.com/5/65/JiDongJiZhuangXiangChuanFaZhanQuShiYuCe.html" TargetMode="External" Id="Rf2b7956d4594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2024-10-29T07:19:00Z</dcterms:created>
  <dcterms:modified xsi:type="dcterms:W3CDTF">2024-10-29T08:19:00Z</dcterms:modified>
  <dc:subject>2025-2031年中国机动集装箱船行业发展深度调研及未来趋势分析报告</dc:subject>
  <dc:title>2025-2031年中国机动集装箱船行业发展深度调研及未来趋势分析报告</dc:title>
  <cp:keywords>2025-2031年中国机动集装箱船行业发展深度调研及未来趋势分析报告</cp:keywords>
  <dc:description>2025-2031年中国机动集装箱船行业发展深度调研及未来趋势分析报告</dc:description>
</cp:coreProperties>
</file>