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5d928f35e4922" w:history="1">
              <w:r>
                <w:rPr>
                  <w:rStyle w:val="Hyperlink"/>
                </w:rPr>
                <w:t>2025-2031年中国多旋翼无人机市场现状调研分析与发展前景报告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5d928f35e4922" w:history="1">
              <w:r>
                <w:rPr>
                  <w:rStyle w:val="Hyperlink"/>
                </w:rPr>
                <w:t>2025-2031年中国多旋翼无人机市场现状调研分析与发展前景报告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5d928f35e4922" w:history="1">
                <w:r>
                  <w:rPr>
                    <w:rStyle w:val="Hyperlink"/>
                  </w:rPr>
                  <w:t>https://www.20087.com/7/55/DuoXuanYiWuRenJiDeQianJing.html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旋翼无人机凭借其灵活性和便捷性，在商业和民用领域得到了广泛的应用。近年来，随着导航系统、飞行控制软件以及传感器技术的进步，多旋翼无人机的稳定性和安全性有了显著提高。它们不仅在航拍摄影领域大放异彩，还在农业植保、物流配送、灾害救援等方面发挥了重要作用。此外，随着法规框架的逐步完善，无人机的应用范围也在不断扩大，促进了无人机技术的商业化进程。</w:t>
      </w:r>
      <w:r>
        <w:rPr>
          <w:rFonts w:hint="eastAsia"/>
        </w:rPr>
        <w:br/>
      </w:r>
      <w:r>
        <w:rPr>
          <w:rFonts w:hint="eastAsia"/>
        </w:rPr>
        <w:t>　　未来，多旋翼无人机的应用领域将进一步拓展。一方面，随着自动驾驶技术的发展，无人机将实现更加复杂的自主飞行任务，如智能巡检、自动避障等。另一方面，随着电池技术的进步，无人机的续航时间和载重能力将得到提升，进一步扩大其应用范围。此外，随着人工智能技术的应用，无人机将能够执行更复杂的任务，如精准农业中的作物健康监测和农药喷洒等。同时，随着无人机管理系统的完善，空域管理和飞行安全将得到更好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5d928f35e4922" w:history="1">
        <w:r>
          <w:rPr>
            <w:rStyle w:val="Hyperlink"/>
          </w:rPr>
          <w:t>2025-2031年中国多旋翼无人机市场现状调研分析与发展前景报告</w:t>
        </w:r>
      </w:hyperlink>
      <w:r>
        <w:rPr>
          <w:rFonts w:hint="eastAsia"/>
        </w:rPr>
        <w:t>》依托国家统计局、相关行业协会的详实数据资料，系统解析了多旋翼无人机行业的产业链结构、市场规模及需求现状，并对价格动态进行了解读。报告客观呈现了多旋翼无人机行业发展状况，科学预测了市场前景与未来趋势，同时聚焦多旋翼无人机重点企业，分析了市场竞争格局、集中度及品牌影响力。此外，报告通过细分市场领域，挖掘了多旋翼无人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多旋翼无人机行业概述</w:t>
      </w:r>
      <w:r>
        <w:rPr>
          <w:rFonts w:hint="eastAsia"/>
        </w:rPr>
        <w:br/>
      </w:r>
      <w:r>
        <w:rPr>
          <w:rFonts w:hint="eastAsia"/>
        </w:rPr>
        <w:t>　　第一节 多旋翼无人机定义与分类</w:t>
      </w:r>
      <w:r>
        <w:rPr>
          <w:rFonts w:hint="eastAsia"/>
        </w:rPr>
        <w:br/>
      </w:r>
      <w:r>
        <w:rPr>
          <w:rFonts w:hint="eastAsia"/>
        </w:rPr>
        <w:t>　　第二节 多旋翼无人机应用领域</w:t>
      </w:r>
      <w:r>
        <w:rPr>
          <w:rFonts w:hint="eastAsia"/>
        </w:rPr>
        <w:br/>
      </w:r>
      <w:r>
        <w:rPr>
          <w:rFonts w:hint="eastAsia"/>
        </w:rPr>
        <w:t>　　第三节 多旋翼无人机行业经济指标分析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一、多旋翼无人机行业赢利性评估</w:t>
      </w:r>
      <w:r>
        <w:rPr>
          <w:rFonts w:hint="eastAsia"/>
        </w:rPr>
        <w:br/>
      </w:r>
      <w:r>
        <w:rPr>
          <w:rFonts w:hint="eastAsia"/>
        </w:rPr>
        <w:t>　　　　二、多旋翼无人机行业成长速度分析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三、多旋翼无人机附加值提升空间探讨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四、多旋翼无人机行业进入壁垒分析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五、多旋翼无人机行业风险性评估</w:t>
      </w:r>
      <w:r>
        <w:rPr>
          <w:rFonts w:hint="eastAsia"/>
        </w:rPr>
        <w:br/>
      </w:r>
      <w:r>
        <w:rPr>
          <w:rFonts w:hint="eastAsia"/>
        </w:rPr>
        <w:t>　　　　六、多旋翼无人机行业周期性分析</w:t>
      </w:r>
      <w:r>
        <w:rPr>
          <w:rFonts w:hint="eastAsia"/>
        </w:rPr>
        <w:br/>
      </w:r>
      <w:r>
        <w:rPr>
          <w:rFonts w:hint="eastAsia"/>
        </w:rPr>
        <w:t>　　　　七、多旋翼无人机行业竞争程度指标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八、多旋翼无人机行业成熟度综合分析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多旋翼无人机产业链及经营模式分析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三、多旋翼无人机销售模式与渠道策略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全球多旋翼无人机市场发展分析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2024-2025年全球多旋翼无人机行业发展分析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一、全球多旋翼无人机行业市场规模与趋势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二、全球多旋翼无人机行业发展特点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三、全球多旋翼无人机行业竞争格局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主要国家与地区多旋翼无人机市场分析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2025-2031年全球多旋翼无人机行业发展趋势与前景预测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一、多旋翼无人机技术发展趋势</w:t>
      </w:r>
      <w:r>
        <w:rPr>
          <w:rFonts w:hint="eastAsia"/>
        </w:rPr>
        <w:br/>
      </w:r>
      <w:r>
        <w:rPr>
          <w:rFonts w:hint="eastAsia"/>
        </w:rPr>
        <w:t>　　　　二、多旋翼无人机行业发展趋势</w:t>
      </w:r>
      <w:r>
        <w:rPr>
          <w:rFonts w:hint="eastAsia"/>
        </w:rPr>
        <w:br/>
      </w:r>
      <w:r>
        <w:rPr>
          <w:rFonts w:hint="eastAsia"/>
        </w:rPr>
        <w:t>　　　　三、多旋翼无人机行业发展潜力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中国多旋翼无人机行业市场分析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2024-2025年多旋翼无人机产能与投资动态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一、国内多旋翼无人机产能现状与利用效率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二、多旋翼无人机产能扩张与投资动态分析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多旋翼无人机行业产量情况分析与趋势预测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一、2019-2024年多旋翼无人机行业产量与增长趋势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1、2019-2024年多旋翼无人机产量及增长趋势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2、2019-2024年多旋翼无人机细分产品产量及份额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二、多旋翼无人机产量影响因素分析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三、2025-2031年多旋翼无人机产量预测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2025-2031年多旋翼无人机市场需求与销售分析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一、2024-2025年多旋翼无人机行业需求现状</w:t>
      </w:r>
      <w:r>
        <w:rPr>
          <w:rFonts w:hint="eastAsia"/>
        </w:rPr>
        <w:br/>
      </w:r>
      <w:r>
        <w:rPr>
          <w:rFonts w:hint="eastAsia"/>
        </w:rPr>
        <w:t>　　　　二、多旋翼无人机客户群体与需求特点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三、2019-2024年多旋翼无人机行业销售规模分析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四、2025-2031年多旋翼无人机市场增长潜力与规模预测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中国多旋翼无人机细分市场分析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一、2024-2025年多旋翼无人机主要细分产品市场现状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2024-2025年多旋翼无人机行业技术发展现状及趋势分析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多旋翼无人机行业技术发展现状分析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国内外多旋翼无人机行业技术差异与原因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多旋翼无人机行业技术发展方向、趋势预测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提升多旋翼无人机行业技术能力策略建议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多旋翼无人机价格机制与竞争策略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一、2019-2024年多旋翼无人机市场价格走势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多旋翼无人机定价策略与方法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2025-2031年多旋翼无人机价格竞争态势与趋势预测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中国多旋翼无人机行业重点区域市场研究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2024-2025年重点区域多旋翼无人机市场发展概况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二、2019-2024年多旋翼无人机市场需求规模情况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三、2025-2031年多旋翼无人机行业发展潜力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二、2019-2024年多旋翼无人机市场需求规模情况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三、2025-2031年多旋翼无人机行业发展潜力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二、2019-2024年多旋翼无人机市场需求规模情况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三、2025-2031年多旋翼无人机行业发展潜力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二、2019-2024年多旋翼无人机市场需求规模情况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三、2025-2031年多旋翼无人机行业发展潜力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二、2019-2024年多旋翼无人机市场需求规模情况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三、2025-2031年多旋翼无人机行业发展潜力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2019-2024年中国多旋翼无人机行业进出口情况分析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多旋翼无人机行业进口规模与来源分析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一、2019-2024年多旋翼无人机进口规模分析</w:t>
      </w:r>
      <w:r>
        <w:rPr>
          <w:rFonts w:hint="eastAsia"/>
        </w:rPr>
        <w:br/>
      </w:r>
      <w:r>
        <w:rPr>
          <w:rFonts w:hint="eastAsia"/>
        </w:rPr>
        <w:t>　　　　二、多旋翼无人机主要进口来源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多旋翼无人机行业出口规模与目的地分析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一、2019-2024年多旋翼无人机出口规模分析</w:t>
      </w:r>
      <w:r>
        <w:rPr>
          <w:rFonts w:hint="eastAsia"/>
        </w:rPr>
        <w:br/>
      </w:r>
      <w:r>
        <w:rPr>
          <w:rFonts w:hint="eastAsia"/>
        </w:rPr>
        <w:t>　　　　二、多旋翼无人机主要出口目的地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2019-2024年中国多旋翼无人机总体规模与财务指标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中国多旋翼无人机行业总体规模分析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一、多旋翼无人机企业数量与结构</w:t>
      </w:r>
      <w:r>
        <w:rPr>
          <w:rFonts w:hint="eastAsia"/>
        </w:rPr>
        <w:br/>
      </w:r>
      <w:r>
        <w:rPr>
          <w:rFonts w:hint="eastAsia"/>
        </w:rPr>
        <w:t>　　　　二、多旋翼无人机从业人员规模</w:t>
      </w:r>
      <w:r>
        <w:rPr>
          <w:rFonts w:hint="eastAsia"/>
        </w:rPr>
        <w:br/>
      </w:r>
      <w:r>
        <w:rPr>
          <w:rFonts w:hint="eastAsia"/>
        </w:rPr>
        <w:t>　　　　三、多旋翼无人机行业资产状况</w:t>
      </w:r>
      <w:r>
        <w:rPr>
          <w:rFonts w:hint="eastAsia"/>
        </w:rPr>
        <w:br/>
      </w:r>
      <w:r>
        <w:rPr>
          <w:rFonts w:hint="eastAsia"/>
        </w:rPr>
        <w:t>　　第二节 中国多旋翼无人机行业财务指标总体分析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多旋翼无人机行业重点企业经营状况分析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多旋翼无人机重点企业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多旋翼无人机领先企业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多旋翼无人机标杆企业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多旋翼无人机代表企业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多旋翼无人机龙头企业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多旋翼无人机重点企业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中国多旋翼无人机行业竞争格局分析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多旋翼无人机行业竞争格局总览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2024-2025年多旋翼无人机行业竞争力分析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一、多旋翼无人机供应商议价能力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四、多旋翼无人机替代品威胁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2019-2024年多旋翼无人机行业企业并购活动分析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2024-2025年多旋翼无人机行业会展与招投标活动分析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一、多旋翼无人机行业会展活动及其市场影响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2025年中国多旋翼无人机企业发展策略分析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多旋翼无人机市场策略分析</w:t>
      </w:r>
      <w:r>
        <w:rPr>
          <w:rFonts w:hint="eastAsia"/>
        </w:rPr>
        <w:br/>
      </w:r>
      <w:r>
        <w:rPr>
          <w:rFonts w:hint="eastAsia"/>
        </w:rPr>
        <w:t>　　　　一、多旋翼无人机市场定位与拓展策略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二、多旋翼无人机市场细分与目标客户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多旋翼无人机销售策略分析</w:t>
      </w:r>
      <w:r>
        <w:rPr>
          <w:rFonts w:hint="eastAsia"/>
        </w:rPr>
        <w:br/>
      </w:r>
      <w:r>
        <w:rPr>
          <w:rFonts w:hint="eastAsia"/>
        </w:rPr>
        <w:t>　　　　一、多旋翼无人机销售渠道与网络建设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提高多旋翼无人机企业竞争力建议</w:t>
      </w:r>
      <w:r>
        <w:rPr>
          <w:rFonts w:hint="eastAsia"/>
        </w:rPr>
        <w:br/>
      </w:r>
      <w:r>
        <w:rPr>
          <w:rFonts w:hint="eastAsia"/>
        </w:rPr>
        <w:t>　　　　一、多旋翼无人机技术创新与管理优化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多旋翼无人机品牌战略思考</w:t>
      </w:r>
      <w:r>
        <w:rPr>
          <w:rFonts w:hint="eastAsia"/>
        </w:rPr>
        <w:br/>
      </w:r>
      <w:r>
        <w:rPr>
          <w:rFonts w:hint="eastAsia"/>
        </w:rPr>
        <w:t>　　　　一、多旋翼无人机品牌建设与维护</w:t>
      </w:r>
      <w:r>
        <w:rPr>
          <w:rFonts w:hint="eastAsia"/>
        </w:rPr>
        <w:br/>
      </w:r>
      <w:r>
        <w:rPr>
          <w:rFonts w:hint="eastAsia"/>
        </w:rPr>
        <w:t>　　　　二、多旋翼无人机品牌影响力与市场竞争力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中国多旋翼无人机行业风险与对策</w:t>
      </w:r>
      <w:r>
        <w:rPr>
          <w:rFonts w:hint="eastAsia"/>
        </w:rPr>
        <w:br/>
      </w:r>
      <w:r>
        <w:rPr>
          <w:rFonts w:hint="eastAsia"/>
        </w:rPr>
        <w:t>　　第一节 多旋翼无人机行业SWOT分析</w:t>
      </w:r>
      <w:r>
        <w:rPr>
          <w:rFonts w:hint="eastAsia"/>
        </w:rPr>
        <w:br/>
      </w:r>
      <w:r>
        <w:rPr>
          <w:rFonts w:hint="eastAsia"/>
        </w:rPr>
        <w:t>　　　　一、多旋翼无人机行业优势分析</w:t>
      </w:r>
      <w:r>
        <w:rPr>
          <w:rFonts w:hint="eastAsia"/>
        </w:rPr>
        <w:br/>
      </w:r>
      <w:r>
        <w:rPr>
          <w:rFonts w:hint="eastAsia"/>
        </w:rPr>
        <w:t>　　　　二、多旋翼无人机行业劣势分析</w:t>
      </w:r>
      <w:r>
        <w:rPr>
          <w:rFonts w:hint="eastAsia"/>
        </w:rPr>
        <w:br/>
      </w:r>
      <w:r>
        <w:rPr>
          <w:rFonts w:hint="eastAsia"/>
        </w:rPr>
        <w:t>　　　　三、多旋翼无人机市场机会探索</w:t>
      </w:r>
      <w:r>
        <w:rPr>
          <w:rFonts w:hint="eastAsia"/>
        </w:rPr>
        <w:br/>
      </w:r>
      <w:r>
        <w:rPr>
          <w:rFonts w:hint="eastAsia"/>
        </w:rPr>
        <w:t>　　　　四、多旋翼无人机市场威胁评估</w:t>
      </w:r>
      <w:r>
        <w:rPr>
          <w:rFonts w:hint="eastAsia"/>
        </w:rPr>
        <w:br/>
      </w:r>
      <w:r>
        <w:rPr>
          <w:rFonts w:hint="eastAsia"/>
        </w:rPr>
        <w:t>　　第二节 多旋翼无人机行业风险及对策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2025-2031年中国多旋翼无人机行业前景与发展趋势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多旋翼无人机行业发展环境分析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2025-2031年多旋翼无人机行业发展趋势与方向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一、多旋翼无人机行业发展方向预测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二、多旋翼无人机发展趋势分析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2025-2031年多旋翼无人机行业发展潜力与机遇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一、多旋翼无人机市场发展潜力评估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二、多旋翼无人机新兴市场与机遇探索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多旋翼无人机行业研究结论与建议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中智林－多旋翼无人机行业发展建议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多旋翼无人机重点企业经营情况分析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多旋翼无人机重点企业经营情况分析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2025-2031年中国多旋翼无人机行业利润预测</w:t>
      </w:r>
      <w:r>
        <w:rPr>
          <w:rFonts w:hint="eastAsia"/>
        </w:rPr>
        <w:br/>
      </w:r>
      <w:r>
        <w:rPr>
          <w:rFonts w:hint="eastAsia"/>
        </w:rPr>
        <w:t>　　图表 2025年多旋翼无人机行业壁垒</w:t>
      </w:r>
      <w:r>
        <w:rPr>
          <w:rFonts w:hint="eastAsia"/>
        </w:rPr>
        <w:br/>
      </w:r>
      <w:r>
        <w:rPr>
          <w:rFonts w:hint="eastAsia"/>
        </w:rPr>
        <w:t>　　图表 2025年多旋翼无人机市场前景分析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2025-2031年中国多旋翼无人机市场需求预测</w:t>
      </w:r>
      <w:r>
        <w:rPr>
          <w:rFonts w:hint="eastAsia"/>
        </w:rPr>
        <w:br/>
      </w:r>
      <w:r>
        <w:rPr>
          <w:rFonts w:hint="eastAsia"/>
        </w:rPr>
        <w:t>　　图表 2025年多旋翼无人机发展趋势预测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5d928f35e4922" w:history="1">
        <w:r>
          <w:rPr>
            <w:rStyle w:val="Hyperlink"/>
          </w:rPr>
          <w:t>2025-2031年中国多旋翼无人机市场现状调研分析与发展前景报告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5d928f35e4922" w:history="1">
        <w:r>
          <w:rPr>
            <w:rStyle w:val="Hyperlink"/>
          </w:rPr>
          <w:t>https://www.20087.com/7/55/DuoXuanYiWuRenJiDeQianJing.html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热点：三旋翼无人机、多旋翼无人机飞行原理、共轴双旋翼无人机、多旋翼无人机的优点、多旋翼无人机结构、多旋翼无人机的定义、什么是多旋翼无人机、多旋翼无人机通过什么改变飞行轨迹、单旋翼无人机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4b2bdcf1a4384" w:history="1">
      <w:r>
        <w:rPr>
          <w:rStyle w:val="Hyperlink"/>
        </w:rPr>
        <w:t>2025-2031年中国多旋翼无人机市场现状调研分析与发展前景报告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uoXuanYiWuRenJiDeQianJing.html" TargetMode="External" Id="Rfdd5d928f35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uoXuanYiWuRenJiDeQianJing.html" TargetMode="External" Id="Rd654b2bdcf1a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2024-11-05T00:21:27Z</dcterms:created>
  <dcterms:modified xsi:type="dcterms:W3CDTF">2024-11-05T01:21:27Z</dcterms:modified>
  <dc:subject>2025-2031年中国多旋翼无人机市场现状调研分析与发展前景报告</dc:subject>
  <dc:title>2025-2031年中国多旋翼无人机市场现状调研分析与发展前景报告</dc:title>
  <cp:keywords>2025-2031年中国多旋翼无人机市场现状调研分析与发展前景报告</cp:keywords>
  <dc:description>2025-2031年中国多旋翼无人机市场现状调研分析与发展前景报告</dc:description>
</cp:coreProperties>
</file>