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f583d08b89405d" w:history="1">
              <w:r>
                <w:rPr>
                  <w:rStyle w:val="Hyperlink"/>
                </w:rPr>
                <w:t>中国铁路机车行业现状调研与发展趋势预测报告（2026版）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f583d08b89405d" w:history="1">
              <w:r>
                <w:rPr>
                  <w:rStyle w:val="Hyperlink"/>
                </w:rPr>
                <w:t>中国铁路机车行业现状调研与发展趋势预测报告（2026版）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1636562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f583d08b89405d" w:history="1">
                <w:r>
                  <w:rPr>
                    <w:rStyle w:val="Hyperlink"/>
                  </w:rPr>
                  <w:t>https://www.20087.com/M_JiaoTongYunShu/62/TieLuJiCheHangYeXianZhuangYuFaZhanQianJing.html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行业正经历从传统燃油机车向电力机车和混合动力机车的转变，以提高能源效率和减少排放。随着高速铁路网络的扩展，对高速、重载和智能化机车的需求增加。同时，无人驾驶和远程操控技术的引入，提升了机车的自动化水平，降低了运营成本。此外，机车的维护和保养也趋向于预测性维护，通过物联网技术实时监测机车状态，预防故障发生。</w:t>
      </w:r>
      <w:r>
        <w:rPr>
          <w:rFonts w:hint="eastAsia"/>
        </w:rPr>
        <w:br/>
      </w:r>
      <w:r>
        <w:rPr>
          <w:rFonts w:hint="eastAsia"/>
        </w:rPr>
        <w:t>　　铁路机车的未来将更加侧重于绿色能源和智能化。市场调研网认为，氢燃料电池机车和纯电动机车的研发将加速，以实现零排放的运输目标。同时，通过大数据和AI技术，机车将具备自我诊断和自我修复能力，进一步提升安全性和可靠性。此外，与智能交通系统的深度集成，如实时路线优化和信号协调，将提高铁路运输的效率和乘客体验。</w:t>
      </w:r>
      <w:r>
        <w:rPr>
          <w:rFonts w:hint="eastAsia"/>
        </w:rPr>
        <w:br/>
      </w:r>
      <w:r>
        <w:rPr>
          <w:rFonts w:hint="eastAsia"/>
        </w:rPr>
        <w:t>　　《</w:t>
      </w:r>
      <w:hyperlink r:id="R3df583d08b89405d" w:history="1">
        <w:r>
          <w:rPr>
            <w:rStyle w:val="Hyperlink"/>
          </w:rPr>
          <w:t>中国铁路机车行业现状调研与发展趋势预测报告（2026版）</w:t>
        </w:r>
      </w:hyperlink>
      <w:r>
        <w:rPr>
          <w:rFonts w:hint="eastAsia"/>
        </w:rPr>
        <w:t>》系统分析了铁路机车行业的市场规模、需求动态及价格趋势，并深入探讨了铁路机车产业链结构的变化与发展。报告详细解读了铁路机车行业现状，科学预测了未来市场前景与发展趋势，同时对铁路机车细分市场的竞争格局进行了全面评估，重点关注领先企业的竞争实力、市场集中度及品牌影响力。结合铁路机车技术现状与未来方向，报告揭示了铁路机车行业机遇与潜在风险，为投资者、研究机构及政府决策层提供了制定战略的重要依据。</w:t>
      </w:r>
      <w:r>
        <w:rPr>
          <w:rFonts w:hint="eastAsia"/>
        </w:rPr>
        <w:br/>
      </w:r>
      <w:r>
        <w:rPr>
          <w:rFonts w:hint="eastAsia"/>
        </w:rPr>
        <w:br/>
      </w:r>
      <w:r>
        <w:rPr>
          <w:rFonts w:hint="eastAsia"/>
        </w:rPr>
        <w:t>第一章 铁路机车相关概述</w:t>
      </w:r>
      <w:r>
        <w:rPr>
          <w:rFonts w:hint="eastAsia"/>
        </w:rPr>
        <w:br/>
      </w:r>
      <w:r>
        <w:rPr>
          <w:rFonts w:hint="eastAsia"/>
        </w:rPr>
        <w:t>　　第一节 铁路机车分类</w:t>
      </w:r>
      <w:r>
        <w:rPr>
          <w:rFonts w:hint="eastAsia"/>
        </w:rPr>
        <w:br/>
      </w:r>
      <w:r>
        <w:rPr>
          <w:rFonts w:hint="eastAsia"/>
        </w:rPr>
        <w:t>　　　　一、铁路机车的含意</w:t>
      </w:r>
      <w:r>
        <w:rPr>
          <w:rFonts w:hint="eastAsia"/>
        </w:rPr>
        <w:br/>
      </w:r>
      <w:r>
        <w:rPr>
          <w:rFonts w:hint="eastAsia"/>
        </w:rPr>
        <w:t>　　　　二、铁路机车的分类</w:t>
      </w:r>
      <w:r>
        <w:rPr>
          <w:rFonts w:hint="eastAsia"/>
        </w:rPr>
        <w:br/>
      </w:r>
      <w:r>
        <w:rPr>
          <w:rFonts w:hint="eastAsia"/>
        </w:rPr>
        <w:t>　　　　三、铁路机车的构造特点</w:t>
      </w:r>
      <w:r>
        <w:rPr>
          <w:rFonts w:hint="eastAsia"/>
        </w:rPr>
        <w:br/>
      </w:r>
      <w:r>
        <w:rPr>
          <w:rFonts w:hint="eastAsia"/>
        </w:rPr>
        <w:t>　　第二节 不同类型铁路机车简述</w:t>
      </w:r>
      <w:r>
        <w:rPr>
          <w:rFonts w:hint="eastAsia"/>
        </w:rPr>
        <w:br/>
      </w:r>
      <w:r>
        <w:rPr>
          <w:rFonts w:hint="eastAsia"/>
        </w:rPr>
        <w:t>　　　　一、蒸汽机车</w:t>
      </w:r>
      <w:r>
        <w:rPr>
          <w:rFonts w:hint="eastAsia"/>
        </w:rPr>
        <w:br/>
      </w:r>
      <w:r>
        <w:rPr>
          <w:rFonts w:hint="eastAsia"/>
        </w:rPr>
        <w:t>　　　　二、内燃机车</w:t>
      </w:r>
      <w:r>
        <w:rPr>
          <w:rFonts w:hint="eastAsia"/>
        </w:rPr>
        <w:br/>
      </w:r>
      <w:r>
        <w:rPr>
          <w:rFonts w:hint="eastAsia"/>
        </w:rPr>
        <w:t>　　　　三、电力机车</w:t>
      </w:r>
      <w:r>
        <w:rPr>
          <w:rFonts w:hint="eastAsia"/>
        </w:rPr>
        <w:br/>
      </w:r>
      <w:r>
        <w:rPr>
          <w:rFonts w:hint="eastAsia"/>
        </w:rPr>
        <w:t>　　　　四、动车组</w:t>
      </w:r>
      <w:r>
        <w:rPr>
          <w:rFonts w:hint="eastAsia"/>
        </w:rPr>
        <w:br/>
      </w:r>
      <w:r>
        <w:rPr>
          <w:rFonts w:hint="eastAsia"/>
        </w:rPr>
        <w:br/>
      </w:r>
      <w:r>
        <w:rPr>
          <w:rFonts w:hint="eastAsia"/>
        </w:rPr>
        <w:t>第二章 2026年中国铁路机车行业发展环境分析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三、2026-2032年中国宏观经济发展预测分析</w:t>
      </w:r>
      <w:r>
        <w:rPr>
          <w:rFonts w:hint="eastAsia"/>
        </w:rPr>
        <w:br/>
      </w:r>
      <w:r>
        <w:rPr>
          <w:rFonts w:hint="eastAsia"/>
        </w:rPr>
        <w:t>　　第二节 中国铁路机车行业运行政策环境分析</w:t>
      </w:r>
      <w:r>
        <w:rPr>
          <w:rFonts w:hint="eastAsia"/>
        </w:rPr>
        <w:br/>
      </w:r>
      <w:r>
        <w:rPr>
          <w:rFonts w:hint="eastAsia"/>
        </w:rPr>
        <w:t>　　　　一、铁路机车运用管理规程</w:t>
      </w:r>
      <w:r>
        <w:rPr>
          <w:rFonts w:hint="eastAsia"/>
        </w:rPr>
        <w:br/>
      </w:r>
      <w:r>
        <w:rPr>
          <w:rFonts w:hint="eastAsia"/>
        </w:rPr>
        <w:t>　　　　二、铁路机车车辆产品设计许可实施细则</w:t>
      </w:r>
      <w:r>
        <w:rPr>
          <w:rFonts w:hint="eastAsia"/>
        </w:rPr>
        <w:br/>
      </w:r>
      <w:r>
        <w:rPr>
          <w:rFonts w:hint="eastAsia"/>
        </w:rPr>
        <w:t>　　　　三、铁路机车车辆设计生产维修进口许可管理办法</w:t>
      </w:r>
      <w:r>
        <w:rPr>
          <w:rFonts w:hint="eastAsia"/>
        </w:rPr>
        <w:br/>
      </w:r>
      <w:r>
        <w:rPr>
          <w:rFonts w:hint="eastAsia"/>
        </w:rPr>
        <w:t>　　　　四、铁路机车技术管理规则</w:t>
      </w:r>
      <w:r>
        <w:rPr>
          <w:rFonts w:hint="eastAsia"/>
        </w:rPr>
        <w:br/>
      </w:r>
      <w:r>
        <w:rPr>
          <w:rFonts w:hint="eastAsia"/>
        </w:rPr>
        <w:t>　　　　五、铁路机车车辆采购采用招标管理办法影响分析</w:t>
      </w:r>
      <w:r>
        <w:rPr>
          <w:rFonts w:hint="eastAsia"/>
        </w:rPr>
        <w:br/>
      </w:r>
      <w:r>
        <w:rPr>
          <w:rFonts w:hint="eastAsia"/>
        </w:rPr>
        <w:t>　　第三节 中国铁路机车行业运行社会环境分析</w:t>
      </w:r>
      <w:r>
        <w:rPr>
          <w:rFonts w:hint="eastAsia"/>
        </w:rPr>
        <w:br/>
      </w:r>
      <w:r>
        <w:rPr>
          <w:rFonts w:hint="eastAsia"/>
        </w:rPr>
        <w:br/>
      </w:r>
      <w:r>
        <w:rPr>
          <w:rFonts w:hint="eastAsia"/>
        </w:rPr>
        <w:t>第三章 2026年世界铁路机车行业总体态势分析</w:t>
      </w:r>
      <w:r>
        <w:rPr>
          <w:rFonts w:hint="eastAsia"/>
        </w:rPr>
        <w:br/>
      </w:r>
      <w:r>
        <w:rPr>
          <w:rFonts w:hint="eastAsia"/>
        </w:rPr>
        <w:t>　　第一节 世界铁路机车发展概况</w:t>
      </w:r>
      <w:r>
        <w:rPr>
          <w:rFonts w:hint="eastAsia"/>
        </w:rPr>
        <w:br/>
      </w:r>
      <w:r>
        <w:rPr>
          <w:rFonts w:hint="eastAsia"/>
        </w:rPr>
        <w:t>　　　　一、世界铁路机车发展历程</w:t>
      </w:r>
      <w:r>
        <w:rPr>
          <w:rFonts w:hint="eastAsia"/>
        </w:rPr>
        <w:br/>
      </w:r>
      <w:r>
        <w:rPr>
          <w:rFonts w:hint="eastAsia"/>
        </w:rPr>
        <w:t>　　　　二、世界铁路机车车辆进入高速发展轨道</w:t>
      </w:r>
      <w:r>
        <w:rPr>
          <w:rFonts w:hint="eastAsia"/>
        </w:rPr>
        <w:br/>
      </w:r>
      <w:r>
        <w:rPr>
          <w:rFonts w:hint="eastAsia"/>
        </w:rPr>
        <w:t>　　　　三、国际机车车辆市场环境分析</w:t>
      </w:r>
      <w:r>
        <w:rPr>
          <w:rFonts w:hint="eastAsia"/>
        </w:rPr>
        <w:br/>
      </w:r>
      <w:r>
        <w:rPr>
          <w:rFonts w:hint="eastAsia"/>
        </w:rPr>
        <w:t>　　　　四、国际机车车辆制造业的供求与制造商分析</w:t>
      </w:r>
      <w:r>
        <w:rPr>
          <w:rFonts w:hint="eastAsia"/>
        </w:rPr>
        <w:br/>
      </w:r>
      <w:r>
        <w:rPr>
          <w:rFonts w:hint="eastAsia"/>
        </w:rPr>
        <w:t>　　　　五、国际机车车辆制造业的发展趋势</w:t>
      </w:r>
      <w:r>
        <w:rPr>
          <w:rFonts w:hint="eastAsia"/>
        </w:rPr>
        <w:br/>
      </w:r>
      <w:r>
        <w:rPr>
          <w:rFonts w:hint="eastAsia"/>
        </w:rPr>
        <w:t>　　第二节 世界主要国家铁路机车发展分析</w:t>
      </w:r>
      <w:r>
        <w:rPr>
          <w:rFonts w:hint="eastAsia"/>
        </w:rPr>
        <w:br/>
      </w:r>
      <w:r>
        <w:rPr>
          <w:rFonts w:hint="eastAsia"/>
        </w:rPr>
        <w:t>　　　　一、美国铁路机车排放控制提案</w:t>
      </w:r>
      <w:r>
        <w:rPr>
          <w:rFonts w:hint="eastAsia"/>
        </w:rPr>
        <w:br/>
      </w:r>
      <w:r>
        <w:rPr>
          <w:rFonts w:hint="eastAsia"/>
        </w:rPr>
        <w:t>　　　　二、美国加强混合动力机车开发以应对节能减排</w:t>
      </w:r>
      <w:r>
        <w:rPr>
          <w:rFonts w:hint="eastAsia"/>
        </w:rPr>
        <w:br/>
      </w:r>
      <w:r>
        <w:rPr>
          <w:rFonts w:hint="eastAsia"/>
        </w:rPr>
        <w:t>　　　　三、哈萨克斯坦机车市场发展空间广阔</w:t>
      </w:r>
      <w:r>
        <w:rPr>
          <w:rFonts w:hint="eastAsia"/>
        </w:rPr>
        <w:br/>
      </w:r>
      <w:r>
        <w:rPr>
          <w:rFonts w:hint="eastAsia"/>
        </w:rPr>
        <w:t>　　第三节 2026-2032年世界铁路机车产业发展前景预测分析</w:t>
      </w:r>
      <w:r>
        <w:rPr>
          <w:rFonts w:hint="eastAsia"/>
        </w:rPr>
        <w:br/>
      </w:r>
      <w:r>
        <w:rPr>
          <w:rFonts w:hint="eastAsia"/>
        </w:rPr>
        <w:br/>
      </w:r>
      <w:r>
        <w:rPr>
          <w:rFonts w:hint="eastAsia"/>
        </w:rPr>
        <w:t>第四章 2026年中国铁路机车行业运行形势分析</w:t>
      </w:r>
      <w:r>
        <w:rPr>
          <w:rFonts w:hint="eastAsia"/>
        </w:rPr>
        <w:br/>
      </w:r>
      <w:r>
        <w:rPr>
          <w:rFonts w:hint="eastAsia"/>
        </w:rPr>
        <w:t>　　第一节 2026年中国铁路机车产业概述</w:t>
      </w:r>
      <w:r>
        <w:rPr>
          <w:rFonts w:hint="eastAsia"/>
        </w:rPr>
        <w:br/>
      </w:r>
      <w:r>
        <w:rPr>
          <w:rFonts w:hint="eastAsia"/>
        </w:rPr>
        <w:t>　　　　一、我国铁路机车的发展历程</w:t>
      </w:r>
      <w:r>
        <w:rPr>
          <w:rFonts w:hint="eastAsia"/>
        </w:rPr>
        <w:br/>
      </w:r>
      <w:r>
        <w:rPr>
          <w:rFonts w:hint="eastAsia"/>
        </w:rPr>
        <w:t>　　　　二、中国机车车辆行业成就巨大</w:t>
      </w:r>
      <w:r>
        <w:rPr>
          <w:rFonts w:hint="eastAsia"/>
        </w:rPr>
        <w:br/>
      </w:r>
      <w:r>
        <w:rPr>
          <w:rFonts w:hint="eastAsia"/>
        </w:rPr>
        <w:t>　　　　三、我国形成新的机车车辆产业群</w:t>
      </w:r>
      <w:r>
        <w:rPr>
          <w:rFonts w:hint="eastAsia"/>
        </w:rPr>
        <w:br/>
      </w:r>
      <w:r>
        <w:rPr>
          <w:rFonts w:hint="eastAsia"/>
        </w:rPr>
        <w:t>　　　　四、中国铁路机车大量出口非洲</w:t>
      </w:r>
      <w:r>
        <w:rPr>
          <w:rFonts w:hint="eastAsia"/>
        </w:rPr>
        <w:br/>
      </w:r>
      <w:r>
        <w:rPr>
          <w:rFonts w:hint="eastAsia"/>
        </w:rPr>
        <w:t>　　第二节 2026年中国铁路机车车辆市场营销分析</w:t>
      </w:r>
      <w:r>
        <w:rPr>
          <w:rFonts w:hint="eastAsia"/>
        </w:rPr>
        <w:br/>
      </w:r>
      <w:r>
        <w:rPr>
          <w:rFonts w:hint="eastAsia"/>
        </w:rPr>
        <w:t>　　　　一、市场规模和市场占有率</w:t>
      </w:r>
      <w:r>
        <w:rPr>
          <w:rFonts w:hint="eastAsia"/>
        </w:rPr>
        <w:br/>
      </w:r>
      <w:r>
        <w:rPr>
          <w:rFonts w:hint="eastAsia"/>
        </w:rPr>
        <w:t>　　　　二、企业销售情况</w:t>
      </w:r>
      <w:r>
        <w:rPr>
          <w:rFonts w:hint="eastAsia"/>
        </w:rPr>
        <w:br/>
      </w:r>
      <w:r>
        <w:rPr>
          <w:rFonts w:hint="eastAsia"/>
        </w:rPr>
        <w:t>　　　　三、主要地区销售分析</w:t>
      </w:r>
      <w:r>
        <w:rPr>
          <w:rFonts w:hint="eastAsia"/>
        </w:rPr>
        <w:br/>
      </w:r>
      <w:r>
        <w:rPr>
          <w:rFonts w:hint="eastAsia"/>
        </w:rPr>
        <w:t>　　　　四、铁路机车车辆市场营销策略</w:t>
      </w:r>
      <w:r>
        <w:rPr>
          <w:rFonts w:hint="eastAsia"/>
        </w:rPr>
        <w:br/>
      </w:r>
      <w:r>
        <w:rPr>
          <w:rFonts w:hint="eastAsia"/>
        </w:rPr>
        <w:t>　　第三节 2026年中国铁路机车工业发展对策与前景分析</w:t>
      </w:r>
      <w:r>
        <w:rPr>
          <w:rFonts w:hint="eastAsia"/>
        </w:rPr>
        <w:br/>
      </w:r>
      <w:r>
        <w:rPr>
          <w:rFonts w:hint="eastAsia"/>
        </w:rPr>
        <w:t>　　　　一、中国铁路机车车辆工业发展的道路</w:t>
      </w:r>
      <w:r>
        <w:rPr>
          <w:rFonts w:hint="eastAsia"/>
        </w:rPr>
        <w:br/>
      </w:r>
      <w:r>
        <w:rPr>
          <w:rFonts w:hint="eastAsia"/>
        </w:rPr>
        <w:t>　　　　二、推动民族机车车辆工业的发展对策</w:t>
      </w:r>
      <w:r>
        <w:rPr>
          <w:rFonts w:hint="eastAsia"/>
        </w:rPr>
        <w:br/>
      </w:r>
      <w:r>
        <w:rPr>
          <w:rFonts w:hint="eastAsia"/>
        </w:rPr>
        <w:br/>
      </w:r>
      <w:r>
        <w:rPr>
          <w:rFonts w:hint="eastAsia"/>
        </w:rPr>
        <w:t>第五章 中国铁路机车细分行业分析</w:t>
      </w:r>
      <w:r>
        <w:rPr>
          <w:rFonts w:hint="eastAsia"/>
        </w:rPr>
        <w:br/>
      </w:r>
      <w:r>
        <w:rPr>
          <w:rFonts w:hint="eastAsia"/>
        </w:rPr>
        <w:t>　　第一节 蒸汽机车</w:t>
      </w:r>
      <w:r>
        <w:rPr>
          <w:rFonts w:hint="eastAsia"/>
        </w:rPr>
        <w:br/>
      </w:r>
      <w:r>
        <w:rPr>
          <w:rFonts w:hint="eastAsia"/>
        </w:rPr>
        <w:t>　　　　一、世界蒸汽机车的使用历程</w:t>
      </w:r>
      <w:r>
        <w:rPr>
          <w:rFonts w:hint="eastAsia"/>
        </w:rPr>
        <w:br/>
      </w:r>
      <w:r>
        <w:rPr>
          <w:rFonts w:hint="eastAsia"/>
        </w:rPr>
        <w:t>　　　　二、英国铁路重现老式蒸汽机车</w:t>
      </w:r>
      <w:r>
        <w:rPr>
          <w:rFonts w:hint="eastAsia"/>
        </w:rPr>
        <w:br/>
      </w:r>
      <w:r>
        <w:rPr>
          <w:rFonts w:hint="eastAsia"/>
        </w:rPr>
        <w:t>　　　　三、中国蒸汽机车的研制发展历史</w:t>
      </w:r>
      <w:r>
        <w:rPr>
          <w:rFonts w:hint="eastAsia"/>
        </w:rPr>
        <w:br/>
      </w:r>
      <w:r>
        <w:rPr>
          <w:rFonts w:hint="eastAsia"/>
        </w:rPr>
        <w:t>　　第二节 内燃机车</w:t>
      </w:r>
      <w:r>
        <w:rPr>
          <w:rFonts w:hint="eastAsia"/>
        </w:rPr>
        <w:br/>
      </w:r>
      <w:r>
        <w:rPr>
          <w:rFonts w:hint="eastAsia"/>
        </w:rPr>
        <w:t>　　　　一、中国内燃机车的研制与发展</w:t>
      </w:r>
      <w:r>
        <w:rPr>
          <w:rFonts w:hint="eastAsia"/>
        </w:rPr>
        <w:br/>
      </w:r>
      <w:r>
        <w:rPr>
          <w:rFonts w:hint="eastAsia"/>
        </w:rPr>
        <w:t>　　　　二、大功率内燃机车国产化进入新阶段</w:t>
      </w:r>
      <w:r>
        <w:rPr>
          <w:rFonts w:hint="eastAsia"/>
        </w:rPr>
        <w:br/>
      </w:r>
      <w:r>
        <w:rPr>
          <w:rFonts w:hint="eastAsia"/>
        </w:rPr>
        <w:t>　　　　三、内燃机车面临复兴机遇</w:t>
      </w:r>
      <w:r>
        <w:rPr>
          <w:rFonts w:hint="eastAsia"/>
        </w:rPr>
        <w:br/>
      </w:r>
      <w:r>
        <w:rPr>
          <w:rFonts w:hint="eastAsia"/>
        </w:rPr>
        <w:t>　　　　四、中国未来内燃机车的发展趋势</w:t>
      </w:r>
      <w:r>
        <w:rPr>
          <w:rFonts w:hint="eastAsia"/>
        </w:rPr>
        <w:br/>
      </w:r>
      <w:r>
        <w:rPr>
          <w:rFonts w:hint="eastAsia"/>
        </w:rPr>
        <w:t>　　第三节 电力机车</w:t>
      </w:r>
      <w:r>
        <w:rPr>
          <w:rFonts w:hint="eastAsia"/>
        </w:rPr>
        <w:br/>
      </w:r>
      <w:r>
        <w:rPr>
          <w:rFonts w:hint="eastAsia"/>
        </w:rPr>
        <w:t>　　　　一、世界电力机车的发展历程</w:t>
      </w:r>
      <w:r>
        <w:rPr>
          <w:rFonts w:hint="eastAsia"/>
        </w:rPr>
        <w:br/>
      </w:r>
      <w:r>
        <w:rPr>
          <w:rFonts w:hint="eastAsia"/>
        </w:rPr>
        <w:t>　　　　二、中国电力机车的研制与发展回顾</w:t>
      </w:r>
      <w:r>
        <w:rPr>
          <w:rFonts w:hint="eastAsia"/>
        </w:rPr>
        <w:br/>
      </w:r>
      <w:r>
        <w:rPr>
          <w:rFonts w:hint="eastAsia"/>
        </w:rPr>
        <w:t>　　　　三、我国电力机车咽喉部件技术取得重大突破</w:t>
      </w:r>
      <w:r>
        <w:rPr>
          <w:rFonts w:hint="eastAsia"/>
        </w:rPr>
        <w:br/>
      </w:r>
      <w:r>
        <w:rPr>
          <w:rFonts w:hint="eastAsia"/>
        </w:rPr>
        <w:t>　　　　四、国产电力机车占据市场主导地位</w:t>
      </w:r>
      <w:r>
        <w:rPr>
          <w:rFonts w:hint="eastAsia"/>
        </w:rPr>
        <w:br/>
      </w:r>
      <w:r>
        <w:rPr>
          <w:rFonts w:hint="eastAsia"/>
        </w:rPr>
        <w:t>　　第四节 动车组</w:t>
      </w:r>
      <w:r>
        <w:rPr>
          <w:rFonts w:hint="eastAsia"/>
        </w:rPr>
        <w:br/>
      </w:r>
      <w:r>
        <w:rPr>
          <w:rFonts w:hint="eastAsia"/>
        </w:rPr>
        <w:t>　　　　一、动车组发展史及特点</w:t>
      </w:r>
      <w:r>
        <w:rPr>
          <w:rFonts w:hint="eastAsia"/>
        </w:rPr>
        <w:br/>
      </w:r>
      <w:r>
        <w:rPr>
          <w:rFonts w:hint="eastAsia"/>
        </w:rPr>
        <w:t>　　　　二、中国铁路动车组的基本类型与特点</w:t>
      </w:r>
      <w:r>
        <w:rPr>
          <w:rFonts w:hint="eastAsia"/>
        </w:rPr>
        <w:br/>
      </w:r>
      <w:r>
        <w:rPr>
          <w:rFonts w:hint="eastAsia"/>
        </w:rPr>
        <w:t>　　　　三、动车组技术国产化进入新阶段</w:t>
      </w:r>
      <w:r>
        <w:rPr>
          <w:rFonts w:hint="eastAsia"/>
        </w:rPr>
        <w:br/>
      </w:r>
      <w:r>
        <w:rPr>
          <w:rFonts w:hint="eastAsia"/>
        </w:rPr>
        <w:t>　　　　四、国产高速动车组达到世界一流水平</w:t>
      </w:r>
      <w:r>
        <w:rPr>
          <w:rFonts w:hint="eastAsia"/>
        </w:rPr>
        <w:br/>
      </w:r>
      <w:r>
        <w:rPr>
          <w:rFonts w:hint="eastAsia"/>
        </w:rPr>
        <w:t>　　　　五、中国成为第四个成功制造时速300公里动车组的国家</w:t>
      </w:r>
      <w:r>
        <w:rPr>
          <w:rFonts w:hint="eastAsia"/>
        </w:rPr>
        <w:br/>
      </w:r>
      <w:r>
        <w:rPr>
          <w:rFonts w:hint="eastAsia"/>
        </w:rPr>
        <w:t>　　　　六、国产动车组出口形势乐观</w:t>
      </w:r>
      <w:r>
        <w:rPr>
          <w:rFonts w:hint="eastAsia"/>
        </w:rPr>
        <w:br/>
      </w:r>
      <w:r>
        <w:rPr>
          <w:rFonts w:hint="eastAsia"/>
        </w:rPr>
        <w:t>　　　　七、我国铁路动车和动车组发展路径分析</w:t>
      </w:r>
      <w:r>
        <w:rPr>
          <w:rFonts w:hint="eastAsia"/>
        </w:rPr>
        <w:br/>
      </w:r>
      <w:r>
        <w:rPr>
          <w:rFonts w:hint="eastAsia"/>
        </w:rPr>
        <w:br/>
      </w:r>
      <w:r>
        <w:rPr>
          <w:rFonts w:hint="eastAsia"/>
        </w:rPr>
        <w:t>第六章 2026年中国铁路机车技术发展分析</w:t>
      </w:r>
      <w:r>
        <w:rPr>
          <w:rFonts w:hint="eastAsia"/>
        </w:rPr>
        <w:br/>
      </w:r>
      <w:r>
        <w:rPr>
          <w:rFonts w:hint="eastAsia"/>
        </w:rPr>
        <w:t>　　第一节 2026年中国铁路机车技术发展近况</w:t>
      </w:r>
      <w:r>
        <w:rPr>
          <w:rFonts w:hint="eastAsia"/>
        </w:rPr>
        <w:br/>
      </w:r>
      <w:r>
        <w:rPr>
          <w:rFonts w:hint="eastAsia"/>
        </w:rPr>
        <w:t>　　　　一、中国铁路机车技术现代化取得重大成果</w:t>
      </w:r>
      <w:r>
        <w:rPr>
          <w:rFonts w:hint="eastAsia"/>
        </w:rPr>
        <w:br/>
      </w:r>
      <w:r>
        <w:rPr>
          <w:rFonts w:hint="eastAsia"/>
        </w:rPr>
        <w:t>　　　　二、中国铁路机车制造技术开始输往国外</w:t>
      </w:r>
      <w:r>
        <w:rPr>
          <w:rFonts w:hint="eastAsia"/>
        </w:rPr>
        <w:br/>
      </w:r>
      <w:r>
        <w:rPr>
          <w:rFonts w:hint="eastAsia"/>
        </w:rPr>
        <w:t>　　　　三、我国机车制动机技术实现质的飞跃</w:t>
      </w:r>
      <w:r>
        <w:rPr>
          <w:rFonts w:hint="eastAsia"/>
        </w:rPr>
        <w:br/>
      </w:r>
      <w:r>
        <w:rPr>
          <w:rFonts w:hint="eastAsia"/>
        </w:rPr>
        <w:t>　　第二节 2026年中国铁路机车车辆现代化的关键技术</w:t>
      </w:r>
      <w:r>
        <w:rPr>
          <w:rFonts w:hint="eastAsia"/>
        </w:rPr>
        <w:br/>
      </w:r>
      <w:r>
        <w:rPr>
          <w:rFonts w:hint="eastAsia"/>
        </w:rPr>
        <w:t>　　　　一、交流传动技术</w:t>
      </w:r>
      <w:r>
        <w:rPr>
          <w:rFonts w:hint="eastAsia"/>
        </w:rPr>
        <w:br/>
      </w:r>
      <w:r>
        <w:rPr>
          <w:rFonts w:hint="eastAsia"/>
        </w:rPr>
        <w:t>　　　　二、复合制动技术</w:t>
      </w:r>
      <w:r>
        <w:rPr>
          <w:rFonts w:hint="eastAsia"/>
        </w:rPr>
        <w:br/>
      </w:r>
      <w:r>
        <w:rPr>
          <w:rFonts w:hint="eastAsia"/>
        </w:rPr>
        <w:t>　　　　三、高性能转向架技术</w:t>
      </w:r>
      <w:r>
        <w:rPr>
          <w:rFonts w:hint="eastAsia"/>
        </w:rPr>
        <w:br/>
      </w:r>
      <w:r>
        <w:rPr>
          <w:rFonts w:hint="eastAsia"/>
        </w:rPr>
        <w:t>　　　　四、轻量化技术</w:t>
      </w:r>
      <w:r>
        <w:rPr>
          <w:rFonts w:hint="eastAsia"/>
        </w:rPr>
        <w:br/>
      </w:r>
      <w:r>
        <w:rPr>
          <w:rFonts w:hint="eastAsia"/>
        </w:rPr>
        <w:t>　　　　五、外型的空气动力学设计技术</w:t>
      </w:r>
      <w:r>
        <w:rPr>
          <w:rFonts w:hint="eastAsia"/>
        </w:rPr>
        <w:br/>
      </w:r>
      <w:r>
        <w:rPr>
          <w:rFonts w:hint="eastAsia"/>
        </w:rPr>
        <w:t>　　　　六、列车控制、监测和诊断技术</w:t>
      </w:r>
      <w:r>
        <w:rPr>
          <w:rFonts w:hint="eastAsia"/>
        </w:rPr>
        <w:br/>
      </w:r>
      <w:r>
        <w:rPr>
          <w:rFonts w:hint="eastAsia"/>
        </w:rPr>
        <w:t>　　　　七、车间密接式连接技术</w:t>
      </w:r>
      <w:r>
        <w:rPr>
          <w:rFonts w:hint="eastAsia"/>
        </w:rPr>
        <w:br/>
      </w:r>
      <w:r>
        <w:rPr>
          <w:rFonts w:hint="eastAsia"/>
        </w:rPr>
        <w:t>　　　　八、车厢密封减噪及集便排污技术</w:t>
      </w:r>
      <w:r>
        <w:rPr>
          <w:rFonts w:hint="eastAsia"/>
        </w:rPr>
        <w:br/>
      </w:r>
      <w:r>
        <w:rPr>
          <w:rFonts w:hint="eastAsia"/>
        </w:rPr>
        <w:t>　　　　九、倾摆式车体技术</w:t>
      </w:r>
      <w:r>
        <w:rPr>
          <w:rFonts w:hint="eastAsia"/>
        </w:rPr>
        <w:br/>
      </w:r>
      <w:r>
        <w:rPr>
          <w:rFonts w:hint="eastAsia"/>
        </w:rPr>
        <w:t>　　　　十、受电弓技术</w:t>
      </w:r>
      <w:r>
        <w:rPr>
          <w:rFonts w:hint="eastAsia"/>
        </w:rPr>
        <w:br/>
      </w:r>
      <w:r>
        <w:rPr>
          <w:rFonts w:hint="eastAsia"/>
        </w:rPr>
        <w:t>　　第三节 2026年中国铁路机车牵引力分析</w:t>
      </w:r>
      <w:r>
        <w:rPr>
          <w:rFonts w:hint="eastAsia"/>
        </w:rPr>
        <w:br/>
      </w:r>
      <w:r>
        <w:rPr>
          <w:rFonts w:hint="eastAsia"/>
        </w:rPr>
        <w:t>　　　　一、机车牵引力简述</w:t>
      </w:r>
      <w:r>
        <w:rPr>
          <w:rFonts w:hint="eastAsia"/>
        </w:rPr>
        <w:br/>
      </w:r>
      <w:r>
        <w:rPr>
          <w:rFonts w:hint="eastAsia"/>
        </w:rPr>
        <w:t>　　　　二、中国机车牵引力的状况</w:t>
      </w:r>
      <w:r>
        <w:rPr>
          <w:rFonts w:hint="eastAsia"/>
        </w:rPr>
        <w:br/>
      </w:r>
      <w:r>
        <w:rPr>
          <w:rFonts w:hint="eastAsia"/>
        </w:rPr>
        <w:t>　　　　三、影响中国机车牵引力的主要因素</w:t>
      </w:r>
      <w:r>
        <w:rPr>
          <w:rFonts w:hint="eastAsia"/>
        </w:rPr>
        <w:br/>
      </w:r>
      <w:r>
        <w:rPr>
          <w:rFonts w:hint="eastAsia"/>
        </w:rPr>
        <w:t>　　　　四、挖掘机车牵引力的有效途径</w:t>
      </w:r>
      <w:r>
        <w:rPr>
          <w:rFonts w:hint="eastAsia"/>
        </w:rPr>
        <w:br/>
      </w:r>
      <w:r>
        <w:rPr>
          <w:rFonts w:hint="eastAsia"/>
        </w:rPr>
        <w:t>　　第四节 2026年中国机车车辆技术创新模式分析</w:t>
      </w:r>
      <w:r>
        <w:rPr>
          <w:rFonts w:hint="eastAsia"/>
        </w:rPr>
        <w:br/>
      </w:r>
      <w:r>
        <w:rPr>
          <w:rFonts w:hint="eastAsia"/>
        </w:rPr>
        <w:t>　　　　一、机车车辆自主创新的定义与发展背景</w:t>
      </w:r>
      <w:r>
        <w:rPr>
          <w:rFonts w:hint="eastAsia"/>
        </w:rPr>
        <w:br/>
      </w:r>
      <w:r>
        <w:rPr>
          <w:rFonts w:hint="eastAsia"/>
        </w:rPr>
        <w:t>　　　　二、我国机车车辆技术创新模型综述</w:t>
      </w:r>
      <w:r>
        <w:rPr>
          <w:rFonts w:hint="eastAsia"/>
        </w:rPr>
        <w:br/>
      </w:r>
      <w:r>
        <w:rPr>
          <w:rFonts w:hint="eastAsia"/>
        </w:rPr>
        <w:t>　　　　三、我国机车车辆业技术创新组织模式的特点</w:t>
      </w:r>
      <w:r>
        <w:rPr>
          <w:rFonts w:hint="eastAsia"/>
        </w:rPr>
        <w:br/>
      </w:r>
      <w:r>
        <w:rPr>
          <w:rFonts w:hint="eastAsia"/>
        </w:rPr>
        <w:t>　　　　四、我国机车车辆业自主创新过程模型及创新平台体系的构建</w:t>
      </w:r>
      <w:r>
        <w:rPr>
          <w:rFonts w:hint="eastAsia"/>
        </w:rPr>
        <w:br/>
      </w:r>
      <w:r>
        <w:rPr>
          <w:rFonts w:hint="eastAsia"/>
        </w:rPr>
        <w:t>　　　　五、中国机车车辆业自主创新发展的政策建议</w:t>
      </w:r>
      <w:r>
        <w:rPr>
          <w:rFonts w:hint="eastAsia"/>
        </w:rPr>
        <w:br/>
      </w:r>
      <w:r>
        <w:rPr>
          <w:rFonts w:hint="eastAsia"/>
        </w:rPr>
        <w:br/>
      </w:r>
      <w:r>
        <w:rPr>
          <w:rFonts w:hint="eastAsia"/>
        </w:rPr>
        <w:t>第七章 2021-2026年中国铁路机车制造行业数据监测分析</w:t>
      </w:r>
      <w:r>
        <w:rPr>
          <w:rFonts w:hint="eastAsia"/>
        </w:rPr>
        <w:br/>
      </w:r>
      <w:r>
        <w:rPr>
          <w:rFonts w:hint="eastAsia"/>
        </w:rPr>
        <w:t>　　第一节 2021-2026年中国铁路机车制造行业总体数据分析</w:t>
      </w:r>
      <w:r>
        <w:rPr>
          <w:rFonts w:hint="eastAsia"/>
        </w:rPr>
        <w:br/>
      </w:r>
      <w:r>
        <w:rPr>
          <w:rFonts w:hint="eastAsia"/>
        </w:rPr>
        <w:t>　　第二节 2021-2026年中国铁路机车制造行业不同规模企业数据分析</w:t>
      </w:r>
      <w:r>
        <w:rPr>
          <w:rFonts w:hint="eastAsia"/>
        </w:rPr>
        <w:br/>
      </w:r>
      <w:r>
        <w:rPr>
          <w:rFonts w:hint="eastAsia"/>
        </w:rPr>
        <w:t>　　第三节 2021-2026年中国铁路机车制造行业不同所有制企业数据分析</w:t>
      </w:r>
      <w:r>
        <w:rPr>
          <w:rFonts w:hint="eastAsia"/>
        </w:rPr>
        <w:br/>
      </w:r>
      <w:r>
        <w:rPr>
          <w:rFonts w:hint="eastAsia"/>
        </w:rPr>
        <w:br/>
      </w:r>
      <w:r>
        <w:rPr>
          <w:rFonts w:hint="eastAsia"/>
        </w:rPr>
        <w:t>第八章 2026年中国铁路机车行业重点企业关键性数据分析</w:t>
      </w:r>
      <w:r>
        <w:rPr>
          <w:rFonts w:hint="eastAsia"/>
        </w:rPr>
        <w:br/>
      </w:r>
      <w:r>
        <w:rPr>
          <w:rFonts w:hint="eastAsia"/>
        </w:rPr>
        <w:t>　　第一节 中国北车集团长春机车车辆有限责任公司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第二节 中国南车集团戚墅堰机车车辆工艺研究所</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第三节 中国南车集团襄樊内燃机车厂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第四节 中国北车集团北京南口机车车辆机械厂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br/>
      </w:r>
      <w:r>
        <w:rPr>
          <w:rFonts w:hint="eastAsia"/>
        </w:rPr>
        <w:t>第九章 2026年中国铁路建设行业运行形势分析</w:t>
      </w:r>
      <w:r>
        <w:rPr>
          <w:rFonts w:hint="eastAsia"/>
        </w:rPr>
        <w:br/>
      </w:r>
      <w:r>
        <w:rPr>
          <w:rFonts w:hint="eastAsia"/>
        </w:rPr>
        <w:t>　　第一节 中国促进铁路建设发展的必要性</w:t>
      </w:r>
      <w:r>
        <w:rPr>
          <w:rFonts w:hint="eastAsia"/>
        </w:rPr>
        <w:br/>
      </w:r>
      <w:r>
        <w:rPr>
          <w:rFonts w:hint="eastAsia"/>
        </w:rPr>
        <w:t>　　　　一、保证国民经济持续快速发展的迫切要求</w:t>
      </w:r>
      <w:r>
        <w:rPr>
          <w:rFonts w:hint="eastAsia"/>
        </w:rPr>
        <w:br/>
      </w:r>
      <w:r>
        <w:rPr>
          <w:rFonts w:hint="eastAsia"/>
        </w:rPr>
        <w:t>　　　　二、统筹城乡发展的迫切要求</w:t>
      </w:r>
      <w:r>
        <w:rPr>
          <w:rFonts w:hint="eastAsia"/>
        </w:rPr>
        <w:br/>
      </w:r>
      <w:r>
        <w:rPr>
          <w:rFonts w:hint="eastAsia"/>
        </w:rPr>
        <w:t>　　　　三、统筹区域协调发展的迫切要求</w:t>
      </w:r>
      <w:r>
        <w:rPr>
          <w:rFonts w:hint="eastAsia"/>
        </w:rPr>
        <w:br/>
      </w:r>
      <w:r>
        <w:rPr>
          <w:rFonts w:hint="eastAsia"/>
        </w:rPr>
        <w:t>　　　　四、坚持以人为本、服务人民群众的迫切需要</w:t>
      </w:r>
      <w:r>
        <w:rPr>
          <w:rFonts w:hint="eastAsia"/>
        </w:rPr>
        <w:br/>
      </w:r>
      <w:r>
        <w:rPr>
          <w:rFonts w:hint="eastAsia"/>
        </w:rPr>
        <w:t>　　　　五、国家增强可持续发展能力的迫切需要</w:t>
      </w:r>
      <w:r>
        <w:rPr>
          <w:rFonts w:hint="eastAsia"/>
        </w:rPr>
        <w:br/>
      </w:r>
      <w:r>
        <w:rPr>
          <w:rFonts w:hint="eastAsia"/>
        </w:rPr>
        <w:t>　　　　六、扩大内需、拉动经济增长的迫切需要</w:t>
      </w:r>
      <w:r>
        <w:rPr>
          <w:rFonts w:hint="eastAsia"/>
        </w:rPr>
        <w:br/>
      </w:r>
      <w:r>
        <w:rPr>
          <w:rFonts w:hint="eastAsia"/>
        </w:rPr>
        <w:t>　　第二节 中国铁路业发展现状分析</w:t>
      </w:r>
      <w:r>
        <w:rPr>
          <w:rFonts w:hint="eastAsia"/>
        </w:rPr>
        <w:br/>
      </w:r>
      <w:r>
        <w:rPr>
          <w:rFonts w:hint="eastAsia"/>
        </w:rPr>
        <w:t>　　　　一、中国铁路建设市场扩大开放业务范围</w:t>
      </w:r>
      <w:r>
        <w:rPr>
          <w:rFonts w:hint="eastAsia"/>
        </w:rPr>
        <w:br/>
      </w:r>
      <w:r>
        <w:rPr>
          <w:rFonts w:hint="eastAsia"/>
        </w:rPr>
        <w:t>　　　　二、中国铁路事业进入新发展时期</w:t>
      </w:r>
      <w:r>
        <w:rPr>
          <w:rFonts w:hint="eastAsia"/>
        </w:rPr>
        <w:br/>
      </w:r>
      <w:r>
        <w:rPr>
          <w:rFonts w:hint="eastAsia"/>
        </w:rPr>
        <w:t>　　　　三、中国大规模铁路建设全面展开</w:t>
      </w:r>
      <w:r>
        <w:rPr>
          <w:rFonts w:hint="eastAsia"/>
        </w:rPr>
        <w:br/>
      </w:r>
      <w:r>
        <w:rPr>
          <w:rFonts w:hint="eastAsia"/>
        </w:rPr>
        <w:t>　　　　四、中国铁路建设事业取得重大进展</w:t>
      </w:r>
      <w:r>
        <w:rPr>
          <w:rFonts w:hint="eastAsia"/>
        </w:rPr>
        <w:br/>
      </w:r>
      <w:r>
        <w:rPr>
          <w:rFonts w:hint="eastAsia"/>
        </w:rPr>
        <w:t>　　第三节 中国铁路市场开放的条件与途径分析</w:t>
      </w:r>
      <w:r>
        <w:rPr>
          <w:rFonts w:hint="eastAsia"/>
        </w:rPr>
        <w:br/>
      </w:r>
      <w:r>
        <w:rPr>
          <w:rFonts w:hint="eastAsia"/>
        </w:rPr>
        <w:t>　　　　一、中国铁路市场开放现状</w:t>
      </w:r>
      <w:r>
        <w:rPr>
          <w:rFonts w:hint="eastAsia"/>
        </w:rPr>
        <w:br/>
      </w:r>
      <w:r>
        <w:rPr>
          <w:rFonts w:hint="eastAsia"/>
        </w:rPr>
        <w:t>　　　　二、中国铁路市场开放的约束性分析</w:t>
      </w:r>
      <w:r>
        <w:rPr>
          <w:rFonts w:hint="eastAsia"/>
        </w:rPr>
        <w:br/>
      </w:r>
      <w:r>
        <w:rPr>
          <w:rFonts w:hint="eastAsia"/>
        </w:rPr>
        <w:t>　　　　三、中国铁路市场开放的确立条件</w:t>
      </w:r>
      <w:r>
        <w:rPr>
          <w:rFonts w:hint="eastAsia"/>
        </w:rPr>
        <w:br/>
      </w:r>
      <w:r>
        <w:rPr>
          <w:rFonts w:hint="eastAsia"/>
        </w:rPr>
        <w:t>　　　　四、铁路市场开放的途径与方式</w:t>
      </w:r>
      <w:r>
        <w:rPr>
          <w:rFonts w:hint="eastAsia"/>
        </w:rPr>
        <w:br/>
      </w:r>
      <w:r>
        <w:rPr>
          <w:rFonts w:hint="eastAsia"/>
        </w:rPr>
        <w:t>　　　　五、引入战略投资者</w:t>
      </w:r>
      <w:r>
        <w:rPr>
          <w:rFonts w:hint="eastAsia"/>
        </w:rPr>
        <w:br/>
      </w:r>
      <w:r>
        <w:rPr>
          <w:rFonts w:hint="eastAsia"/>
        </w:rPr>
        <w:t>　　第四节 中国市郊铁路的发展分析</w:t>
      </w:r>
      <w:r>
        <w:rPr>
          <w:rFonts w:hint="eastAsia"/>
        </w:rPr>
        <w:br/>
      </w:r>
      <w:r>
        <w:rPr>
          <w:rFonts w:hint="eastAsia"/>
        </w:rPr>
        <w:t>　　　　一、市郊铁路的发展概况</w:t>
      </w:r>
      <w:r>
        <w:rPr>
          <w:rFonts w:hint="eastAsia"/>
        </w:rPr>
        <w:br/>
      </w:r>
      <w:r>
        <w:rPr>
          <w:rFonts w:hint="eastAsia"/>
        </w:rPr>
        <w:t>　　　　二、市郊铁路的技术特征</w:t>
      </w:r>
      <w:r>
        <w:rPr>
          <w:rFonts w:hint="eastAsia"/>
        </w:rPr>
        <w:br/>
      </w:r>
      <w:r>
        <w:rPr>
          <w:rFonts w:hint="eastAsia"/>
        </w:rPr>
        <w:t>　　　　三、市郊铁路的发展模式</w:t>
      </w:r>
      <w:r>
        <w:rPr>
          <w:rFonts w:hint="eastAsia"/>
        </w:rPr>
        <w:br/>
      </w:r>
      <w:r>
        <w:rPr>
          <w:rFonts w:hint="eastAsia"/>
        </w:rPr>
        <w:t>　　第五节 中国铁路建设引入BOT融资方式分析</w:t>
      </w:r>
      <w:r>
        <w:rPr>
          <w:rFonts w:hint="eastAsia"/>
        </w:rPr>
        <w:br/>
      </w:r>
      <w:r>
        <w:rPr>
          <w:rFonts w:hint="eastAsia"/>
        </w:rPr>
        <w:t>　　　　一、BOT方式的含义</w:t>
      </w:r>
      <w:r>
        <w:rPr>
          <w:rFonts w:hint="eastAsia"/>
        </w:rPr>
        <w:br/>
      </w:r>
      <w:r>
        <w:rPr>
          <w:rFonts w:hint="eastAsia"/>
        </w:rPr>
        <w:t>　　　　二、BOT方式筹集建设资金的优越性</w:t>
      </w:r>
      <w:r>
        <w:rPr>
          <w:rFonts w:hint="eastAsia"/>
        </w:rPr>
        <w:br/>
      </w:r>
      <w:r>
        <w:rPr>
          <w:rFonts w:hint="eastAsia"/>
        </w:rPr>
        <w:t>　　　　三、中国铁路建设可采用BOT方式</w:t>
      </w:r>
      <w:r>
        <w:rPr>
          <w:rFonts w:hint="eastAsia"/>
        </w:rPr>
        <w:br/>
      </w:r>
      <w:r>
        <w:rPr>
          <w:rFonts w:hint="eastAsia"/>
        </w:rPr>
        <w:t>　　　　四、中国铁路利用BOT方式的建议</w:t>
      </w:r>
      <w:r>
        <w:rPr>
          <w:rFonts w:hint="eastAsia"/>
        </w:rPr>
        <w:br/>
      </w:r>
      <w:r>
        <w:rPr>
          <w:rFonts w:hint="eastAsia"/>
        </w:rPr>
        <w:t>　　第六节 中国铁路事业存在的问题分析</w:t>
      </w:r>
      <w:r>
        <w:rPr>
          <w:rFonts w:hint="eastAsia"/>
        </w:rPr>
        <w:br/>
      </w:r>
      <w:r>
        <w:rPr>
          <w:rFonts w:hint="eastAsia"/>
        </w:rPr>
        <w:t>　　　　一、中国铁路发展的七个问题分析</w:t>
      </w:r>
      <w:r>
        <w:rPr>
          <w:rFonts w:hint="eastAsia"/>
        </w:rPr>
        <w:br/>
      </w:r>
      <w:r>
        <w:rPr>
          <w:rFonts w:hint="eastAsia"/>
        </w:rPr>
        <w:t>　　　　二、铁路安全问题突出急需修订铁路法</w:t>
      </w:r>
      <w:r>
        <w:rPr>
          <w:rFonts w:hint="eastAsia"/>
        </w:rPr>
        <w:br/>
      </w:r>
      <w:r>
        <w:rPr>
          <w:rFonts w:hint="eastAsia"/>
        </w:rPr>
        <w:t>　　　　三、民营资本进入铁路建设的问题</w:t>
      </w:r>
      <w:r>
        <w:rPr>
          <w:rFonts w:hint="eastAsia"/>
        </w:rPr>
        <w:br/>
      </w:r>
      <w:r>
        <w:rPr>
          <w:rFonts w:hint="eastAsia"/>
        </w:rPr>
        <w:t>　　　　四、铁路专用线共用存在的问题</w:t>
      </w:r>
      <w:r>
        <w:rPr>
          <w:rFonts w:hint="eastAsia"/>
        </w:rPr>
        <w:br/>
      </w:r>
      <w:r>
        <w:rPr>
          <w:rFonts w:hint="eastAsia"/>
        </w:rPr>
        <w:t>　　第七节 中国铁路事业发展的策略</w:t>
      </w:r>
      <w:r>
        <w:rPr>
          <w:rFonts w:hint="eastAsia"/>
        </w:rPr>
        <w:br/>
      </w:r>
      <w:r>
        <w:rPr>
          <w:rFonts w:hint="eastAsia"/>
        </w:rPr>
        <w:t>　　　　一、中国发展铁路建设的策略经验</w:t>
      </w:r>
      <w:r>
        <w:rPr>
          <w:rFonts w:hint="eastAsia"/>
        </w:rPr>
        <w:br/>
      </w:r>
      <w:r>
        <w:rPr>
          <w:rFonts w:hint="eastAsia"/>
        </w:rPr>
        <w:t>　　　　二、解决铁路“瓶颈”制约的途径分析</w:t>
      </w:r>
      <w:r>
        <w:rPr>
          <w:rFonts w:hint="eastAsia"/>
        </w:rPr>
        <w:br/>
      </w:r>
      <w:r>
        <w:rPr>
          <w:rFonts w:hint="eastAsia"/>
        </w:rPr>
        <w:t>　　　　三、中国发展和谐铁路建设的策略方针</w:t>
      </w:r>
      <w:r>
        <w:rPr>
          <w:rFonts w:hint="eastAsia"/>
        </w:rPr>
        <w:br/>
      </w:r>
      <w:r>
        <w:rPr>
          <w:rFonts w:hint="eastAsia"/>
        </w:rPr>
        <w:t>　　　　四、铁路建设项目投资控制的策略分析</w:t>
      </w:r>
      <w:r>
        <w:rPr>
          <w:rFonts w:hint="eastAsia"/>
        </w:rPr>
        <w:br/>
      </w:r>
      <w:r>
        <w:rPr>
          <w:rFonts w:hint="eastAsia"/>
        </w:rPr>
        <w:br/>
      </w:r>
      <w:r>
        <w:rPr>
          <w:rFonts w:hint="eastAsia"/>
        </w:rPr>
        <w:t>第十章 2026-2032年中国铁路机车行业发展趋势预测分析</w:t>
      </w:r>
      <w:r>
        <w:rPr>
          <w:rFonts w:hint="eastAsia"/>
        </w:rPr>
        <w:br/>
      </w:r>
      <w:r>
        <w:rPr>
          <w:rFonts w:hint="eastAsia"/>
        </w:rPr>
        <w:t>　　第一节 2026-2032年中国铁路机车行业发展前景展望</w:t>
      </w:r>
      <w:r>
        <w:rPr>
          <w:rFonts w:hint="eastAsia"/>
        </w:rPr>
        <w:br/>
      </w:r>
      <w:r>
        <w:rPr>
          <w:rFonts w:hint="eastAsia"/>
        </w:rPr>
        <w:t>　　　　一、铁路机车行业走向预测</w:t>
      </w:r>
      <w:r>
        <w:rPr>
          <w:rFonts w:hint="eastAsia"/>
        </w:rPr>
        <w:br/>
      </w:r>
      <w:r>
        <w:rPr>
          <w:rFonts w:hint="eastAsia"/>
        </w:rPr>
        <w:t>　　　　二、铁路机车技术研发方向</w:t>
      </w:r>
      <w:r>
        <w:rPr>
          <w:rFonts w:hint="eastAsia"/>
        </w:rPr>
        <w:br/>
      </w:r>
      <w:r>
        <w:rPr>
          <w:rFonts w:hint="eastAsia"/>
        </w:rPr>
        <w:t>　　第二节 2026-2032年中国铁路机车车辆制造市场预测分析</w:t>
      </w:r>
      <w:r>
        <w:rPr>
          <w:rFonts w:hint="eastAsia"/>
        </w:rPr>
        <w:br/>
      </w:r>
      <w:r>
        <w:rPr>
          <w:rFonts w:hint="eastAsia"/>
        </w:rPr>
        <w:t>　　　　一、铁路机车供给预测分析</w:t>
      </w:r>
      <w:r>
        <w:rPr>
          <w:rFonts w:hint="eastAsia"/>
        </w:rPr>
        <w:br/>
      </w:r>
      <w:r>
        <w:rPr>
          <w:rFonts w:hint="eastAsia"/>
        </w:rPr>
        <w:t>　　　　二、铁路机车需求预测分析</w:t>
      </w:r>
      <w:r>
        <w:rPr>
          <w:rFonts w:hint="eastAsia"/>
        </w:rPr>
        <w:br/>
      </w:r>
      <w:r>
        <w:rPr>
          <w:rFonts w:hint="eastAsia"/>
        </w:rPr>
        <w:t>　　　　三、铁路机车进出口形势预测分析</w:t>
      </w:r>
      <w:r>
        <w:rPr>
          <w:rFonts w:hint="eastAsia"/>
        </w:rPr>
        <w:br/>
      </w:r>
      <w:r>
        <w:rPr>
          <w:rFonts w:hint="eastAsia"/>
        </w:rPr>
        <w:t>　　第三节 2026-2032年中国铁路机车行业市场盈利预测分析</w:t>
      </w:r>
      <w:r>
        <w:rPr>
          <w:rFonts w:hint="eastAsia"/>
        </w:rPr>
        <w:br/>
      </w:r>
      <w:r>
        <w:rPr>
          <w:rFonts w:hint="eastAsia"/>
        </w:rPr>
        <w:br/>
      </w:r>
      <w:r>
        <w:rPr>
          <w:rFonts w:hint="eastAsia"/>
        </w:rPr>
        <w:t>第十一章 2026-2032年中国铁路机车行业投资机会与风险分析</w:t>
      </w:r>
      <w:r>
        <w:rPr>
          <w:rFonts w:hint="eastAsia"/>
        </w:rPr>
        <w:br/>
      </w:r>
      <w:r>
        <w:rPr>
          <w:rFonts w:hint="eastAsia"/>
        </w:rPr>
        <w:t>　　第一节 2026-2032年中国铁路机车投资机会分析</w:t>
      </w:r>
      <w:r>
        <w:rPr>
          <w:rFonts w:hint="eastAsia"/>
        </w:rPr>
        <w:br/>
      </w:r>
      <w:r>
        <w:rPr>
          <w:rFonts w:hint="eastAsia"/>
        </w:rPr>
        <w:t>　　　　一、中国铁路行业面临巨大发展机会</w:t>
      </w:r>
      <w:r>
        <w:rPr>
          <w:rFonts w:hint="eastAsia"/>
        </w:rPr>
        <w:br/>
      </w:r>
      <w:r>
        <w:rPr>
          <w:rFonts w:hint="eastAsia"/>
        </w:rPr>
        <w:t>　　　　二、铁路建设投资力度加大给相关制造业带来巨大商机</w:t>
      </w:r>
      <w:r>
        <w:rPr>
          <w:rFonts w:hint="eastAsia"/>
        </w:rPr>
        <w:br/>
      </w:r>
      <w:r>
        <w:rPr>
          <w:rFonts w:hint="eastAsia"/>
        </w:rPr>
        <w:t>　　　　三、中国铁路建设发展孕育机车市场空间</w:t>
      </w:r>
      <w:r>
        <w:rPr>
          <w:rFonts w:hint="eastAsia"/>
        </w:rPr>
        <w:br/>
      </w:r>
      <w:r>
        <w:rPr>
          <w:rFonts w:hint="eastAsia"/>
        </w:rPr>
        <w:t>　　第二节 2026-2032年中国铁路机车行业投资风险分析</w:t>
      </w:r>
      <w:r>
        <w:rPr>
          <w:rFonts w:hint="eastAsia"/>
        </w:rPr>
        <w:br/>
      </w:r>
      <w:r>
        <w:rPr>
          <w:rFonts w:hint="eastAsia"/>
        </w:rPr>
        <w:t>　　　　一、市场运营风险分析</w:t>
      </w:r>
      <w:r>
        <w:rPr>
          <w:rFonts w:hint="eastAsia"/>
        </w:rPr>
        <w:br/>
      </w:r>
      <w:r>
        <w:rPr>
          <w:rFonts w:hint="eastAsia"/>
        </w:rPr>
        <w:t>　　　　二、原材料风险</w:t>
      </w:r>
      <w:r>
        <w:rPr>
          <w:rFonts w:hint="eastAsia"/>
        </w:rPr>
        <w:br/>
      </w:r>
      <w:r>
        <w:rPr>
          <w:rFonts w:hint="eastAsia"/>
        </w:rPr>
        <w:t>　　　　三、政策风险分析</w:t>
      </w:r>
      <w:r>
        <w:rPr>
          <w:rFonts w:hint="eastAsia"/>
        </w:rPr>
        <w:br/>
      </w:r>
      <w:r>
        <w:rPr>
          <w:rFonts w:hint="eastAsia"/>
        </w:rPr>
        <w:t>　　　　四、进入退出风险</w:t>
      </w:r>
      <w:r>
        <w:rPr>
          <w:rFonts w:hint="eastAsia"/>
        </w:rPr>
        <w:br/>
      </w:r>
      <w:r>
        <w:rPr>
          <w:rFonts w:hint="eastAsia"/>
        </w:rPr>
        <w:t>　　第三节 中~智~林~－专家投资建议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f583d08b89405d" w:history="1">
        <w:r>
          <w:rPr>
            <w:rStyle w:val="Hyperlink"/>
          </w:rPr>
          <w:t>中国铁路机车行业现状调研与发展趋势预测报告（2026版）</w:t>
        </w:r>
      </w:hyperlink>
      <w:r>
        <w:rPr>
          <w:color w:val="C00000"/>
        </w:rPr>
        <w:t>》，报告编号：</w:t>
      </w:r>
      <w:r>
        <w:rPr>
          <w:rFonts w:hint="eastAsia"/>
          <w:color w:val="C00000"/>
        </w:rPr>
        <w:t>1636562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f583d08b89405d" w:history="1">
        <w:r>
          <w:rPr>
            <w:rStyle w:val="Hyperlink"/>
          </w:rPr>
          <w:t>https://www.20087.com/M_JiaoTongYunShu/62/TieLuJiCheHangYeXianZhuangYuFaZhanQianJing.html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热点：铁路机车车辆驾驶人员资格考试、铁路机车车辆管理系统官网、铁路机车驾驶证官网、铁路机车车辆驾驶人员健康检查规范、铁路机车操作规则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9011b65bf34525" w:history="1">
      <w:r>
        <w:rPr>
          <w:rStyle w:val="Hyperlink"/>
        </w:rPr>
        <w:t>中国铁路机车行业现状调研与发展趋势预测报告（2026版）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2/TieLuJiCheHangYeXianZhuangYuFaZhanQianJing.html" TargetMode="External" Id="R3df583d08b89405d" /></Relationships>
</file>

<file path=word/_rels/header2.xml.rels>&#65279;<?xml version="1.0" encoding="utf-8"?><Relationships xmlns="http://schemas.openxmlformats.org/package/2006/relationships"><Relationship Type="http://schemas.openxmlformats.org/officeDocument/2006/relationships/hyperlink" Target="https://www.20087.com/M_JiaoTongYunShu/62/TieLuJiCheHangYeXianZhuangYuFaZhanQianJing.html" TargetMode="External" Id="R2e9011b65bf345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2026-07-11T02:37:00Z</dcterms:created>
  <dcterms:modified xsi:type="dcterms:W3CDTF">2026-07-11T03:37:00Z</dcterms:modified>
  <dc:subject>中国铁路机车行业现状调研与发展趋势预测报告（2026版）</dc:subject>
  <dc:title>中国铁路机车行业现状调研与发展趋势预测报告（2026版）</dc:title>
  <cp:keywords>中国铁路机车行业现状调研与发展趋势预测报告（2026版）</cp:keywords>
  <dc:description>中国铁路机车行业现状调研与发展趋势预测报告（2026版）</dc:description>
</cp:coreProperties>
</file>