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3a3cd6153409e" w:history="1">
              <w:r>
                <w:rPr>
                  <w:rStyle w:val="Hyperlink"/>
                </w:rPr>
                <w:t>全球与中国运动型多用途车（SUV）行业发展调研及前景趋势报告（2024-2030年）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3a3cd6153409e" w:history="1">
              <w:r>
                <w:rPr>
                  <w:rStyle w:val="Hyperlink"/>
                </w:rPr>
                <w:t>全球与中国运动型多用途车（SUV）行业发展调研及前景趋势报告（2024-2030年）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3a3cd6153409e" w:history="1">
                <w:r>
                  <w:rPr>
                    <w:rStyle w:val="Hyperlink"/>
                  </w:rPr>
                  <w:t>https://www.20087.com/0/87/YunDongXingDuoYongTuChe-SUV-FaZhanQianJing.html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市场近年来呈现爆炸式增长，得益于其多功能性、宽敞的空间和较高的驾驶视野。随着城市化进程的加快，消费者对于车辆通过性和适应复杂路况的能力需求增加，SUV凭借其设计优势获得了广泛欢迎。同时，跨界车型的出现模糊了轿车与SUV之间的界限，提供了更多样化的选择。电动化趋势同样影响着SUV市场，许多制造商推出了电动SUV车型，以满足环保需求和应对能源政策的变化。</w:t>
      </w:r>
      <w:r>
        <w:rPr>
          <w:rFonts w:hint="eastAsia"/>
        </w:rPr>
        <w:br/>
      </w:r>
      <w:r>
        <w:rPr>
          <w:rFonts w:hint="eastAsia"/>
        </w:rPr>
        <w:t>　　未来SUV市场将继续向电动化和智能化方向发展。随着电池技术的突破和充电基础设施的完善，电动车SUV将占据更大份额，尤其是在城市和短途出行场景中。自动驾驶技术的成熟将改变驾驶体验，提升行车安全，SUV将成为展示这一技术的重要平台。此外，共享经济和按需使用的模式可能会影响个人拥车观念，促使SUV制造商探索新的商业模式和服务，如订阅制或车队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3a3cd6153409e" w:history="1">
        <w:r>
          <w:rPr>
            <w:rStyle w:val="Hyperlink"/>
          </w:rPr>
          <w:t>全球与中国运动型多用途车（SUV）行业发展调研及前景趋势报告（2024-2030年）</w:t>
        </w:r>
      </w:hyperlink>
      <w:r>
        <w:rPr>
          <w:rFonts w:hint="eastAsia"/>
        </w:rPr>
        <w:t>》主要分析了运动型多用途车（SUV）行业的市场规模、运动型多用途车（SUV）市场供需状况、运动型多用途车（SUV）市场竞争状况和运动型多用途车（SUV）主要企业经营情况，同时对运动型多用途车（SUV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3a3cd6153409e" w:history="1">
        <w:r>
          <w:rPr>
            <w:rStyle w:val="Hyperlink"/>
          </w:rPr>
          <w:t>全球与中国运动型多用途车（SUV）行业发展调研及前景趋势报告（2024-2030年）</w:t>
        </w:r>
      </w:hyperlink>
      <w:r>
        <w:rPr>
          <w:rFonts w:hint="eastAsia"/>
        </w:rPr>
        <w:t>》在多年运动型多用途车（SUV）行业研究的基础上，结合全球及中国运动型多用途车（SUV）行业市场的发展现状，通过资深研究团队对运动型多用途车（SUV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3a3cd6153409e" w:history="1">
        <w:r>
          <w:rPr>
            <w:rStyle w:val="Hyperlink"/>
          </w:rPr>
          <w:t>全球与中国运动型多用途车（SUV）行业发展调研及前景趋势报告（2024-2030年）</w:t>
        </w:r>
      </w:hyperlink>
      <w:r>
        <w:rPr>
          <w:rFonts w:hint="eastAsia"/>
        </w:rPr>
        <w:t>》可以帮助投资者准确把握运动型多用途车（SUV）行业的市场现状，为投资者进行投资作出运动型多用途车（SUV）行业前景预判，挖掘运动型多用途车（SUV）行业投资价值，同时提出运动型多用途车（SUV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运动型多用途车（SUV）行业发展综述</w:t>
      </w:r>
      <w:r>
        <w:rPr>
          <w:rFonts w:hint="eastAsia"/>
        </w:rPr>
        <w:br/>
      </w:r>
      <w:r>
        <w:rPr>
          <w:rFonts w:hint="eastAsia"/>
        </w:rPr>
        <w:t>　　1.1 运动型多用途车（SUV）行业概述及统计范围</w:t>
      </w:r>
      <w:r>
        <w:rPr>
          <w:rFonts w:hint="eastAsia"/>
        </w:rPr>
        <w:br/>
      </w:r>
      <w:r>
        <w:rPr>
          <w:rFonts w:hint="eastAsia"/>
        </w:rPr>
        <w:t>　　1.2 运动型多用途车（SUV）行业主要产品分类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不同产品类型运动型多用途车（SUV）增长趋势2022 vs 2023</w:t>
      </w:r>
      <w:r>
        <w:rPr>
          <w:rFonts w:hint="eastAsia"/>
        </w:rPr>
        <w:br/>
      </w:r>
      <w:r>
        <w:rPr>
          <w:rFonts w:hint="eastAsia"/>
        </w:rPr>
        <w:t>　　　　1.2.2 小型SUV</w:t>
      </w:r>
      <w:r>
        <w:rPr>
          <w:rFonts w:hint="eastAsia"/>
        </w:rPr>
        <w:br/>
      </w:r>
      <w:r>
        <w:rPr>
          <w:rFonts w:hint="eastAsia"/>
        </w:rPr>
        <w:t>　　　　1.2.3 中型越野车</w:t>
      </w:r>
      <w:r>
        <w:rPr>
          <w:rFonts w:hint="eastAsia"/>
        </w:rPr>
        <w:br/>
      </w:r>
      <w:r>
        <w:rPr>
          <w:rFonts w:hint="eastAsia"/>
        </w:rPr>
        <w:t>　　　　1.2.4 大型SUV</w:t>
      </w:r>
      <w:r>
        <w:rPr>
          <w:rFonts w:hint="eastAsia"/>
        </w:rPr>
        <w:br/>
      </w:r>
      <w:r>
        <w:rPr>
          <w:rFonts w:hint="eastAsia"/>
        </w:rPr>
        <w:t>　　1.3 运动型多用途车（SUV）下游市场应用及需求分析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不同应用运动型多用途车（SUV）增长趋势2022 vs 2023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运动型多用途车（SUV）行业发展总体概况</w:t>
      </w:r>
      <w:r>
        <w:rPr>
          <w:rFonts w:hint="eastAsia"/>
        </w:rPr>
        <w:br/>
      </w:r>
      <w:r>
        <w:rPr>
          <w:rFonts w:hint="eastAsia"/>
        </w:rPr>
        <w:t>　　　　1.4.2 运动型多用途车（SUV）行业发展主要特点</w:t>
      </w:r>
      <w:r>
        <w:rPr>
          <w:rFonts w:hint="eastAsia"/>
        </w:rPr>
        <w:br/>
      </w:r>
      <w:r>
        <w:rPr>
          <w:rFonts w:hint="eastAsia"/>
        </w:rPr>
        <w:t>　　　　1.4.3 运动型多用途车（SUV）行业发展影响因素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全球运动型多用途车（SUV）行业供需及预测分析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全球运动型多用途车（SUV）总产能、产量、产值及需求分析（2018-2023年）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中国运动型多用途车（SUV）总产能、产量、产值及需求分析（2018-2023年）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全球主要地区运动型多用途车（SUV）供需及预测分析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全球主要地区运动型多用途车（SUV）产值分析（2018-2023年）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全球主要地区运动型多用途车（SUV）产量分析（2018-2023年）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全球主要地区运动型多用途车（SUV）价格分析（2018-2023年）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全球主要地区运动型多用途车（SUV）消费格局及预测分析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全球主要厂商运动型多用途车（SUV）产能、产量及产值分析（2018-2023年）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全球主要厂商总部及运动型多用途车（SUV）产地分布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全球主要厂商运动型多用途车（SUV）产品类型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中国本土主要厂商运动型多用途车（SUV）产量及产值分析（2018-2023年）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中国市场运动型多用途车（SUV）销售情况分析</w:t>
      </w:r>
      <w:r>
        <w:rPr>
          <w:rFonts w:hint="eastAsia"/>
        </w:rPr>
        <w:br/>
      </w:r>
      <w:r>
        <w:rPr>
          <w:rFonts w:hint="eastAsia"/>
        </w:rPr>
        <w:t>　　3.3 运动型多用途车（SUV）行业波特五力分析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不同产品类型运动型多用途车（SUV）分析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全球市场不同产品类型运动型多用途车（SUV）产量（2018-2023年）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全球市场不同产品类型运动型多用途车（SUV）产量及市场份额（2018-2023年）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全球市场不同产品类型运动型多用途车（SUV）产量预测（2018-2023年）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全球市场不同产品类型运动型多用途车（SUV）规模（2018-2023年）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全球市场不同产品类型运动型多用途车（SUV）规模及市场份额（2018-2023年）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全球市场不同产品类型运动型多用途车（SUV）规模预测（2018-2023年）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全球市场不同产品类型运动型多用途车（SUV）价格走势（2018-2023年）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不同应用运动型多用途车（SUV）分析</w:t>
      </w:r>
      <w:r>
        <w:rPr>
          <w:rFonts w:hint="eastAsia"/>
        </w:rPr>
        <w:br/>
      </w:r>
      <w:r>
        <w:rPr>
          <w:rFonts w:hint="eastAsia"/>
        </w:rPr>
        <w:t>　　5.1 全球市场不同应用运动型多用途车（SUV）产量（2018-2023年）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全球市场不同应用运动型多用途车（SUV）产量及市场份额（2018-2023年）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全球市场不同应用运动型多用途车（SUV）产量预测（2018-2023年）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全球市场不同应用运动型多用途车（SUV）规模（2018-2023年）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全球市场不同应用运动型多用途车（SUV）规模及市场份额（2018-2023年）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全球市场不同应用运动型多用途车（SUV）规模预测（2018-2023年）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全球市场不同应用运动型多用途车（SUV）价格走势（2018-2023年）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中国运动型多用途车（SUV）行业政策环境分析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政策环境对运动型多用途车（SUV）行业的影响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运动型多用途车（SUV）行业经济环境分析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经济环境对运动型多用途车（SUV）行业的影响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运动型多用途车（SUV）行业产业链简介</w:t>
      </w:r>
      <w:r>
        <w:rPr>
          <w:rFonts w:hint="eastAsia"/>
        </w:rPr>
        <w:br/>
      </w:r>
      <w:r>
        <w:rPr>
          <w:rFonts w:hint="eastAsia"/>
        </w:rPr>
        <w:t>　　7.3 运动型多用途车（SUV）行业供应链分析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上下游行业对运动型多用途车（SUV）行业的影响</w:t>
      </w:r>
      <w:r>
        <w:rPr>
          <w:rFonts w:hint="eastAsia"/>
        </w:rPr>
        <w:br/>
      </w:r>
      <w:r>
        <w:rPr>
          <w:rFonts w:hint="eastAsia"/>
        </w:rPr>
        <w:t>　　7.4 运动型多用途车（SUV）行业采购模式</w:t>
      </w:r>
      <w:r>
        <w:rPr>
          <w:rFonts w:hint="eastAsia"/>
        </w:rPr>
        <w:br/>
      </w:r>
      <w:r>
        <w:rPr>
          <w:rFonts w:hint="eastAsia"/>
        </w:rPr>
        <w:t>　　7.5 运动型多用途车（SUV）行业生产模式</w:t>
      </w:r>
      <w:r>
        <w:rPr>
          <w:rFonts w:hint="eastAsia"/>
        </w:rPr>
        <w:br/>
      </w:r>
      <w:r>
        <w:rPr>
          <w:rFonts w:hint="eastAsia"/>
        </w:rPr>
        <w:t>　　7.6 运动型多用途车（SUV）行业销售模式及销售渠道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全球市场主要运动型多用途车（SUV）厂商简介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重点企业（1）基本信息、运动型多用途车（SUV）生产基地、总部及市场地位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重点企业（1）运动型多用途车（SUV）产量、产值、价格及毛利率（2018-2023年）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重点企业（2）基本信息、运动型多用途车（SUV）生产基地、总部及市场地位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重点企业（2）运动型多用途车（SUV）产量、产值、价格及毛利率（2018-2023年）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重点企业（3）基本信息、运动型多用途车（SUV）生产基地、总部及市场地位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重点企业（3）运动型多用途车（SUV）产量、产值、价格及毛利率（2018-2023年）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重点企业（4）基本信息、运动型多用途车（SUV）生产基地、总部及市场地位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重点企业（4）运动型多用途车（SUV）产量、产值、价格及毛利率（2018-2023年）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重点企业（5）基本信息、运动型多用途车（SUV）生产基地、总部及市场地位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重点企业（5）运动型多用途车（SUV）产量、产值、价格及毛利率（2018-2023年）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重点企业（6）基本信息、运动型多用途车（SUV）生产基地、总部及市场地位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重点企业（6）运动型多用途车（SUV）产量、产值、价格及毛利率（2018-2023年）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重点企业（7）基本信息、运动型多用途车（SUV）生产基地、总部及市场地位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重点企业（7）在运动型多用途车（SUV）产量、产值、价格及毛利率（2018-2023年）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按照不同产品类型，运动型多用途车（SUV）主要可以分为如下几个类别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不同产品类型运动型多用途车（SUV）增长趋势2022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从不同应用，运动型多用途车（SUV）主要包括如下几个方面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不同应用运动型多用途车（SUV）增长趋势2022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运动型多用途车（SUV）行业发展主要特点</w:t>
      </w:r>
      <w:r>
        <w:rPr>
          <w:rFonts w:hint="eastAsia"/>
        </w:rPr>
        <w:br/>
      </w:r>
      <w:r>
        <w:rPr>
          <w:rFonts w:hint="eastAsia"/>
        </w:rPr>
        <w:t>　　表6 运动型多用途车（SUV）行业发展有利因素分析</w:t>
      </w:r>
      <w:r>
        <w:rPr>
          <w:rFonts w:hint="eastAsia"/>
        </w:rPr>
        <w:br/>
      </w:r>
      <w:r>
        <w:rPr>
          <w:rFonts w:hint="eastAsia"/>
        </w:rPr>
        <w:t>　　表7 运动型多用途车（SUV）行业发展不利因素分析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进入运动型多用途车（SUV）行业壁垒</w:t>
      </w:r>
      <w:r>
        <w:rPr>
          <w:rFonts w:hint="eastAsia"/>
        </w:rPr>
        <w:br/>
      </w:r>
      <w:r>
        <w:rPr>
          <w:rFonts w:hint="eastAsia"/>
        </w:rPr>
        <w:t>　　表9 运动型多用途车（SUV）发展趋势及建议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全球主要地区运动型多用途车（SUV）产值（百万元）：2018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全球主要地区运动型多用途车（SUV）产值列表（2018-2023年）&amp;（百万元）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全球主要地区运动型多用途车（SUV）产值（2018-2023年）&amp;（百万元）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全球主要地区运动型多用途车（SUV）产量（2018-2023年）&amp;（千辆）</w:t>
      </w:r>
      <w:r>
        <w:rPr>
          <w:rFonts w:hint="eastAsia"/>
        </w:rPr>
        <w:br/>
      </w:r>
      <w:r>
        <w:rPr>
          <w:rFonts w:hint="eastAsia"/>
        </w:rPr>
        <w:t>　　表14 全球主要地区运动型多用途车（SUV）产量（2018-2023年）&amp;（千辆）</w:t>
      </w:r>
      <w:r>
        <w:rPr>
          <w:rFonts w:hint="eastAsia"/>
        </w:rPr>
        <w:br/>
      </w:r>
      <w:r>
        <w:rPr>
          <w:rFonts w:hint="eastAsia"/>
        </w:rPr>
        <w:t>　　表15 全球主要地区运动型多用途车（SUV）消费量（2018-2023年）&amp;（千辆）</w:t>
      </w:r>
      <w:r>
        <w:rPr>
          <w:rFonts w:hint="eastAsia"/>
        </w:rPr>
        <w:br/>
      </w:r>
      <w:r>
        <w:rPr>
          <w:rFonts w:hint="eastAsia"/>
        </w:rPr>
        <w:t>　　表16 全球主要地区运动型多用途车（SUV）消费量（2018-2023年）&amp;（千辆）</w:t>
      </w:r>
      <w:r>
        <w:rPr>
          <w:rFonts w:hint="eastAsia"/>
        </w:rPr>
        <w:br/>
      </w:r>
      <w:r>
        <w:rPr>
          <w:rFonts w:hint="eastAsia"/>
        </w:rPr>
        <w:t>　　表17 北美运动型多用途车（SUV）基本情况分析</w:t>
      </w:r>
      <w:r>
        <w:rPr>
          <w:rFonts w:hint="eastAsia"/>
        </w:rPr>
        <w:br/>
      </w:r>
      <w:r>
        <w:rPr>
          <w:rFonts w:hint="eastAsia"/>
        </w:rPr>
        <w:t>　　表18 欧洲运动型多用途车（SUV）基本情况分析</w:t>
      </w:r>
      <w:r>
        <w:rPr>
          <w:rFonts w:hint="eastAsia"/>
        </w:rPr>
        <w:br/>
      </w:r>
      <w:r>
        <w:rPr>
          <w:rFonts w:hint="eastAsia"/>
        </w:rPr>
        <w:t>　　表19 亚太运动型多用途车（SUV）基本情况分析</w:t>
      </w:r>
      <w:r>
        <w:rPr>
          <w:rFonts w:hint="eastAsia"/>
        </w:rPr>
        <w:br/>
      </w:r>
      <w:r>
        <w:rPr>
          <w:rFonts w:hint="eastAsia"/>
        </w:rPr>
        <w:t>　　表20 拉美运动型多用途车（SUV）基本情况分析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中东及非洲运动型多用途车（SUV）基本情况分析</w:t>
      </w:r>
      <w:r>
        <w:rPr>
          <w:rFonts w:hint="eastAsia"/>
        </w:rPr>
        <w:br/>
      </w:r>
      <w:r>
        <w:rPr>
          <w:rFonts w:hint="eastAsia"/>
        </w:rPr>
        <w:t>　　表22 中国市场运动型多用途车（SUV）出口目的地、占比及产品结构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中国市场运动型多用途车（SUV）出口来源、占比及产品结构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全球主要厂商运动型多用途车（SUV）产能及市场份额（2018-2023年）&amp;（千辆）</w:t>
      </w:r>
      <w:r>
        <w:rPr>
          <w:rFonts w:hint="eastAsia"/>
        </w:rPr>
        <w:br/>
      </w:r>
      <w:r>
        <w:rPr>
          <w:rFonts w:hint="eastAsia"/>
        </w:rPr>
        <w:t>　　表25 全球主要厂商运动型多用途车（SUV）产量及市场份额（2018-2023年）&amp;（千辆）</w:t>
      </w:r>
      <w:r>
        <w:rPr>
          <w:rFonts w:hint="eastAsia"/>
        </w:rPr>
        <w:br/>
      </w:r>
      <w:r>
        <w:rPr>
          <w:rFonts w:hint="eastAsia"/>
        </w:rPr>
        <w:t>　　表26 全球主要厂商运动型多用途车（SUV）产值及市场份额（2018-2023年）&amp;（百万元）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2024年全球主要厂商运动型多用途车（SUV）产量及产值排名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全球主要厂商运动型多用途车（SUV）产品出厂价格（2018-2023年）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全球主要厂商运动型多用途车（SUV）产地分布及商业化日期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全球主要厂商运动型多用途车（SUV）产品类型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中国主要厂商运动型多用途车（SUV）产量及市场份额（2018-2023年）&amp;（千辆）</w:t>
      </w:r>
      <w:r>
        <w:rPr>
          <w:rFonts w:hint="eastAsia"/>
        </w:rPr>
        <w:br/>
      </w:r>
      <w:r>
        <w:rPr>
          <w:rFonts w:hint="eastAsia"/>
        </w:rPr>
        <w:t>　　表34 中国主要厂商运动型多用途车（SUV）产值及市场份额（2018-2023年）&amp;（百万元）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2024年中国本土主要运动型多用途车（SUV）厂商排名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2024年中国市场主要厂商运动型多用途车（SUV）销量排名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全球市场不同产品类型运动型多用途车（SUV）产量（2018-2023年）&amp;（千辆）</w:t>
      </w:r>
      <w:r>
        <w:rPr>
          <w:rFonts w:hint="eastAsia"/>
        </w:rPr>
        <w:br/>
      </w:r>
      <w:r>
        <w:rPr>
          <w:rFonts w:hint="eastAsia"/>
        </w:rPr>
        <w:t>　　表38 全球市场不同产品类型运动型多用途车（SUV）产量市场份额（2018-2023年）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全球市场不同产品类型运动型多用途车（SUV）产量预测（2018-2023年）&amp;（千辆）</w:t>
      </w:r>
      <w:r>
        <w:rPr>
          <w:rFonts w:hint="eastAsia"/>
        </w:rPr>
        <w:br/>
      </w:r>
      <w:r>
        <w:rPr>
          <w:rFonts w:hint="eastAsia"/>
        </w:rPr>
        <w:t>　　表40 全球市场不同产品类型运动型多用途车（SUV）产量市场份额预测（2018-2023年）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全球市场不同产品类型运动型多用途车（SUV）规模（2018-2023年）&amp;（百万元）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全球市场不同产品类型运动型多用途车（SUV）规模市场份额（2018-2023年）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全球市场不同产品类型运动型多用途车（SUV）规模预测（2018-2023年）&amp;（百万元）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全球市场不同产品类型运动型多用途车（SUV）规模市场份额预测（2018-2023年）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全球市场不同应用运动型多用途车（SUV）产量（2018-2023年）&amp;（千辆）</w:t>
      </w:r>
      <w:r>
        <w:rPr>
          <w:rFonts w:hint="eastAsia"/>
        </w:rPr>
        <w:br/>
      </w:r>
      <w:r>
        <w:rPr>
          <w:rFonts w:hint="eastAsia"/>
        </w:rPr>
        <w:t>　　表46 全球市场不同应用运动型多用途车（SUV）产量市场份额（2018-2023年）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全球市场不同应用运动型多用途车（SUV）产量预测（2018-2023年）&amp;（千辆）</w:t>
      </w:r>
      <w:r>
        <w:rPr>
          <w:rFonts w:hint="eastAsia"/>
        </w:rPr>
        <w:br/>
      </w:r>
      <w:r>
        <w:rPr>
          <w:rFonts w:hint="eastAsia"/>
        </w:rPr>
        <w:t>　　表48 全球市场不同应用运动型多用途车（SUV）产量市场份额预测（2018-2023年）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全球市场不同应用运动型多用途车（SUV）规模（2018-2023年）&amp;（百万元）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全球市场不同应用运动型多用途车（SUV）规模市场份额（2018-2023年）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全球市场不同应用运动型多用途车（SUV）规模预测（2018-2023年）&amp;（百万元）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全球市场不同应用运动型多用途车（SUV）规模市场份额预测（2018-2023年）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运动型多用途车（SUV）行业技术发展趋势</w:t>
      </w:r>
      <w:r>
        <w:rPr>
          <w:rFonts w:hint="eastAsia"/>
        </w:rPr>
        <w:br/>
      </w:r>
      <w:r>
        <w:rPr>
          <w:rFonts w:hint="eastAsia"/>
        </w:rPr>
        <w:t>　　表54 运动型多用途车（SUV）行业供应链分析</w:t>
      </w:r>
      <w:r>
        <w:rPr>
          <w:rFonts w:hint="eastAsia"/>
        </w:rPr>
        <w:br/>
      </w:r>
      <w:r>
        <w:rPr>
          <w:rFonts w:hint="eastAsia"/>
        </w:rPr>
        <w:t>　　表55 运动型多用途车（SUV）上游原料供应商</w:t>
      </w:r>
      <w:r>
        <w:rPr>
          <w:rFonts w:hint="eastAsia"/>
        </w:rPr>
        <w:br/>
      </w:r>
      <w:r>
        <w:rPr>
          <w:rFonts w:hint="eastAsia"/>
        </w:rPr>
        <w:t>　　表56 运动型多用途车（SUV）行业下游客户分析</w:t>
      </w:r>
      <w:r>
        <w:rPr>
          <w:rFonts w:hint="eastAsia"/>
        </w:rPr>
        <w:br/>
      </w:r>
      <w:r>
        <w:rPr>
          <w:rFonts w:hint="eastAsia"/>
        </w:rPr>
        <w:t>　　表57 运动型多用途车（SUV）行业主要下游客户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上下游行业对运动型多用途车（SUV）行业的影响</w:t>
      </w:r>
      <w:r>
        <w:rPr>
          <w:rFonts w:hint="eastAsia"/>
        </w:rPr>
        <w:br/>
      </w:r>
      <w:r>
        <w:rPr>
          <w:rFonts w:hint="eastAsia"/>
        </w:rPr>
        <w:t>　　表59 运动型多用途车（SUV）行业主要经销商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重点企业（1）运动型多用途车（SUV）生产基地、总部及市场地位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重点企业（1）运动型多用途车（SUV）产量（千辆）、产值（百万元）、价格及毛利率（2018-2023年）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重点企业（2）运动型多用途车（SUV）生产基地、总部及市场地位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重点企业（2）运动型多用途车（SUV）产量（千辆）、产值（百万元）、价格及毛利率（2018-2023年）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重点企业（3）运动型多用途车（SUV）生产基地、总部及市场地位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重点企业（3）运动型多用途车（SUV）产量（千辆）、产值（百万元）、价格及毛利率（2018-2023年）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重点企业（4）运动型多用途车（SUV）生产基地、总部及市场地位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重点企业（4）运动型多用途车（SUV）产量（千辆）、产值（百万元）、价格及毛利率（2018-2023年）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重点企业（5）运动型多用途车（SUV）生产基地、总部及市场地位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重点企业（5）运动型多用途车（SUV）产量（千辆）、产值（百万元）、价格及毛利率（2018-2023年）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重点企业（6）运动型多用途车（SUV）生产基地、总部及市场地位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重点企业（6）运动型多用途车（SUV）产量（千辆）、产值（百万元）、价格及毛利率（2018-2023年）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重点企业（7）运动型多用途车（SUV）生产基地、总部及市场地位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重点企业（7）运动型多用途车（SUV）产品规格、参数及市场应用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重点企业（7）运动型多用途车（SUV）产量（千辆）、产值（百万元）、价格及毛利率（2018-2023年）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中国不同产品类型运动型多用途车（SUV）产量市场份额2022 &amp; 2023</w:t>
      </w:r>
      <w:r>
        <w:rPr>
          <w:rFonts w:hint="eastAsia"/>
        </w:rPr>
        <w:br/>
      </w:r>
      <w:r>
        <w:rPr>
          <w:rFonts w:hint="eastAsia"/>
        </w:rPr>
        <w:t>　　图2 小型SUV产品图片</w:t>
      </w:r>
      <w:r>
        <w:rPr>
          <w:rFonts w:hint="eastAsia"/>
        </w:rPr>
        <w:br/>
      </w:r>
      <w:r>
        <w:rPr>
          <w:rFonts w:hint="eastAsia"/>
        </w:rPr>
        <w:t>　　图3 中型越野车产品图片</w:t>
      </w:r>
      <w:r>
        <w:rPr>
          <w:rFonts w:hint="eastAsia"/>
        </w:rPr>
        <w:br/>
      </w:r>
      <w:r>
        <w:rPr>
          <w:rFonts w:hint="eastAsia"/>
        </w:rPr>
        <w:t>　　图4 大型SUV产品图片</w:t>
      </w:r>
      <w:r>
        <w:rPr>
          <w:rFonts w:hint="eastAsia"/>
        </w:rPr>
        <w:br/>
      </w:r>
      <w:r>
        <w:rPr>
          <w:rFonts w:hint="eastAsia"/>
        </w:rPr>
        <w:t>　　图5 中国不同应用运动型多用途车（SUV）消费量市场份额2022 vs 2023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全球运动型多用途车（SUV）总产能及产量（2018-2023年）&amp;（千辆）</w:t>
      </w:r>
      <w:r>
        <w:rPr>
          <w:rFonts w:hint="eastAsia"/>
        </w:rPr>
        <w:br/>
      </w:r>
      <w:r>
        <w:rPr>
          <w:rFonts w:hint="eastAsia"/>
        </w:rPr>
        <w:t>　　图9 全球运动型多用途车（SUV）产值（2018-2023年）&amp;（百万元）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全球运动型多用途车（SUV）总需求量（2018-2023年）&amp;（千辆）</w:t>
      </w:r>
      <w:r>
        <w:rPr>
          <w:rFonts w:hint="eastAsia"/>
        </w:rPr>
        <w:br/>
      </w:r>
      <w:r>
        <w:rPr>
          <w:rFonts w:hint="eastAsia"/>
        </w:rPr>
        <w:t>　　图11 中国运动型多用途车（SUV）总产能及产量（2018-2023年）&amp;（千辆）</w:t>
      </w:r>
      <w:r>
        <w:rPr>
          <w:rFonts w:hint="eastAsia"/>
        </w:rPr>
        <w:br/>
      </w:r>
      <w:r>
        <w:rPr>
          <w:rFonts w:hint="eastAsia"/>
        </w:rPr>
        <w:t>　　图12 中国运动型多用途车（SUV）产值（2018-2023年）&amp;（百万元）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中国运动型多用途车（SUV）总需求量（2018-2023年）&amp;（千辆）</w:t>
      </w:r>
      <w:r>
        <w:rPr>
          <w:rFonts w:hint="eastAsia"/>
        </w:rPr>
        <w:br/>
      </w:r>
      <w:r>
        <w:rPr>
          <w:rFonts w:hint="eastAsia"/>
        </w:rPr>
        <w:t>　　图14 中国运动型多用途车（SUV）总产量占全球比重（2018-2023年）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中国运动型多用途车（SUV）总产值占全球比重（2018-2023年）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中国运动型多用途车（SUV）总需求占全球比重（2018-2023年）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全球主要地区运动型多用途车（SUV）产值份额（2018-2023年）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全球主要地区运动型多用途车（SUV）产量份额（2018-2023年）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全球主要地区运动型多用途车（SUV）价格趋势（2018-2023年）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全球主要地区运动型多用途车（SUV）消费量份额（2018-2023年）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北美（美国和加拿大）运动型多用途车（SUV）消费量（2018-2023年）（千辆）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欧洲（德国、英国、法国、意大利和其他欧洲国家）运动型多用途车（SUV）消费量（2018-2023年）（千辆）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亚太（中国、日本、韩国、中国台湾地区、东南亚、印度等）运动型多用途车（SUV）消费量（2018-2023年）（千辆）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拉美（墨西哥和巴西等）运动型多用途车（SUV）消费量（2018-2023年）（千辆）</w:t>
      </w:r>
      <w:r>
        <w:rPr>
          <w:rFonts w:hint="eastAsia"/>
        </w:rPr>
        <w:br/>
      </w:r>
      <w:r>
        <w:rPr>
          <w:rFonts w:hint="eastAsia"/>
        </w:rPr>
        <w:t>　　图25 中东及非洲地区运动型多用途车（SUV）消费量（2018-2023年）（千辆）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中国市场国外企业与本土企业运动型多用途车（SUV）销量份额（2022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全球市场不同产品类型运动型多用途车（SUV）价格走势（2018-2023年）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全球市场不同应用运动型多用途车（SUV）价格走势（2018-2023年）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运动型多用途车（SUV）产业链</w:t>
      </w:r>
      <w:r>
        <w:rPr>
          <w:rFonts w:hint="eastAsia"/>
        </w:rPr>
        <w:br/>
      </w:r>
      <w:r>
        <w:rPr>
          <w:rFonts w:hint="eastAsia"/>
        </w:rPr>
        <w:t>　　图32 运动型多用途车（SUV）行业采购模式分析</w:t>
      </w:r>
      <w:r>
        <w:rPr>
          <w:rFonts w:hint="eastAsia"/>
        </w:rPr>
        <w:br/>
      </w:r>
      <w:r>
        <w:rPr>
          <w:rFonts w:hint="eastAsia"/>
        </w:rPr>
        <w:t>　　图33 运动型多用途车（SUV）行业销售模式分析</w:t>
      </w:r>
      <w:r>
        <w:rPr>
          <w:rFonts w:hint="eastAsia"/>
        </w:rPr>
        <w:br/>
      </w:r>
      <w:r>
        <w:rPr>
          <w:rFonts w:hint="eastAsia"/>
        </w:rPr>
        <w:t>　　图34 运动型多用途车（SUV）行业销售模式分析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3a3cd6153409e" w:history="1">
        <w:r>
          <w:rPr>
            <w:rStyle w:val="Hyperlink"/>
          </w:rPr>
          <w:t>全球与中国运动型多用途车（SUV）行业发展调研及前景趋势报告（2024-2030年）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3a3cd6153409e" w:history="1">
        <w:r>
          <w:rPr>
            <w:rStyle w:val="Hyperlink"/>
          </w:rPr>
          <w:t>https://www.20087.com/0/87/YunDongXingDuoYongTuChe-SUV-FaZhanQianJing.html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353b4c6de4542" w:history="1">
      <w:r>
        <w:rPr>
          <w:rStyle w:val="Hyperlink"/>
        </w:rPr>
        <w:t>全球与中国运动型多用途车（SUV）行业发展调研及前景趋势报告（2024-2030年）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unDongXingDuoYongTuChe-SUV-FaZhanQianJing.html" TargetMode="External" Id="R3783a3cd6153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unDongXingDuoYongTuChe-SUV-FaZhanQianJing.html" TargetMode="External" Id="R48e353b4c6de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2023-11-04T06:29:00Z</dcterms:created>
  <dcterms:modified xsi:type="dcterms:W3CDTF">2023-11-04T07:29:00Z</dcterms:modified>
  <dc:subject>全球与中国运动型多用途车（SUV）行业发展调研及前景趋势报告（2024-2030年）</dc:subject>
  <dc:title>全球与中国运动型多用途车（SUV）行业发展调研及前景趋势报告（2024-2030年）</dc:title>
  <cp:keywords>全球与中国运动型多用途车（SUV）行业发展调研及前景趋势报告（2024-2030年）</cp:keywords>
  <dc:description>全球与中国运动型多用途车（SUV）行业发展调研及前景趋势报告（2024-2030年）</dc:description>
</cp:coreProperties>
</file>