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742ac5fe94177" w:history="1">
              <w:r>
                <w:rPr>
                  <w:rStyle w:val="Hyperlink"/>
                </w:rPr>
                <w:t>中国扁线驱动电机发展现状及前景趋势分析报告（2026-2032年）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742ac5fe94177" w:history="1">
              <w:r>
                <w:rPr>
                  <w:rStyle w:val="Hyperlink"/>
                </w:rPr>
                <w:t>中国扁线驱动电机发展现状及前景趋势分析报告（2026-2032年）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742ac5fe94177" w:history="1">
                <w:r>
                  <w:rPr>
                    <w:rStyle w:val="Hyperlink"/>
                  </w:rPr>
                  <w:t>https://www.20087.com/1/78/BianXianQuDongDianJiHangYeFaZhanQianJing.html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线驱动电机是一种采用矩形截面铜线（扁线）替代传统圆线绕组的永磁同步电机，通过提高槽满率（可达70%以上）和优化端部结构，显著提升功率密度、效率及散热性能，广泛应用于新能源汽车电驱动系统、高端工业伺服及机器人关节。扁线驱动电机在800V高压平台与高转速（&gt;18,000 rpm）设计下，实现更紧凑体积与更低能耗，在整车轻量化与续航焦虑缓解需求驱动下成为主流技术路线。头部企业已实现自动化扁线插线与激光焊接，保障量产一致性。然而，扁线绕组制造工艺复杂，对模具精度与绝缘处理要求极高；同时，高频谐波损耗在高速工况下仍需优化。</w:t>
      </w:r>
      <w:r>
        <w:rPr>
          <w:rFonts w:hint="eastAsia"/>
        </w:rPr>
        <w:br/>
      </w:r>
      <w:r>
        <w:rPr>
          <w:rFonts w:hint="eastAsia"/>
        </w:rPr>
        <w:t>　　未来，扁线驱动电机将向多物理场协同设计、材料集成与智能化运维方向演进。AI驱动的电磁-热-结构联合仿真缩短开发周期；碳纤维转子套或油冷直喷技术进一步提升极限性能。在数字孪生支持下，电机运行数据反馈至设计端，实现闭环优化。此外，模块化定子设计支持快速维修与升级。长远看，扁线驱动电机将从高效动力单元升级为智能电驱系统的核心载体，支撑电动出行与高端装备向高集成、高可靠与可持续方向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742ac5fe94177" w:history="1">
        <w:r>
          <w:rPr>
            <w:rStyle w:val="Hyperlink"/>
          </w:rPr>
          <w:t>中国扁线驱动电机发展现状及前景趋势分析报告（2026-2032年）</w:t>
        </w:r>
      </w:hyperlink>
      <w:r>
        <w:rPr>
          <w:rFonts w:hint="eastAsia"/>
        </w:rPr>
        <w:t>》采用定量与定性相结合的研究方法，系统分析了扁线驱动电机行业的市场规模、需求动态及价格变化，并对扁线驱动电机产业链各环节进行了全面梳理。报告详细解读了扁线驱动电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扁线驱动电机市场概述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按照不同产品类型，扁线驱动电机主要可以分为如下几个类别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中国不同产品类型扁线驱动电机增长趋势2021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发卡电机</w:t>
      </w:r>
      <w:r>
        <w:rPr>
          <w:rFonts w:hint="eastAsia"/>
        </w:rPr>
        <w:br/>
      </w:r>
      <w:r>
        <w:rPr>
          <w:rFonts w:hint="eastAsia"/>
        </w:rPr>
        <w:t>　　　　1.2.3 I-pin 电机</w:t>
      </w:r>
      <w:r>
        <w:rPr>
          <w:rFonts w:hint="eastAsia"/>
        </w:rPr>
        <w:br/>
      </w:r>
      <w:r>
        <w:rPr>
          <w:rFonts w:hint="eastAsia"/>
        </w:rPr>
        <w:t>　　　　1.2.4 连续波绕组电机</w:t>
      </w:r>
      <w:r>
        <w:rPr>
          <w:rFonts w:hint="eastAsia"/>
        </w:rPr>
        <w:br/>
      </w:r>
      <w:r>
        <w:rPr>
          <w:rFonts w:hint="eastAsia"/>
        </w:rPr>
        <w:t>　　1.3 从不同应用，扁线驱动电机主要包括如下几个方面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中国不同应用扁线驱动电机增长趋势2021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纯电动汽车</w:t>
      </w:r>
      <w:r>
        <w:rPr>
          <w:rFonts w:hint="eastAsia"/>
        </w:rPr>
        <w:br/>
      </w:r>
      <w:r>
        <w:rPr>
          <w:rFonts w:hint="eastAsia"/>
        </w:rPr>
        <w:t>　　　　1.3.3 插电式电动汽车</w:t>
      </w:r>
      <w:r>
        <w:rPr>
          <w:rFonts w:hint="eastAsia"/>
        </w:rPr>
        <w:br/>
      </w:r>
      <w:r>
        <w:rPr>
          <w:rFonts w:hint="eastAsia"/>
        </w:rPr>
        <w:t>　　1.4 中国扁线驱动电机发展现状及未来趋势（2021-2032）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中国市场扁线驱动电机收入及增长率（2021-2032）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中国市场扁线驱动电机销量及增长率（2021-2032）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中国市场主要扁线驱动电机厂商分析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中国市场主要厂商扁线驱动电机销量及市场占有率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中国市场主要厂商扁线驱动电机销量（2021-2026）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中国市场主要厂商扁线驱动电机销量市场份额（2021-2026）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中国市场主要厂商扁线驱动电机收入及市场占有率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中国市场主要厂商扁线驱动电机收入（2021-2026）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中国市场主要厂商扁线驱动电机收入市场份额（2021-2026）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2025年中国市场主要厂商扁线驱动电机收入排名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中国市场主要厂商扁线驱动电机价格（2021-2026）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中国市场主要厂商扁线驱动电机总部及产地分布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中国市场主要厂商成立时间及扁线驱动电机商业化日期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中国市场主要厂商扁线驱动电机产品类型及应用</w:t>
      </w:r>
      <w:r>
        <w:rPr>
          <w:rFonts w:hint="eastAsia"/>
        </w:rPr>
        <w:br/>
      </w:r>
      <w:r>
        <w:rPr>
          <w:rFonts w:hint="eastAsia"/>
        </w:rPr>
        <w:t>　　2.7 扁线驱动电机行业集中度、竞争程度分析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扁线驱动电机行业集中度分析：2025年中国Top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中国市场扁线驱动电机第一梯队、第二梯队和第三梯队厂商（品牌）及2025年市场份额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重点企业（1）基本信息、扁线驱动电机生产基地、总部、竞争对手及市场地位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扁线驱动电机产品规格、参数及市场应用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重点企业（1）在中国市场扁线驱动电机销量、收入、价格及毛利率（2021-2026）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重点企业（2）基本信息、扁线驱动电机生产基地、总部、竞争对手及市场地位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扁线驱动电机产品规格、参数及市场应用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重点企业（2）在中国市场扁线驱动电机销量、收入、价格及毛利率（2021-2026）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重点企业（3）基本信息、扁线驱动电机生产基地、总部、竞争对手及市场地位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扁线驱动电机产品规格、参数及市场应用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重点企业（3）在中国市场扁线驱动电机销量、收入、价格及毛利率（2021-2026）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重点企业（4）基本信息、扁线驱动电机生产基地、总部、竞争对手及市场地位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扁线驱动电机产品规格、参数及市场应用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重点企业（4）在中国市场扁线驱动电机销量、收入、价格及毛利率（2021-2026）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重点企业（5）基本信息、扁线驱动电机生产基地、总部、竞争对手及市场地位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扁线驱动电机产品规格、参数及市场应用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重点企业（5）在中国市场扁线驱动电机销量、收入、价格及毛利率（2021-2026）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重点企业（6）基本信息、扁线驱动电机生产基地、总部、竞争对手及市场地位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扁线驱动电机产品规格、参数及市场应用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重点企业（6）在中国市场扁线驱动电机销量、收入、价格及毛利率（2021-2026）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重点企业（7）基本信息、扁线驱动电机生产基地、总部、竞争对手及市场地位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扁线驱动电机产品规格、参数及市场应用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重点企业（7）在中国市场扁线驱动电机销量、收入、价格及毛利率（2021-2026）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重点企业（8）基本信息、扁线驱动电机生产基地、总部、竞争对手及市场地位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扁线驱动电机产品规格、参数及市场应用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重点企业（8）在中国市场扁线驱动电机销量、收入、价格及毛利率（2021-2026）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重点企业（9）基本信息、扁线驱动电机生产基地、总部、竞争对手及市场地位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扁线驱动电机产品规格、参数及市场应用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重点企业（9）在中国市场扁线驱动电机销量、收入、价格及毛利率（2021-2026）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重点企业（10）基本信息、扁线驱动电机生产基地、总部、竞争对手及市场地位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扁线驱动电机产品规格、参数及市场应用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重点企业（10）在中国市场扁线驱动电机销量、收入、价格及毛利率（2021-2026）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重点企业（11）基本信息、扁线驱动电机生产基地、总部、竞争对手及市场地位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扁线驱动电机产品规格、参数及市场应用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重点企业（11）在中国市场扁线驱动电机销量、收入、价格及毛利率（2021-2026）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重点企业（12）基本信息、扁线驱动电机生产基地、总部、竞争对手及市场地位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扁线驱动电机产品规格、参数及市场应用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重点企业（12）在中国市场扁线驱动电机销量、收入、价格及毛利率（2021-2026）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重点企业（13）基本信息、扁线驱动电机生产基地、总部、竞争对手及市场地位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扁线驱动电机产品规格、参数及市场应用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重点企业（13）在中国市场扁线驱动电机销量、收入、价格及毛利率（2021-2026）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重点企业（14）基本信息、扁线驱动电机生产基地、总部、竞争对手及市场地位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扁线驱动电机产品规格、参数及市场应用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重点企业（14）在中国市场扁线驱动电机销量、收入、价格及毛利率（2021-2026）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重点企业（15）基本信息、扁线驱动电机生产基地、总部、竞争对手及市场地位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扁线驱动电机产品规格、参数及市场应用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重点企业（15）在中国市场扁线驱动电机销量、收入、价格及毛利率（2021-2026）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重点企业（16）基本信息、扁线驱动电机生产基地、总部、竞争对手及市场地位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扁线驱动电机产品规格、参数及市场应用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重点企业（16）在中国市场扁线驱动电机销量、收入、价格及毛利率（2021-2026）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重点企业（17）基本信息、扁线驱动电机生产基地、总部、竞争对手及市场地位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扁线驱动电机产品规格、参数及市场应用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重点企业（17）在中国市场扁线驱动电机销量、收入、价格及毛利率（2021-2026）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重点企业（18）基本信息、扁线驱动电机生产基地、总部、竞争对手及市场地位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扁线驱动电机产品规格、参数及市场应用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重点企业（18）在中国市场扁线驱动电机销量、收入、价格及毛利率（2021-2026）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重点企业（19）基本信息、扁线驱动电机生产基地、总部、竞争对手及市场地位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扁线驱动电机产品规格、参数及市场应用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重点企业（19）在中国市场扁线驱动电机销量、收入、价格及毛利率（2021-2026）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重点企业（20）基本信息、扁线驱动电机生产基地、总部、竞争对手及市场地位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扁线驱动电机产品规格、参数及市场应用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重点企业（20）在中国市场扁线驱动电机销量、收入、价格及毛利率（2021-2026）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重点企业（21）基本信息、扁线驱动电机生产基地、总部、竞争对手及市场地位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扁线驱动电机产品规格、参数及市场应用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重点企业（21）在中国市场扁线驱动电机销量、收入、价格及毛利率（2021-2026）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不同产品类型扁线驱动电机分析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中国市场不同产品类型扁线驱动电机销量（2021-2032）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中国市场不同产品类型扁线驱动电机销量及市场份额（2021-2026）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中国市场不同产品类型扁线驱动电机销量预测（2027-2032）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中国市场不同产品类型扁线驱动电机规模（2021-2032）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中国市场不同产品类型扁线驱动电机规模及市场份额（2021-2026）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中国市场不同产品类型扁线驱动电机规模预测（2027-2032）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中国市场不同产品类型扁线驱动电机价格走势（2021-2032）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不同应用扁线驱动电机分析</w:t>
      </w:r>
      <w:r>
        <w:rPr>
          <w:rFonts w:hint="eastAsia"/>
        </w:rPr>
        <w:br/>
      </w:r>
      <w:r>
        <w:rPr>
          <w:rFonts w:hint="eastAsia"/>
        </w:rPr>
        <w:t>　　5.1 中国市场不同应用扁线驱动电机销量（2021-2032）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中国市场不同应用扁线驱动电机销量及市场份额（2021-2026）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中国市场不同应用扁线驱动电机销量预测（2027-2032）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中国市场不同应用扁线驱动电机规模（2021-2032）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中国市场不同应用扁线驱动电机规模及市场份额（2021-2026）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中国市场不同应用扁线驱动电机规模预测（2027-2032）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中国市场不同应用扁线驱动电机价格走势（2021-2032）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扁线驱动电机行业发展分析---发展趋势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扁线驱动电机行业发展分析---厂商壁垒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扁线驱动电机行业发展分析---驱动因素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扁线驱动电机行业发展分析---制约因素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扁线驱动电机中国企业SWOT分析</w:t>
      </w:r>
      <w:r>
        <w:rPr>
          <w:rFonts w:hint="eastAsia"/>
        </w:rPr>
        <w:br/>
      </w:r>
      <w:r>
        <w:rPr>
          <w:rFonts w:hint="eastAsia"/>
        </w:rPr>
        <w:t>　　6.6 扁线驱动电机行业发展分析---行业政策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扁线驱动电机行业产业链简介</w:t>
      </w:r>
      <w:r>
        <w:rPr>
          <w:rFonts w:hint="eastAsia"/>
        </w:rPr>
        <w:br/>
      </w:r>
      <w:r>
        <w:rPr>
          <w:rFonts w:hint="eastAsia"/>
        </w:rPr>
        <w:t>　　7.2 扁线驱动电机产业链分析-上游</w:t>
      </w:r>
      <w:r>
        <w:rPr>
          <w:rFonts w:hint="eastAsia"/>
        </w:rPr>
        <w:br/>
      </w:r>
      <w:r>
        <w:rPr>
          <w:rFonts w:hint="eastAsia"/>
        </w:rPr>
        <w:t>　　7.3 扁线驱动电机产业链分析-中游</w:t>
      </w:r>
      <w:r>
        <w:rPr>
          <w:rFonts w:hint="eastAsia"/>
        </w:rPr>
        <w:br/>
      </w:r>
      <w:r>
        <w:rPr>
          <w:rFonts w:hint="eastAsia"/>
        </w:rPr>
        <w:t>　　7.4 扁线驱动电机产业链分析-下游</w:t>
      </w:r>
      <w:r>
        <w:rPr>
          <w:rFonts w:hint="eastAsia"/>
        </w:rPr>
        <w:br/>
      </w:r>
      <w:r>
        <w:rPr>
          <w:rFonts w:hint="eastAsia"/>
        </w:rPr>
        <w:t>　　7.5 扁线驱动电机行业采购模式</w:t>
      </w:r>
      <w:r>
        <w:rPr>
          <w:rFonts w:hint="eastAsia"/>
        </w:rPr>
        <w:br/>
      </w:r>
      <w:r>
        <w:rPr>
          <w:rFonts w:hint="eastAsia"/>
        </w:rPr>
        <w:t>　　7.6 扁线驱动电机行业生产模式</w:t>
      </w:r>
      <w:r>
        <w:rPr>
          <w:rFonts w:hint="eastAsia"/>
        </w:rPr>
        <w:br/>
      </w:r>
      <w:r>
        <w:rPr>
          <w:rFonts w:hint="eastAsia"/>
        </w:rPr>
        <w:t>　　7.7 扁线驱动电机行业销售模式及销售渠道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中国本土扁线驱动电机产能、产量分析</w:t>
      </w:r>
      <w:r>
        <w:rPr>
          <w:rFonts w:hint="eastAsia"/>
        </w:rPr>
        <w:br/>
      </w:r>
      <w:r>
        <w:rPr>
          <w:rFonts w:hint="eastAsia"/>
        </w:rPr>
        <w:t>　　8.1 中国扁线驱动电机供需现状及预测（2021-2032）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中国扁线驱动电机产能、产量、产能利用率及发展趋势（2021-2032）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中国扁线驱动电机产量、市场需求量及发展趋势（2021-2032）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中国扁线驱动电机进出口分析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中国市场扁线驱动电机主要进口来源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中国市场扁线驱动电机主要出口目的地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不同产品类型扁线驱动电机市场规模2021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不同应用扁线驱动电机市场规模2021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中国市场主要厂商扁线驱动电机销量（2021-2026）&amp;（台）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中国市场主要厂商扁线驱动电机销量市场份额（2021-2026）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中国市场主要厂商扁线驱动电机收入（2021-2026）&amp;（万元）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中国市场主要厂商扁线驱动电机收入份额（2021-2026）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2025年中国主要生产商扁线驱动电机收入排名（万元）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中国市场主要厂商扁线驱动电机价格（2021-2026）&amp;（元/台）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中国市场主要厂商扁线驱动电机总部及产地分布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中国市场主要厂商成立时间及扁线驱动电机商业化日期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中国市场主要厂商扁线驱动电机产品类型及应用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2025年中国市场扁线驱动电机主要厂商市场地位（第一梯队、第二梯队和第三梯队）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扁线驱动电机市场投资、并购等现状分析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扁线驱动电机生产基地、总部、竞争对手及市场地位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扁线驱动电机产品规格、参数及市场应用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扁线驱动电机销量（台）、收入（万元）、价格（元/台）及毛利率（2021-2026）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扁线驱动电机生产基地、总部、竞争对手及市场地位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扁线驱动电机产品规格、参数及市场应用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扁线驱动电机销量（台）、收入（万元）、价格（元/台）及毛利率（2021-2026）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扁线驱动电机生产基地、总部、竞争对手及市场地位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扁线驱动电机产品规格、参数及市场应用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扁线驱动电机销量（台）、收入（万元）、价格（元/台）及毛利率（2021-2026）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扁线驱动电机生产基地、总部、竞争对手及市场地位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扁线驱动电机产品规格、参数及市场应用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扁线驱动电机销量（台）、收入（万元）、价格（元/台）及毛利率（2021-2026）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扁线驱动电机生产基地、总部、竞争对手及市场地位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扁线驱动电机产品规格、参数及市场应用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扁线驱动电机销量（台）、收入（万元）、价格（元/台）及毛利率（2021-2026）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扁线驱动电机生产基地、总部、竞争对手及市场地位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扁线驱动电机产品规格、参数及市场应用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扁线驱动电机销量（台）、收入（万元）、价格（元/台）及毛利率（2021-2026）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扁线驱动电机生产基地、总部、竞争对手及市场地位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扁线驱动电机产品规格、参数及市场应用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扁线驱动电机销量（台）、收入（万元）、价格（元/台）及毛利率（2021-2026）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扁线驱动电机生产基地、总部、竞争对手及市场地位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扁线驱动电机产品规格、参数及市场应用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扁线驱动电机销量（台）、收入（万元）、价格（元/台）及毛利率（2021-2026）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扁线驱动电机生产基地、总部、竞争对手及市场地位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扁线驱动电机产品规格、参数及市场应用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扁线驱动电机销量（台）、收入（万元）、价格（元/台）及毛利率（2021-2026）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扁线驱动电机生产基地、总部、竞争对手及市场地位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扁线驱动电机产品规格、参数及市场应用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扁线驱动电机销量（台）、收入（万元）、价格（元/台）及毛利率（2021-2026）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扁线驱动电机生产基地、总部、竞争对手及市场地位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扁线驱动电机产品规格、参数及市场应用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扁线驱动电机销量（台）、收入（万元）、价格（元/台）及毛利率（2021-2026）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扁线驱动电机生产基地、总部、竞争对手及市场地位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扁线驱动电机产品规格、参数及市场应用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扁线驱动电机销量（台）、收入（万元）、价格（元/台）及毛利率（2021-2026）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扁线驱动电机生产基地、总部、竞争对手及市场地位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扁线驱动电机产品规格、参数及市场应用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扁线驱动电机销量（台）、收入（万元）、价格（元/台）及毛利率（2021-2026）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扁线驱动电机生产基地、总部、竞争对手及市场地位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扁线驱动电机产品规格、参数及市场应用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扁线驱动电机销量（台）、收入（万元）、价格（元/台）及毛利率（2021-2026）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扁线驱动电机生产基地、总部、竞争对手及市场地位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扁线驱动电机产品规格、参数及市场应用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扁线驱动电机销量（台）、收入（万元）、价格（元/台）及毛利率（2021-2026）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扁线驱动电机生产基地、总部、竞争对手及市场地位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扁线驱动电机产品规格、参数及市场应用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扁线驱动电机销量（台）、收入（万元）、价格（元/台）及毛利率（2021-2026）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扁线驱动电机生产基地、总部、竞争对手及市场地位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扁线驱动电机产品规格、参数及市场应用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扁线驱动电机销量（台）、收入（万元）、价格（元/台）及毛利率（2021-2026）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扁线驱动电机生产基地、总部、竞争对手及市场地位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扁线驱动电机产品规格、参数及市场应用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扁线驱动电机销量（台）、收入（万元）、价格（元/台）及毛利率（2021-2026）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扁线驱动电机生产基地、总部、竞争对手及市场地位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扁线驱动电机产品规格、参数及市场应用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扁线驱动电机销量（台）、收入（万元）、价格（元/台）及毛利率（2021-2026）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扁线驱动电机生产基地、总部、竞争对手及市场地位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扁线驱动电机产品规格、参数及市场应用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扁线驱动电机销量（台）、收入（万元）、价格（元/台）及毛利率（2021-2026）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扁线驱动电机生产基地、总部、竞争对手及市场地位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扁线驱动电机产品规格、参数及市场应用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扁线驱动电机销量（台）、收入（万元）、价格（元/台）及毛利率（2021-2026）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中国市场不同产品类型扁线驱动电机销量（2021-2026）&amp;（台）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中国市场不同产品类型扁线驱动电机销量市场份额（2021-2026）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中国市场不同产品类型扁线驱动电机销量预测（2027-2032）&amp;（台）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中国市场不同产品类型扁线驱动电机销量市场份额预测（2027-2032）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中国市场不同产品类型扁线驱动电机规模（2021-2026）&amp;（万元）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中国市场不同产品类型扁线驱动电机规模市场份额（2021-2026）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中国市场不同产品类型扁线驱动电机规模预测（2027-2032）&amp;（万元）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中国市场不同产品类型扁线驱动电机规模市场份额预测（2027-2032）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中国市场不同应用扁线驱动电机销量（2021-2026）&amp;（台）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中国市场不同应用扁线驱动电机销量市场份额（2021-2026）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中国市场不同应用扁线驱动电机销量预测（2027-2032）&amp;（台）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中国市场不同应用扁线驱动电机销量市场份额预测（2027-2032）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中国市场不同应用扁线驱动电机规模（2021-2026）&amp;（万元）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中国市场不同应用扁线驱动电机规模市场份额（2021-2026）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中国市场不同应用扁线驱动电机规模预测（2027-2032）&amp;（万元）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中国市场不同应用扁线驱动电机规模市场份额预测（2027-2032）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扁线驱动电机行业发展分析---发展趋势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扁线驱动电机行业发展分析---厂商壁垒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扁线驱动电机行业发展分析---驱动因素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扁线驱动电机行业发展分析---制约因素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扁线驱动电机行业相关重点政策一览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扁线驱动电机行业供应链分析</w:t>
      </w:r>
      <w:r>
        <w:rPr>
          <w:rFonts w:hint="eastAsia"/>
        </w:rPr>
        <w:br/>
      </w:r>
      <w:r>
        <w:rPr>
          <w:rFonts w:hint="eastAsia"/>
        </w:rPr>
        <w:t>　　表 141： 扁线驱动电机上游原料供应商</w:t>
      </w:r>
      <w:r>
        <w:rPr>
          <w:rFonts w:hint="eastAsia"/>
        </w:rPr>
        <w:br/>
      </w:r>
      <w:r>
        <w:rPr>
          <w:rFonts w:hint="eastAsia"/>
        </w:rPr>
        <w:t>　　表 142： 扁线驱动电机行业主要下游客户</w:t>
      </w:r>
      <w:r>
        <w:rPr>
          <w:rFonts w:hint="eastAsia"/>
        </w:rPr>
        <w:br/>
      </w:r>
      <w:r>
        <w:rPr>
          <w:rFonts w:hint="eastAsia"/>
        </w:rPr>
        <w:t>　　表 143： 扁线驱动电机典型经销商</w:t>
      </w:r>
      <w:r>
        <w:rPr>
          <w:rFonts w:hint="eastAsia"/>
        </w:rPr>
        <w:br/>
      </w:r>
      <w:r>
        <w:rPr>
          <w:rFonts w:hint="eastAsia"/>
        </w:rPr>
        <w:t>　　表 144： 中国扁线驱动电机产量、销量、进口量及出口量（2021-2026）&amp;（台）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中国扁线驱动电机产量、销量、进口量及出口量预测（2027-2032）&amp;（台）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中国市场扁线驱动电机主要进口来源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中国市场扁线驱动电机主要出口目的地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扁线驱动电机产品图片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中国不同产品类型扁线驱动电机市场规模市场份额2025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发卡电机产品图片</w:t>
      </w:r>
      <w:r>
        <w:rPr>
          <w:rFonts w:hint="eastAsia"/>
        </w:rPr>
        <w:br/>
      </w:r>
      <w:r>
        <w:rPr>
          <w:rFonts w:hint="eastAsia"/>
        </w:rPr>
        <w:t>　　图 4： I-pin 电机产品图片</w:t>
      </w:r>
      <w:r>
        <w:rPr>
          <w:rFonts w:hint="eastAsia"/>
        </w:rPr>
        <w:br/>
      </w:r>
      <w:r>
        <w:rPr>
          <w:rFonts w:hint="eastAsia"/>
        </w:rPr>
        <w:t>　　图 5： 连续波绕组电机产品图片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中国不同应用扁线驱动电机市场份额2025 &amp; 2032</w:t>
      </w:r>
      <w:r>
        <w:rPr>
          <w:rFonts w:hint="eastAsia"/>
        </w:rPr>
        <w:br/>
      </w:r>
      <w:r>
        <w:rPr>
          <w:rFonts w:hint="eastAsia"/>
        </w:rPr>
        <w:t>　　图 7： 纯电动汽车</w:t>
      </w:r>
      <w:r>
        <w:rPr>
          <w:rFonts w:hint="eastAsia"/>
        </w:rPr>
        <w:br/>
      </w:r>
      <w:r>
        <w:rPr>
          <w:rFonts w:hint="eastAsia"/>
        </w:rPr>
        <w:t>　　图 8： 插电式电动汽车</w:t>
      </w:r>
      <w:r>
        <w:rPr>
          <w:rFonts w:hint="eastAsia"/>
        </w:rPr>
        <w:br/>
      </w:r>
      <w:r>
        <w:rPr>
          <w:rFonts w:hint="eastAsia"/>
        </w:rPr>
        <w:t>　　图 9： 中国市场扁线驱动电机市场规模，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中国市场扁线驱动电机收入及增长率（2021-2032）&amp;（万元）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中国市场扁线驱动电机销量及增长率（2021-2032）&amp;（台）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2025年中国市场主要厂商扁线驱动电机销量市场份额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2025年中国市场主要厂商扁线驱动电机收入市场份额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2025年中国市场前五大厂商扁线驱动电机市场份额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2025年中国市场扁线驱动电机第一梯队、第二梯队和第三梯队厂商（品牌）及市场份额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中国市场不同产品类型扁线驱动电机价格走势（2021-2032）&amp;（元/台）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中国市场不同应用扁线驱动电机价格走势（2021-2032）&amp;（元/台）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扁线驱动电机中国企业SWOT分析</w:t>
      </w:r>
      <w:r>
        <w:rPr>
          <w:rFonts w:hint="eastAsia"/>
        </w:rPr>
        <w:br/>
      </w:r>
      <w:r>
        <w:rPr>
          <w:rFonts w:hint="eastAsia"/>
        </w:rPr>
        <w:t>　　图 19： 扁线驱动电机产业链</w:t>
      </w:r>
      <w:r>
        <w:rPr>
          <w:rFonts w:hint="eastAsia"/>
        </w:rPr>
        <w:br/>
      </w:r>
      <w:r>
        <w:rPr>
          <w:rFonts w:hint="eastAsia"/>
        </w:rPr>
        <w:t>　　图 20： 扁线驱动电机行业采购模式分析</w:t>
      </w:r>
      <w:r>
        <w:rPr>
          <w:rFonts w:hint="eastAsia"/>
        </w:rPr>
        <w:br/>
      </w:r>
      <w:r>
        <w:rPr>
          <w:rFonts w:hint="eastAsia"/>
        </w:rPr>
        <w:t>　　图 21： 扁线驱动电机行业生产模式分析</w:t>
      </w:r>
      <w:r>
        <w:rPr>
          <w:rFonts w:hint="eastAsia"/>
        </w:rPr>
        <w:br/>
      </w:r>
      <w:r>
        <w:rPr>
          <w:rFonts w:hint="eastAsia"/>
        </w:rPr>
        <w:t>　　图 22： 扁线驱动电机行业销售模式分析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中国扁线驱动电机产能、产量、产能利用率及发展趋势（2021-2032）&amp;（台）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中国扁线驱动电机产量、市场需求量及发展趋势（2021-2032）&amp;（台）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742ac5fe94177" w:history="1">
        <w:r>
          <w:rPr>
            <w:rStyle w:val="Hyperlink"/>
          </w:rPr>
          <w:t>中国扁线驱动电机发展现状及前景趋势分析报告（2026-2032年）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742ac5fe94177" w:history="1">
        <w:r>
          <w:rPr>
            <w:rStyle w:val="Hyperlink"/>
          </w:rPr>
          <w:t>https://www.20087.com/1/78/BianXianQuDongDianJiHangYeFaZhanQianJing.html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热点：扁线驱动电机国内领先、扁线驱动电机定子生产设备、驱动电机扁线上市公司、扁线电机的优势、扁线电机是什么意思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23d3352b74d99" w:history="1">
      <w:r>
        <w:rPr>
          <w:rStyle w:val="Hyperlink"/>
        </w:rPr>
        <w:t>中国扁线驱动电机发展现状及前景趋势分析报告（2026-2032年）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BianXianQuDongDianJiHangYeFaZhanQianJing.html" TargetMode="External" Id="Rdd2742ac5fe9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BianXianQuDongDianJiHangYeFaZhanQianJing.html" TargetMode="External" Id="Ra8823d3352b7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2026-01-15T08:17:16Z</dcterms:created>
  <dcterms:modified xsi:type="dcterms:W3CDTF">2026-01-15T09:17:16Z</dcterms:modified>
  <dc:subject>中国扁线驱动电机发展现状及前景趋势分析报告（2026-2032年）</dc:subject>
  <dc:title>中国扁线驱动电机发展现状及前景趋势分析报告（2026-2032年）</dc:title>
  <cp:keywords>中国扁线驱动电机发展现状及前景趋势分析报告（2026-2032年）</cp:keywords>
  <dc:description>中国扁线驱动电机发展现状及前景趋势分析报告（2026-2032年）</dc:description>
</cp:coreProperties>
</file>