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f51d78d7c4ff4" w:history="1">
              <w:r>
                <w:rPr>
                  <w:rStyle w:val="Hyperlink"/>
                </w:rPr>
                <w:t>2024-2030年中国工业物流行业发展调研与前景趋势分析报告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f51d78d7c4ff4" w:history="1">
              <w:r>
                <w:rPr>
                  <w:rStyle w:val="Hyperlink"/>
                </w:rPr>
                <w:t>2024-2030年中国工业物流行业发展调研与前景趋势分析报告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af51d78d7c4ff4" w:history="1">
                <w:r>
                  <w:rPr>
                    <w:rStyle w:val="Hyperlink"/>
                  </w:rPr>
                  <w:t>https://www.20087.com/2/28/GongYeWuLiuDeQianJingQuShi.html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物流是制造业供应链管理的关键环节，近年来随着全球贸易的增加和电子商务的迅猛发展，其重要性日益凸显。先进的物流技术和信息化系统，如物联网(IoT)、大数据分析、自动化仓储和智能运输解决方案，极大地提高了物流效率和准确性。同时，物流网络的优化和区域物流中心的建设，缩短了货物周转时间，降低了物流成本。绿色物流理念的推广，鼓励企业采用环保包装和低碳运输方式，减少对环境的影响。</w:t>
      </w:r>
      <w:r>
        <w:rPr>
          <w:rFonts w:hint="eastAsia"/>
        </w:rPr>
        <w:br/>
      </w:r>
      <w:r>
        <w:rPr>
          <w:rFonts w:hint="eastAsia"/>
        </w:rPr>
        <w:t>　　未来，工业物流行业将更加侧重于数字化和可持续性。人工智能和机器学习的应用将实现物流流程的智能决策，如预测性库存管理、路线优化和自动异常检测。无人机和自动驾驶车辆在最后一英里配送中的使用，将提升配送速度和灵活性。此外，随着消费者对社会责任的关注，企业将更加注重物流过程中的碳足迹，推动绿色包装和可循环利用材料的使用，以及碳中和物流解决方案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f51d78d7c4ff4" w:history="1">
        <w:r>
          <w:rPr>
            <w:rStyle w:val="Hyperlink"/>
          </w:rPr>
          <w:t>2024-2030年中国工业物流行业发展调研与前景趋势分析报告</w:t>
        </w:r>
      </w:hyperlink>
      <w:r>
        <w:rPr>
          <w:rFonts w:hint="eastAsia"/>
        </w:rPr>
        <w:t>》全面分析了工业物流行业的现状，深入探讨了工业物流市场需求、市场规模及价格波动。工业物流报告探讨了产业链关键环节，并对工业物流各细分市场进行了研究。同时，基于权威数据和专业分析，科学预测了工业物流市场前景与发展趋势。此外，还评估了工业物流重点企业的经营状况，包括品牌影响力、市场集中度以及竞争格局，并审慎剖析了潜在风险与机遇。工业物流报告以其专业性、科学性和权威性，成为工业物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工业物流产业概述</w:t>
      </w:r>
      <w:r>
        <w:rPr>
          <w:rFonts w:hint="eastAsia"/>
        </w:rPr>
        <w:br/>
      </w:r>
      <w:r>
        <w:rPr>
          <w:rFonts w:hint="eastAsia"/>
        </w:rPr>
        <w:t>　　第一节 工业物流定义</w:t>
      </w:r>
      <w:r>
        <w:rPr>
          <w:rFonts w:hint="eastAsia"/>
        </w:rPr>
        <w:br/>
      </w:r>
      <w:r>
        <w:rPr>
          <w:rFonts w:hint="eastAsia"/>
        </w:rPr>
        <w:t>　　第二节 工业物流行业特点</w:t>
      </w:r>
      <w:r>
        <w:rPr>
          <w:rFonts w:hint="eastAsia"/>
        </w:rPr>
        <w:br/>
      </w:r>
      <w:r>
        <w:rPr>
          <w:rFonts w:hint="eastAsia"/>
        </w:rPr>
        <w:t>　　第三节 工业物流发展历程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2023-2024年中国工业物流行业运行环境分析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中国工业物流运行经济环境分析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三、经济发展对工业物流行业的影响</w:t>
      </w:r>
      <w:r>
        <w:rPr>
          <w:rFonts w:hint="eastAsia"/>
        </w:rPr>
        <w:br/>
      </w:r>
      <w:r>
        <w:rPr>
          <w:rFonts w:hint="eastAsia"/>
        </w:rPr>
        <w:t>　　第二节 中国工业物流产业政策环境分析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一、工业物流行业监管体制</w:t>
      </w:r>
      <w:r>
        <w:rPr>
          <w:rFonts w:hint="eastAsia"/>
        </w:rPr>
        <w:br/>
      </w:r>
      <w:r>
        <w:rPr>
          <w:rFonts w:hint="eastAsia"/>
        </w:rPr>
        <w:t>　　　　二、工业物流行业主要法规政策</w:t>
      </w:r>
      <w:r>
        <w:rPr>
          <w:rFonts w:hint="eastAsia"/>
        </w:rPr>
        <w:br/>
      </w:r>
      <w:r>
        <w:rPr>
          <w:rFonts w:hint="eastAsia"/>
        </w:rPr>
        <w:t>　　第三节 中国工业物流产业社会环境分析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国外工业物流行业发展态势分析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国外主要国家、地区工业物流市场现状</w:t>
      </w:r>
      <w:r>
        <w:rPr>
          <w:rFonts w:hint="eastAsia"/>
        </w:rPr>
        <w:br/>
      </w:r>
      <w:r>
        <w:rPr>
          <w:rFonts w:hint="eastAsia"/>
        </w:rPr>
        <w:t>　　第三节 国外工业物流行业发展趋势预测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中国工业物流行业发展调研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2019-2024年中国工业物流行业规模情况</w:t>
      </w:r>
      <w:r>
        <w:rPr>
          <w:rFonts w:hint="eastAsia"/>
        </w:rPr>
        <w:br/>
      </w:r>
      <w:r>
        <w:rPr>
          <w:rFonts w:hint="eastAsia"/>
        </w:rPr>
        <w:t>　　　　一、工业物流行业市场规模状况</w:t>
      </w:r>
      <w:r>
        <w:rPr>
          <w:rFonts w:hint="eastAsia"/>
        </w:rPr>
        <w:br/>
      </w:r>
      <w:r>
        <w:rPr>
          <w:rFonts w:hint="eastAsia"/>
        </w:rPr>
        <w:t>　　　　二、工业物流行业单位规模状况</w:t>
      </w:r>
      <w:r>
        <w:rPr>
          <w:rFonts w:hint="eastAsia"/>
        </w:rPr>
        <w:br/>
      </w:r>
      <w:r>
        <w:rPr>
          <w:rFonts w:hint="eastAsia"/>
        </w:rPr>
        <w:t>　　　　三、工业物流行业人员规模状况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2019-2024年中国工业物流行业财务能力分析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2023-2024年中国工业物流行业热点动态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2024年中国工业物流行业面临的挑战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中国工业物流行业重点地区市场调研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**地区工业物流发展现状及趋势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**地区工业物流发展现状及趋势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**地区工业物流发展现状及趋势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**地区工业物流发展现状及趋势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国内工业物流行业价格回顾</w:t>
      </w:r>
      <w:r>
        <w:rPr>
          <w:rFonts w:hint="eastAsia"/>
        </w:rPr>
        <w:br/>
      </w:r>
      <w:r>
        <w:rPr>
          <w:rFonts w:hint="eastAsia"/>
        </w:rPr>
        <w:t>　　第二节 国内工业物流行业价格走势预测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中国工业物流行业客户调研</w:t>
      </w:r>
      <w:r>
        <w:rPr>
          <w:rFonts w:hint="eastAsia"/>
        </w:rPr>
        <w:br/>
      </w:r>
      <w:r>
        <w:rPr>
          <w:rFonts w:hint="eastAsia"/>
        </w:rPr>
        <w:t>　　　　一、工业物流行业客户偏好调查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三、工业物流品牌忠诚度调查</w:t>
      </w:r>
      <w:r>
        <w:rPr>
          <w:rFonts w:hint="eastAsia"/>
        </w:rPr>
        <w:br/>
      </w:r>
      <w:r>
        <w:rPr>
          <w:rFonts w:hint="eastAsia"/>
        </w:rPr>
        <w:t>　　　　四、工业物流行业客户消费理念调研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2023-2024年工业物流行业集中度分析</w:t>
      </w:r>
      <w:r>
        <w:rPr>
          <w:rFonts w:hint="eastAsia"/>
        </w:rPr>
        <w:br/>
      </w:r>
      <w:r>
        <w:rPr>
          <w:rFonts w:hint="eastAsia"/>
        </w:rPr>
        <w:t>　　　　一、工业物流市场集中度分析</w:t>
      </w:r>
      <w:r>
        <w:rPr>
          <w:rFonts w:hint="eastAsia"/>
        </w:rPr>
        <w:br/>
      </w:r>
      <w:r>
        <w:rPr>
          <w:rFonts w:hint="eastAsia"/>
        </w:rPr>
        <w:t>　　　　二、工业物流企业集中度分析</w:t>
      </w:r>
      <w:r>
        <w:rPr>
          <w:rFonts w:hint="eastAsia"/>
        </w:rPr>
        <w:br/>
      </w:r>
      <w:r>
        <w:rPr>
          <w:rFonts w:hint="eastAsia"/>
        </w:rPr>
        <w:t>　　第二节 2024年工业物流行业竞争格局分析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三、我国工业物流市场竞争趋势</w:t>
      </w:r>
      <w:r>
        <w:rPr>
          <w:rFonts w:hint="eastAsia"/>
        </w:rPr>
        <w:br/>
      </w:r>
      <w:r>
        <w:rPr>
          <w:rFonts w:hint="eastAsia"/>
        </w:rPr>
        <w:t>　　第三节 工业物流行业兼并与重组整合分析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一、工业物流行业兼并与重组整合动态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二、工业物流行业兼并与重组整合发展趋势预测分析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工业物流行业投资风险及应对策略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工业物流行业SWOT模型分析</w:t>
      </w:r>
      <w:r>
        <w:rPr>
          <w:rFonts w:hint="eastAsia"/>
        </w:rPr>
        <w:br/>
      </w:r>
      <w:r>
        <w:rPr>
          <w:rFonts w:hint="eastAsia"/>
        </w:rPr>
        <w:t>　　　　一、工业物流行业优势分析</w:t>
      </w:r>
      <w:r>
        <w:rPr>
          <w:rFonts w:hint="eastAsia"/>
        </w:rPr>
        <w:br/>
      </w:r>
      <w:r>
        <w:rPr>
          <w:rFonts w:hint="eastAsia"/>
        </w:rPr>
        <w:t>　　　　二、工业物流行业劣势分析</w:t>
      </w:r>
      <w:r>
        <w:rPr>
          <w:rFonts w:hint="eastAsia"/>
        </w:rPr>
        <w:br/>
      </w:r>
      <w:r>
        <w:rPr>
          <w:rFonts w:hint="eastAsia"/>
        </w:rPr>
        <w:t>　　　　三、工业物流行业机会分析</w:t>
      </w:r>
      <w:r>
        <w:rPr>
          <w:rFonts w:hint="eastAsia"/>
        </w:rPr>
        <w:br/>
      </w:r>
      <w:r>
        <w:rPr>
          <w:rFonts w:hint="eastAsia"/>
        </w:rPr>
        <w:t>　　　　四、工业物流行业风险分析</w:t>
      </w:r>
      <w:r>
        <w:rPr>
          <w:rFonts w:hint="eastAsia"/>
        </w:rPr>
        <w:br/>
      </w:r>
      <w:r>
        <w:rPr>
          <w:rFonts w:hint="eastAsia"/>
        </w:rPr>
        <w:t>　　第二节 工业物流行业投资风险及控制策略分析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2024-2030年中国工业物流市场预测及发展建议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2024-2030年中国工业物流市场预测分析</w:t>
      </w:r>
      <w:r>
        <w:rPr>
          <w:rFonts w:hint="eastAsia"/>
        </w:rPr>
        <w:br/>
      </w:r>
      <w:r>
        <w:rPr>
          <w:rFonts w:hint="eastAsia"/>
        </w:rPr>
        <w:t>　　　　一、中国工业物流市场前景分析</w:t>
      </w:r>
      <w:r>
        <w:rPr>
          <w:rFonts w:hint="eastAsia"/>
        </w:rPr>
        <w:br/>
      </w:r>
      <w:r>
        <w:rPr>
          <w:rFonts w:hint="eastAsia"/>
        </w:rPr>
        <w:t>　　　　二、中国工业物流发展趋势预测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2024-2030年中国工业物流企业发展策略建议</w:t>
      </w:r>
      <w:r>
        <w:rPr>
          <w:rFonts w:hint="eastAsia"/>
        </w:rPr>
        <w:br/>
      </w:r>
      <w:r>
        <w:rPr>
          <w:rFonts w:hint="eastAsia"/>
        </w:rPr>
        <w:t>　　　　一、工业物流企业融资策略</w:t>
      </w:r>
      <w:r>
        <w:rPr>
          <w:rFonts w:hint="eastAsia"/>
        </w:rPr>
        <w:br/>
      </w:r>
      <w:r>
        <w:rPr>
          <w:rFonts w:hint="eastAsia"/>
        </w:rPr>
        <w:t>　　　　二、工业物流企业人才策略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2024-2030年中国工业物流企业营销策略建议</w:t>
      </w:r>
      <w:r>
        <w:rPr>
          <w:rFonts w:hint="eastAsia"/>
        </w:rPr>
        <w:br/>
      </w:r>
      <w:r>
        <w:rPr>
          <w:rFonts w:hint="eastAsia"/>
        </w:rPr>
        <w:t>　　　　一、工业物流企业定位策略</w:t>
      </w:r>
      <w:r>
        <w:rPr>
          <w:rFonts w:hint="eastAsia"/>
        </w:rPr>
        <w:br/>
      </w:r>
      <w:r>
        <w:rPr>
          <w:rFonts w:hint="eastAsia"/>
        </w:rPr>
        <w:t>　　　　二、工业物流企业价格策略</w:t>
      </w:r>
      <w:r>
        <w:rPr>
          <w:rFonts w:hint="eastAsia"/>
        </w:rPr>
        <w:br/>
      </w:r>
      <w:r>
        <w:rPr>
          <w:rFonts w:hint="eastAsia"/>
        </w:rPr>
        <w:t>　　　　三、工业物流企业促销策略</w:t>
      </w:r>
      <w:r>
        <w:rPr>
          <w:rFonts w:hint="eastAsia"/>
        </w:rPr>
        <w:br/>
      </w:r>
      <w:r>
        <w:rPr>
          <w:rFonts w:hint="eastAsia"/>
        </w:rPr>
        <w:t>　　第四节 中智-林-－工业物流行业研究结论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工业物流行业历程</w:t>
      </w:r>
      <w:r>
        <w:rPr>
          <w:rFonts w:hint="eastAsia"/>
        </w:rPr>
        <w:br/>
      </w:r>
      <w:r>
        <w:rPr>
          <w:rFonts w:hint="eastAsia"/>
        </w:rPr>
        <w:t>　　图表 工业物流行业生命周期</w:t>
      </w:r>
      <w:r>
        <w:rPr>
          <w:rFonts w:hint="eastAsia"/>
        </w:rPr>
        <w:br/>
      </w:r>
      <w:r>
        <w:rPr>
          <w:rFonts w:hint="eastAsia"/>
        </w:rPr>
        <w:t>　　图表 工业物流行业产业链分析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2019-2024年工业物流行业市场容量统计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2024-2030年中国工业物流行业市场规模预测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2024-2030年中国工业物流市场前景分析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f51d78d7c4ff4" w:history="1">
        <w:r>
          <w:rPr>
            <w:rStyle w:val="Hyperlink"/>
          </w:rPr>
          <w:t>2024-2030年中国工业物流行业发展调研与前景趋势分析报告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af51d78d7c4ff4" w:history="1">
        <w:r>
          <w:rPr>
            <w:rStyle w:val="Hyperlink"/>
          </w:rPr>
          <w:t>https://www.20087.com/2/28/GongYeWuLiuDeQianJingQuShi.html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53a40ead844ad" w:history="1">
      <w:r>
        <w:rPr>
          <w:rStyle w:val="Hyperlink"/>
        </w:rPr>
        <w:t>2024-2030年中国工业物流行业发展调研与前景趋势分析报告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GongYeWuLiuDeQianJingQuShi.html" TargetMode="External" Id="R27af51d78d7c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GongYeWuLiuDeQianJingQuShi.html" TargetMode="External" Id="Raa253a40ead8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2024-03-02T03:22:00Z</dcterms:created>
  <dcterms:modified xsi:type="dcterms:W3CDTF">2024-03-02T04:22:00Z</dcterms:modified>
  <dc:subject>2024-2030年中国工业物流行业发展调研与前景趋势分析报告</dc:subject>
  <dc:title>2024-2030年中国工业物流行业发展调研与前景趋势分析报告</dc:title>
  <cp:keywords>2024-2030年中国工业物流行业发展调研与前景趋势分析报告</cp:keywords>
  <dc:description>2024-2030年中国工业物流行业发展调研与前景趋势分析报告</dc:description>
</cp:coreProperties>
</file>