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bba3dc3704c1b" w:history="1">
              <w:r>
                <w:rPr>
                  <w:rStyle w:val="Hyperlink"/>
                </w:rPr>
                <w:t>2025-2031年中国皮腰包行业现状与前景趋势分析报告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bba3dc3704c1b" w:history="1">
              <w:r>
                <w:rPr>
                  <w:rStyle w:val="Hyperlink"/>
                </w:rPr>
                <w:t>2025-2031年中国皮腰包行业现状与前景趋势分析报告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bba3dc3704c1b" w:history="1">
                <w:r>
                  <w:rPr>
                    <w:rStyle w:val="Hyperlink"/>
                  </w:rPr>
                  <w:t>https://www.20087.com/1/19/PiYaoBaoQianJing.html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腰包是一种时尚配饰，近年来因其便携性和时尚感而受到年轻人的喜爱。皮腰包不仅能够满足日常出行的储物需求，还可以作为时尚单品搭配各种服饰。目前，皮腰包的设计风格多样，既有简约大方的款式，也有充满街头风格的设计。随着消费者对个性化和定制化需求的增长，皮腰包的设计也更加注重个性化表达。</w:t>
      </w:r>
      <w:r>
        <w:rPr>
          <w:rFonts w:hint="eastAsia"/>
        </w:rPr>
        <w:br/>
      </w:r>
      <w:r>
        <w:rPr>
          <w:rFonts w:hint="eastAsia"/>
        </w:rPr>
        <w:t>　　未来，皮腰包的发展将更加注重材料创新和功能多样化。一方面，随着可持续发展理念的普及，皮腰包将采用更多环保材料，如再生皮革和植物鞣革等，以减少对环境的影响。另一方面，为了满足不同场合的需求，皮腰包将集成更多实用功能，如防水、防盗设计，以及智能技术的应用，如集成充电宝和蓝牙追踪器等。此外，随着消费者对健康生活方式的追求，皮腰包的设计还将考虑到人体工程学原理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bba3dc3704c1b" w:history="1">
        <w:r>
          <w:rPr>
            <w:rStyle w:val="Hyperlink"/>
          </w:rPr>
          <w:t>2025-2031年中国皮腰包行业现状与前景趋势分析报告</w:t>
        </w:r>
      </w:hyperlink>
      <w:r>
        <w:rPr>
          <w:rFonts w:hint="eastAsia"/>
        </w:rPr>
        <w:t>》基于国家统计局及相关行业协会的详实数据，结合国内外皮腰包行业研究资料及深入市场调研，系统分析了皮腰包行业的市场规模、市场需求及产业链现状。报告重点探讨了皮腰包行业整体运行情况及细分领域特点，科学预测了皮腰包市场前景与发展趋势，揭示了皮腰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bbba3dc3704c1b" w:history="1">
        <w:r>
          <w:rPr>
            <w:rStyle w:val="Hyperlink"/>
          </w:rPr>
          <w:t>2025-2031年中国皮腰包行业现状与前景趋势分析报告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皮腰包产品概述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皮腰包市场特点分析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皮腰包行业发展周期特征分析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2024-2025年中国皮腰包行业发展环境分析</w:t>
      </w:r>
      <w:r>
        <w:rPr>
          <w:rFonts w:hint="eastAsia"/>
        </w:rPr>
        <w:br/>
      </w:r>
      <w:r>
        <w:rPr>
          <w:rFonts w:hint="eastAsia"/>
        </w:rPr>
        <w:t>　　第一节 皮腰包行业发展经济环境分析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皮腰包行业发展政策环境分析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一、皮腰包行业政策影响分析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二、相关皮腰包行业标准分析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2024-2025年皮腰包行业技术发展现状及趋势分析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皮腰包行业技术发展现状分析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国内外皮腰包行业技术差异与原因</w:t>
      </w:r>
      <w:r>
        <w:rPr>
          <w:rFonts w:hint="eastAsia"/>
        </w:rPr>
        <w:br/>
      </w:r>
      <w:r>
        <w:rPr>
          <w:rFonts w:hint="eastAsia"/>
        </w:rPr>
        <w:t>　　第三节 皮腰包行业技术发展方向、趋势预测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提升皮腰包行业技术能力策略建议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全球皮腰包行业市场发展调研分析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全球皮腰包行业市场运行环境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全球皮腰包行业市场发展情况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一、全球皮腰包行业市场供给分析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二、全球皮腰包行业市场需求分析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三、全球皮腰包行业主要国家地区发展情况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2025-2031年全球皮腰包行业市场规模趋势预测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中国皮腰包行业市场供需现状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中国皮腰包市场现状</w:t>
      </w:r>
      <w:r>
        <w:rPr>
          <w:rFonts w:hint="eastAsia"/>
        </w:rPr>
        <w:br/>
      </w:r>
      <w:r>
        <w:rPr>
          <w:rFonts w:hint="eastAsia"/>
        </w:rPr>
        <w:t>　　第二节 中国皮腰包行业产量情况分析及预测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一、皮腰包总体产能规模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二、2019-2024年中国皮腰包产量统计分析</w:t>
      </w:r>
      <w:r>
        <w:rPr>
          <w:rFonts w:hint="eastAsia"/>
        </w:rPr>
        <w:br/>
      </w:r>
      <w:r>
        <w:rPr>
          <w:rFonts w:hint="eastAsia"/>
        </w:rPr>
        <w:t>　　　　三、皮腰包行业供给区域分布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四、2025-2031年中国皮腰包产量预测分析</w:t>
      </w:r>
      <w:r>
        <w:rPr>
          <w:rFonts w:hint="eastAsia"/>
        </w:rPr>
        <w:br/>
      </w:r>
      <w:r>
        <w:rPr>
          <w:rFonts w:hint="eastAsia"/>
        </w:rPr>
        <w:t>　　第三节 中国皮腰包市场需求分析及预测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一、2019-2024年中国皮腰包市场需求统计</w:t>
      </w:r>
      <w:r>
        <w:rPr>
          <w:rFonts w:hint="eastAsia"/>
        </w:rPr>
        <w:br/>
      </w:r>
      <w:r>
        <w:rPr>
          <w:rFonts w:hint="eastAsia"/>
        </w:rPr>
        <w:t>　　　　二、中国皮腰包市场需求特点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三、2025-2031年中国皮腰包市场需求量预测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中国皮腰包行业现状调研分析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中国皮腰包行业发展现状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一、2024-2025年皮腰包行业品牌发展现状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二、2024-2025年皮腰包行业需求市场现状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三、2024-2025年皮腰包市场需求层次分析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四、2024-2025年中国皮腰包市场走向分析</w:t>
      </w:r>
      <w:r>
        <w:rPr>
          <w:rFonts w:hint="eastAsia"/>
        </w:rPr>
        <w:br/>
      </w:r>
      <w:r>
        <w:rPr>
          <w:rFonts w:hint="eastAsia"/>
        </w:rPr>
        <w:t>　　第二节 中国皮腰包行业存在的问题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一、2024-2025年皮腰包产品市场存在的主要问题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二、2024-2025年国内皮腰包产品市场的三大瓶颈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三、2024-2025年皮腰包产品市场遭遇的规模难题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对中国皮腰包市场的分析及思考</w:t>
      </w:r>
      <w:r>
        <w:rPr>
          <w:rFonts w:hint="eastAsia"/>
        </w:rPr>
        <w:br/>
      </w:r>
      <w:r>
        <w:rPr>
          <w:rFonts w:hint="eastAsia"/>
        </w:rPr>
        <w:t>　　　　一、皮腰包市场特点</w:t>
      </w:r>
      <w:r>
        <w:rPr>
          <w:rFonts w:hint="eastAsia"/>
        </w:rPr>
        <w:br/>
      </w:r>
      <w:r>
        <w:rPr>
          <w:rFonts w:hint="eastAsia"/>
        </w:rPr>
        <w:t>　　　　二、皮腰包市场分析</w:t>
      </w:r>
      <w:r>
        <w:rPr>
          <w:rFonts w:hint="eastAsia"/>
        </w:rPr>
        <w:br/>
      </w:r>
      <w:r>
        <w:rPr>
          <w:rFonts w:hint="eastAsia"/>
        </w:rPr>
        <w:t>　　　　三、皮腰包市场变化的方向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四、中国皮腰包行业发展的新思路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五、对中国皮腰包行业发展的思考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2019-2024年中国皮腰包产品市场进出口数据分析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2019-2024年中国皮腰包产品出口统计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2019-2024年中国皮腰包产品进口统计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2019-2024年中国皮腰包产品进出口价格对比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中国皮腰包主要进口来源地及出口目的地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皮腰包行业细分产品调研</w:t>
      </w:r>
      <w:r>
        <w:rPr>
          <w:rFonts w:hint="eastAsia"/>
        </w:rPr>
        <w:br/>
      </w:r>
      <w:r>
        <w:rPr>
          <w:rFonts w:hint="eastAsia"/>
        </w:rPr>
        <w:t>　　第一节 皮腰包细分产品结构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2019-2024年中国皮腰包行业竞争态势分析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2025年皮腰包行业集中度分析</w:t>
      </w:r>
      <w:r>
        <w:rPr>
          <w:rFonts w:hint="eastAsia"/>
        </w:rPr>
        <w:br/>
      </w:r>
      <w:r>
        <w:rPr>
          <w:rFonts w:hint="eastAsia"/>
        </w:rPr>
        <w:t>　　　　一、皮腰包市场集中度分析</w:t>
      </w:r>
      <w:r>
        <w:rPr>
          <w:rFonts w:hint="eastAsia"/>
        </w:rPr>
        <w:br/>
      </w:r>
      <w:r>
        <w:rPr>
          <w:rFonts w:hint="eastAsia"/>
        </w:rPr>
        <w:t>　　　　二、皮腰包企业分布区域集中度分析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三、皮腰包区域消费集中度分析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2019-2024年皮腰包主要企业竞争力分析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2025年皮腰包行业竞争格局分析</w:t>
      </w:r>
      <w:r>
        <w:rPr>
          <w:rFonts w:hint="eastAsia"/>
        </w:rPr>
        <w:br/>
      </w:r>
      <w:r>
        <w:rPr>
          <w:rFonts w:hint="eastAsia"/>
        </w:rPr>
        <w:t>　　　　一、皮腰包行业竞争分析</w:t>
      </w:r>
      <w:r>
        <w:rPr>
          <w:rFonts w:hint="eastAsia"/>
        </w:rPr>
        <w:br/>
      </w:r>
      <w:r>
        <w:rPr>
          <w:rFonts w:hint="eastAsia"/>
        </w:rPr>
        <w:t>　　　　二、中外皮腰包产品竞争分析</w:t>
      </w:r>
      <w:r>
        <w:rPr>
          <w:rFonts w:hint="eastAsia"/>
        </w:rPr>
        <w:br/>
      </w:r>
      <w:r>
        <w:rPr>
          <w:rFonts w:hint="eastAsia"/>
        </w:rPr>
        <w:t>　　　　三、国内皮腰包行业重点企业发展动向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皮腰包行业上下游产业链发展情况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皮腰包上游产业发展分析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皮腰包下游产业发展分析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皮腰包行业重点企业竞争力分析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三、企业皮腰包经营状况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皮腰包企业管理策略建议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提高皮腰包企业竞争力的策略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一、提高中国皮腰包企业核心竞争力的对策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二、皮腰包企业提升竞争力的主要方向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三、影响皮腰包企业核心竞争力的因素及提升途径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四、提高皮腰包企业竞争力的策略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对中国皮腰包品牌的战略思考</w:t>
      </w:r>
      <w:r>
        <w:rPr>
          <w:rFonts w:hint="eastAsia"/>
        </w:rPr>
        <w:br/>
      </w:r>
      <w:r>
        <w:rPr>
          <w:rFonts w:hint="eastAsia"/>
        </w:rPr>
        <w:t>　　　　一、皮腰包实施品牌战略的意义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二、皮腰包企业品牌的现状分析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三、中国皮腰包企业的品牌战略</w:t>
      </w:r>
      <w:r>
        <w:rPr>
          <w:rFonts w:hint="eastAsia"/>
        </w:rPr>
        <w:br/>
      </w:r>
      <w:r>
        <w:rPr>
          <w:rFonts w:hint="eastAsia"/>
        </w:rPr>
        <w:t>　　　　四、皮腰包品牌战略管理的策略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皮腰包行业发展趋势及投资风险预警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2025年皮腰包市场前景分析</w:t>
      </w:r>
      <w:r>
        <w:rPr>
          <w:rFonts w:hint="eastAsia"/>
        </w:rPr>
        <w:br/>
      </w:r>
      <w:r>
        <w:rPr>
          <w:rFonts w:hint="eastAsia"/>
        </w:rPr>
        <w:t>　　第二节 2025年皮腰包行业发展趋势预测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影响皮腰包行业发展的主要因素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一、2025年影响皮腰包行业运行的有利因素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二、2025年影响皮腰包行业运行的稳定因素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三、2025年影响皮腰包行业运行的不利因素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四、2025年中国皮腰包行业发展面临的挑战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五、2025年中国皮腰包行业发展面临的机遇</w:t>
      </w:r>
      <w:r>
        <w:rPr>
          <w:rFonts w:hint="eastAsia"/>
        </w:rPr>
        <w:br/>
      </w:r>
      <w:r>
        <w:rPr>
          <w:rFonts w:hint="eastAsia"/>
        </w:rPr>
        <w:t>　　第四节 皮腰包行业投资风险预警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一、2025年皮腰包行业市场风险及控制策略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二、2025年皮腰包行业政策风险及控制策略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三、2025年皮腰包行业经营风险及控制策略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四、2025年皮腰包同业竞争风险及控制策略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五、2025年皮腰包行业其他风险及控制策略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皮腰包市场研究结论</w:t>
      </w:r>
      <w:r>
        <w:rPr>
          <w:rFonts w:hint="eastAsia"/>
        </w:rPr>
        <w:br/>
      </w:r>
      <w:r>
        <w:rPr>
          <w:rFonts w:hint="eastAsia"/>
        </w:rPr>
        <w:t>　　第二节 皮腰包子行业研究结论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(中:智林)皮腰包市场发展建议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2019-2024年中国皮腰包市场规模及增长情况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2019-2024年中国皮腰包行业产量及增长趋势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2025-2031年中国皮腰包行业产量预测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2019-2024年中国皮腰包行业市场需求及增长情况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2025-2031年中国皮腰包行业市场需求预测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**地区皮腰包行业市场需求情况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**地区皮腰包市场规模及增长情况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**地区皮腰包行业市场需求情况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2019-2024年中国皮腰包行业出口情况分析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皮腰包重点企业经营情况分析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2025年皮腰包行业壁垒</w:t>
      </w:r>
      <w:r>
        <w:rPr>
          <w:rFonts w:hint="eastAsia"/>
        </w:rPr>
        <w:br/>
      </w:r>
      <w:r>
        <w:rPr>
          <w:rFonts w:hint="eastAsia"/>
        </w:rPr>
        <w:t>　　图表 2025年皮腰包市场前景分析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2025-2031年中国皮腰包市场规模预测</w:t>
      </w:r>
      <w:r>
        <w:rPr>
          <w:rFonts w:hint="eastAsia"/>
        </w:rPr>
        <w:br/>
      </w:r>
      <w:r>
        <w:rPr>
          <w:rFonts w:hint="eastAsia"/>
        </w:rPr>
        <w:t>　　图表 2025年皮腰包发展趋势预测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bba3dc3704c1b" w:history="1">
        <w:r>
          <w:rPr>
            <w:rStyle w:val="Hyperlink"/>
          </w:rPr>
          <w:t>2025-2031年中国皮腰包行业现状与前景趋势分析报告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bba3dc3704c1b" w:history="1">
        <w:r>
          <w:rPr>
            <w:rStyle w:val="Hyperlink"/>
          </w:rPr>
          <w:t>https://www.20087.com/1/19/PiYaoBaoQianJing.html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热点：正宗真牛皮腰带、皮腰包女、腰包图片、皮腰包怎么做、真皮腰包大全、皮腰包 男士、男士真牛皮小腰包大全、皮腰包好不好、最新款男士腰包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b7c9b2403421b" w:history="1">
      <w:r>
        <w:rPr>
          <w:rStyle w:val="Hyperlink"/>
        </w:rPr>
        <w:t>2025-2031年中国皮腰包行业现状与前景趋势分析报告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iYaoBaoQianJing.html" TargetMode="External" Id="R69bbba3dc370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iYaoBaoQianJing.html" TargetMode="External" Id="R13bb7c9b240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2024-11-21T08:52:00Z</dcterms:created>
  <dcterms:modified xsi:type="dcterms:W3CDTF">2024-11-21T09:52:00Z</dcterms:modified>
  <dc:subject>2025-2031年中国皮腰包行业现状与前景趋势分析报告</dc:subject>
  <dc:title>2025-2031年中国皮腰包行业现状与前景趋势分析报告</dc:title>
  <cp:keywords>2025-2031年中国皮腰包行业现状与前景趋势分析报告</cp:keywords>
  <dc:description>2025-2031年中国皮腰包行业现状与前景趋势分析报告</dc:description>
</cp:coreProperties>
</file>