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3809a26c6645d2" w:history="1">
              <w:r>
                <w:rPr>
                  <w:rStyle w:val="Hyperlink"/>
                </w:rPr>
                <w:t>2023-2029年中国休闲包行业现状调研分析及发展趋势研究报告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3809a26c6645d2" w:history="1">
              <w:r>
                <w:rPr>
                  <w:rStyle w:val="Hyperlink"/>
                </w:rPr>
                <w:t>2023-2029年中国休闲包行业现状调研分析及发展趋势研究报告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1578993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3809a26c6645d2" w:history="1">
                <w:r>
                  <w:rPr>
                    <w:rStyle w:val="Hyperlink"/>
                  </w:rPr>
                  <w:t>https://www.20087.com/M_JiaoTongYunShu/93/XiuXianBaoHangYeXianZhuangYuFaZhanQianJing.html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休闲包市场近年来呈现出多样化和个性化的特点，消费者对于包包的风格、功能性和材质有了更高要求。随着旅行和户外活动的流行，轻便、耐用且具有多功能隔层的休闲包受到欢迎。品牌商不断推出融入时尚元素的设计，满足不同场合的需求。同时，环保理念的深入人心促使行业转向使用可再生材料和减少生产过程中的碳足迹。然而，市场竞争激烈，如何在保证产品质量的同时维持合理的价格，以及如何创新设计以吸引年轻消费者，成为品牌面临的挑战。</w:t>
      </w:r>
      <w:r>
        <w:rPr>
          <w:rFonts w:hint="eastAsia"/>
        </w:rPr>
        <w:br/>
      </w:r>
      <w:r>
        <w:rPr>
          <w:rFonts w:hint="eastAsia"/>
        </w:rPr>
        <w:t>　　未来，休闲包行业将更加注重可持续性和技术创新。一方面，使用环保材料和生产方法将成为主流，如回收塑料、天然纤维和生物降解材料，以减少对环境的影响。另一方面，融入智能科技，如GPS追踪、无线充电和智能锁，将提升休闲包的功能性和安全性。此外，定制化服务和限量版设计将成为品牌差异化竞争的手段，满足消费者对个性表达的需求。</w:t>
      </w:r>
      <w:r>
        <w:rPr>
          <w:rFonts w:hint="eastAsia"/>
        </w:rPr>
        <w:br/>
      </w:r>
      <w:r>
        <w:rPr>
          <w:rFonts w:hint="eastAsia"/>
        </w:rPr>
        <w:t>　　《</w:t>
      </w:r>
      <w:hyperlink r:id="Rd83809a26c6645d2" w:history="1">
        <w:r>
          <w:rPr>
            <w:rStyle w:val="Hyperlink"/>
          </w:rPr>
          <w:t>2023-2029年中国休闲包行业现状调研分析及发展趋势研究报告</w:t>
        </w:r>
      </w:hyperlink>
      <w:r>
        <w:rPr>
          <w:rFonts w:hint="eastAsia"/>
        </w:rPr>
        <w:t>》基于对休闲包行业的深入研究和市场监测数据，全面分析了休闲包行业现状、市场需求与市场规模。休闲包报告详细探讨了产业链结构，价格动态，以及休闲包各细分市场的特点。同时，还科学预测了市场前景与发展趋势，深入剖析了休闲包品牌竞争格局，市场集中度，以及重点企业的经营状况。休闲包报告旨在挖掘行业投资价值，揭示潜在风险与机遇，为投资者和决策者提供专业、科学、客观的战略建议，是了解休闲包行业不可或缺的权威参考资料。</w:t>
      </w:r>
      <w:r>
        <w:rPr>
          <w:rFonts w:hint="eastAsia"/>
        </w:rPr>
        <w:br/>
      </w:r>
      <w:r>
        <w:rPr>
          <w:rFonts w:hint="eastAsia"/>
        </w:rPr>
        <w:br/>
      </w:r>
      <w:r>
        <w:rPr>
          <w:rFonts w:hint="eastAsia"/>
        </w:rPr>
        <w:t>第一章 2023年世界休闲包产业发展形势分析</w:t>
      </w:r>
      <w:r>
        <w:rPr>
          <w:rFonts w:hint="eastAsia"/>
        </w:rPr>
        <w:br/>
      </w:r>
      <w:r>
        <w:rPr>
          <w:rFonts w:hint="eastAsia"/>
        </w:rPr>
        <w:t>　　第一节 2023年世界休闲包产业发展概况</w:t>
      </w:r>
      <w:r>
        <w:rPr>
          <w:rFonts w:hint="eastAsia"/>
        </w:rPr>
        <w:br/>
      </w:r>
      <w:r>
        <w:rPr>
          <w:rFonts w:hint="eastAsia"/>
        </w:rPr>
        <w:t>　　　　一、世界休闲包产业规模分析</w:t>
      </w:r>
      <w:r>
        <w:rPr>
          <w:rFonts w:hint="eastAsia"/>
        </w:rPr>
        <w:br/>
      </w:r>
      <w:r>
        <w:rPr>
          <w:rFonts w:hint="eastAsia"/>
        </w:rPr>
        <w:t>　　　　二、世界休闲包材质应用分析</w:t>
      </w:r>
      <w:r>
        <w:rPr>
          <w:rFonts w:hint="eastAsia"/>
        </w:rPr>
        <w:br/>
      </w:r>
      <w:r>
        <w:rPr>
          <w:rFonts w:hint="eastAsia"/>
        </w:rPr>
        <w:t>　　　　三、世界休闲包流行趋势分析</w:t>
      </w:r>
      <w:r>
        <w:rPr>
          <w:rFonts w:hint="eastAsia"/>
        </w:rPr>
        <w:br/>
      </w:r>
      <w:r>
        <w:rPr>
          <w:rFonts w:hint="eastAsia"/>
        </w:rPr>
        <w:t>　　第二节 2023年世界休闲包主要国家市场运行状况分析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三、法国</w:t>
      </w:r>
      <w:r>
        <w:rPr>
          <w:rFonts w:hint="eastAsia"/>
        </w:rPr>
        <w:br/>
      </w:r>
      <w:r>
        <w:rPr>
          <w:rFonts w:hint="eastAsia"/>
        </w:rPr>
        <w:t>　　第三节 2023-2029年世界休闲包产业发展趋势预测分析</w:t>
      </w:r>
      <w:r>
        <w:rPr>
          <w:rFonts w:hint="eastAsia"/>
        </w:rPr>
        <w:br/>
      </w:r>
      <w:r>
        <w:rPr>
          <w:rFonts w:hint="eastAsia"/>
        </w:rPr>
        <w:br/>
      </w:r>
      <w:r>
        <w:rPr>
          <w:rFonts w:hint="eastAsia"/>
        </w:rPr>
        <w:t>第二章 2023年世界顶级休闲包品牌竞争优势分析</w:t>
      </w:r>
      <w:r>
        <w:rPr>
          <w:rFonts w:hint="eastAsia"/>
        </w:rPr>
        <w:br/>
      </w:r>
      <w:r>
        <w:rPr>
          <w:rFonts w:hint="eastAsia"/>
        </w:rPr>
        <w:t>　　第一节 prada</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三、2023年企业品牌竞争优势分析</w:t>
      </w:r>
      <w:r>
        <w:rPr>
          <w:rFonts w:hint="eastAsia"/>
        </w:rPr>
        <w:br/>
      </w:r>
      <w:r>
        <w:rPr>
          <w:rFonts w:hint="eastAsia"/>
        </w:rPr>
        <w:t>　　　　四、未来企业发展规划分析</w:t>
      </w:r>
      <w:r>
        <w:rPr>
          <w:rFonts w:hint="eastAsia"/>
        </w:rPr>
        <w:br/>
      </w:r>
      <w:r>
        <w:rPr>
          <w:rFonts w:hint="eastAsia"/>
        </w:rPr>
        <w:t>　　第二节 gucci</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三、2023年企业品牌竞争优势分析</w:t>
      </w:r>
      <w:r>
        <w:rPr>
          <w:rFonts w:hint="eastAsia"/>
        </w:rPr>
        <w:br/>
      </w:r>
      <w:r>
        <w:rPr>
          <w:rFonts w:hint="eastAsia"/>
        </w:rPr>
        <w:t>　　　　四、未来企业发展规划分析</w:t>
      </w:r>
      <w:r>
        <w:rPr>
          <w:rFonts w:hint="eastAsia"/>
        </w:rPr>
        <w:br/>
      </w:r>
      <w:r>
        <w:rPr>
          <w:rFonts w:hint="eastAsia"/>
        </w:rPr>
        <w:t>　　第三节 chanel</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三、2023年企业品牌竞争优势分析</w:t>
      </w:r>
      <w:r>
        <w:rPr>
          <w:rFonts w:hint="eastAsia"/>
        </w:rPr>
        <w:br/>
      </w:r>
      <w:r>
        <w:rPr>
          <w:rFonts w:hint="eastAsia"/>
        </w:rPr>
        <w:t>　　　　四、未来企业发展规划分析</w:t>
      </w:r>
      <w:r>
        <w:rPr>
          <w:rFonts w:hint="eastAsia"/>
        </w:rPr>
        <w:br/>
      </w:r>
      <w:r>
        <w:rPr>
          <w:rFonts w:hint="eastAsia"/>
        </w:rPr>
        <w:t>　　第四节 versace</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三、2023年企业品牌竞争优势分析</w:t>
      </w:r>
      <w:r>
        <w:rPr>
          <w:rFonts w:hint="eastAsia"/>
        </w:rPr>
        <w:br/>
      </w:r>
      <w:r>
        <w:rPr>
          <w:rFonts w:hint="eastAsia"/>
        </w:rPr>
        <w:t>　　　　四、未来企业发展规划分析</w:t>
      </w:r>
      <w:r>
        <w:rPr>
          <w:rFonts w:hint="eastAsia"/>
        </w:rPr>
        <w:br/>
      </w:r>
      <w:r>
        <w:rPr>
          <w:rFonts w:hint="eastAsia"/>
        </w:rPr>
        <w:t>　　第五节 ferragamo</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三、2023年企业品牌竞争优势分析</w:t>
      </w:r>
      <w:r>
        <w:rPr>
          <w:rFonts w:hint="eastAsia"/>
        </w:rPr>
        <w:br/>
      </w:r>
      <w:r>
        <w:rPr>
          <w:rFonts w:hint="eastAsia"/>
        </w:rPr>
        <w:t>　　　　四、未来企业发展规划分析</w:t>
      </w:r>
      <w:r>
        <w:rPr>
          <w:rFonts w:hint="eastAsia"/>
        </w:rPr>
        <w:br/>
      </w:r>
      <w:r>
        <w:rPr>
          <w:rFonts w:hint="eastAsia"/>
        </w:rPr>
        <w:t>　　第六节 zegna</w:t>
      </w:r>
      <w:r>
        <w:rPr>
          <w:rFonts w:hint="eastAsia"/>
        </w:rPr>
        <w:br/>
      </w:r>
      <w:r>
        <w:rPr>
          <w:rFonts w:hint="eastAsia"/>
        </w:rPr>
        <w:t>　　　　一、企业发展历程分析</w:t>
      </w:r>
      <w:r>
        <w:rPr>
          <w:rFonts w:hint="eastAsia"/>
        </w:rPr>
        <w:br/>
      </w:r>
      <w:r>
        <w:rPr>
          <w:rFonts w:hint="eastAsia"/>
        </w:rPr>
        <w:t>　　　　二、2023年企业经营状况分析</w:t>
      </w:r>
      <w:r>
        <w:rPr>
          <w:rFonts w:hint="eastAsia"/>
        </w:rPr>
        <w:br/>
      </w:r>
      <w:r>
        <w:rPr>
          <w:rFonts w:hint="eastAsia"/>
        </w:rPr>
        <w:t>　　　　三、2023年企业品牌竞争优势分析</w:t>
      </w:r>
      <w:r>
        <w:rPr>
          <w:rFonts w:hint="eastAsia"/>
        </w:rPr>
        <w:br/>
      </w:r>
      <w:r>
        <w:rPr>
          <w:rFonts w:hint="eastAsia"/>
        </w:rPr>
        <w:t>　　　　四、未来企业发展规划分析</w:t>
      </w:r>
      <w:r>
        <w:rPr>
          <w:rFonts w:hint="eastAsia"/>
        </w:rPr>
        <w:br/>
      </w:r>
      <w:r>
        <w:rPr>
          <w:rFonts w:hint="eastAsia"/>
        </w:rPr>
        <w:br/>
      </w:r>
      <w:r>
        <w:rPr>
          <w:rFonts w:hint="eastAsia"/>
        </w:rPr>
        <w:t>第三章 2023年中国休闲包产业运行环境分析</w:t>
      </w:r>
      <w:r>
        <w:rPr>
          <w:rFonts w:hint="eastAsia"/>
        </w:rPr>
        <w:br/>
      </w:r>
      <w:r>
        <w:rPr>
          <w:rFonts w:hint="eastAsia"/>
        </w:rPr>
        <w:t>　　第一节 2023年中国经济环境分析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七、中国汇率调整（人民币升值）</w:t>
      </w:r>
      <w:r>
        <w:rPr>
          <w:rFonts w:hint="eastAsia"/>
        </w:rPr>
        <w:br/>
      </w:r>
      <w:r>
        <w:rPr>
          <w:rFonts w:hint="eastAsia"/>
        </w:rPr>
        <w:t>　　　　八、对外贸易&amp;进出口</w:t>
      </w:r>
      <w:r>
        <w:rPr>
          <w:rFonts w:hint="eastAsia"/>
        </w:rPr>
        <w:br/>
      </w:r>
      <w:r>
        <w:rPr>
          <w:rFonts w:hint="eastAsia"/>
        </w:rPr>
        <w:t>　　第二节 2023年中国休闲包产业政策环境分析</w:t>
      </w:r>
      <w:r>
        <w:rPr>
          <w:rFonts w:hint="eastAsia"/>
        </w:rPr>
        <w:br/>
      </w:r>
      <w:r>
        <w:rPr>
          <w:rFonts w:hint="eastAsia"/>
        </w:rPr>
        <w:t>　　　　一、中国制定有关组合休闲包的国家标准</w:t>
      </w:r>
      <w:r>
        <w:rPr>
          <w:rFonts w:hint="eastAsia"/>
        </w:rPr>
        <w:br/>
      </w:r>
      <w:r>
        <w:rPr>
          <w:rFonts w:hint="eastAsia"/>
        </w:rPr>
        <w:t>　　　　二、产业产品进出口关税分析</w:t>
      </w:r>
      <w:r>
        <w:rPr>
          <w:rFonts w:hint="eastAsia"/>
        </w:rPr>
        <w:br/>
      </w:r>
      <w:r>
        <w:rPr>
          <w:rFonts w:hint="eastAsia"/>
        </w:rPr>
        <w:t>　　　　三、国家相关政策分析</w:t>
      </w:r>
      <w:r>
        <w:rPr>
          <w:rFonts w:hint="eastAsia"/>
        </w:rPr>
        <w:br/>
      </w:r>
      <w:r>
        <w:rPr>
          <w:rFonts w:hint="eastAsia"/>
        </w:rPr>
        <w:t>　　第三节 2023年中国休闲包产业社会环境发展分析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br/>
      </w:r>
      <w:r>
        <w:rPr>
          <w:rFonts w:hint="eastAsia"/>
        </w:rPr>
        <w:t>第四章 2023年中国休闲包产业营运格局分析</w:t>
      </w:r>
      <w:r>
        <w:rPr>
          <w:rFonts w:hint="eastAsia"/>
        </w:rPr>
        <w:br/>
      </w:r>
      <w:r>
        <w:rPr>
          <w:rFonts w:hint="eastAsia"/>
        </w:rPr>
        <w:t>　　第一节 2023年中国休闲包产业发展动态分析</w:t>
      </w:r>
      <w:r>
        <w:rPr>
          <w:rFonts w:hint="eastAsia"/>
        </w:rPr>
        <w:br/>
      </w:r>
      <w:r>
        <w:rPr>
          <w:rFonts w:hint="eastAsia"/>
        </w:rPr>
        <w:t>　　　　一、休闲包产业特点分析</w:t>
      </w:r>
      <w:r>
        <w:rPr>
          <w:rFonts w:hint="eastAsia"/>
        </w:rPr>
        <w:br/>
      </w:r>
      <w:r>
        <w:rPr>
          <w:rFonts w:hint="eastAsia"/>
        </w:rPr>
        <w:t>　　　　二、我国休闲包休闲包流行款式分析</w:t>
      </w:r>
      <w:r>
        <w:rPr>
          <w:rFonts w:hint="eastAsia"/>
        </w:rPr>
        <w:br/>
      </w:r>
      <w:r>
        <w:rPr>
          <w:rFonts w:hint="eastAsia"/>
        </w:rPr>
        <w:t>　　　　三、耐克户外运动休闲包市场分析</w:t>
      </w:r>
      <w:r>
        <w:rPr>
          <w:rFonts w:hint="eastAsia"/>
        </w:rPr>
        <w:br/>
      </w:r>
      <w:r>
        <w:rPr>
          <w:rFonts w:hint="eastAsia"/>
        </w:rPr>
        <w:t>　　第二节 2023年中国休闲包产品差异化分析</w:t>
      </w:r>
      <w:r>
        <w:rPr>
          <w:rFonts w:hint="eastAsia"/>
        </w:rPr>
        <w:br/>
      </w:r>
      <w:r>
        <w:rPr>
          <w:rFonts w:hint="eastAsia"/>
        </w:rPr>
        <w:t>　　第三节 2023年中国休闲包产业发展存在的问题分析</w:t>
      </w:r>
      <w:r>
        <w:rPr>
          <w:rFonts w:hint="eastAsia"/>
        </w:rPr>
        <w:br/>
      </w:r>
      <w:r>
        <w:rPr>
          <w:rFonts w:hint="eastAsia"/>
        </w:rPr>
        <w:br/>
      </w:r>
      <w:r>
        <w:rPr>
          <w:rFonts w:hint="eastAsia"/>
        </w:rPr>
        <w:t>第五章 中国天然皮革手提包（袋）、背包产量统计分析</w:t>
      </w:r>
      <w:r>
        <w:rPr>
          <w:rFonts w:hint="eastAsia"/>
        </w:rPr>
        <w:br/>
      </w:r>
      <w:r>
        <w:rPr>
          <w:rFonts w:hint="eastAsia"/>
        </w:rPr>
        <w:t>　　第一节 2018-2023年全国天然皮革手提包（袋）、背包产量分析</w:t>
      </w:r>
      <w:r>
        <w:rPr>
          <w:rFonts w:hint="eastAsia"/>
        </w:rPr>
        <w:br/>
      </w:r>
      <w:r>
        <w:rPr>
          <w:rFonts w:hint="eastAsia"/>
        </w:rPr>
        <w:t>　　第二节 2023年全国及主要省份天然皮革手提包（袋）、背包产量分析</w:t>
      </w:r>
      <w:r>
        <w:rPr>
          <w:rFonts w:hint="eastAsia"/>
        </w:rPr>
        <w:br/>
      </w:r>
      <w:r>
        <w:rPr>
          <w:rFonts w:hint="eastAsia"/>
        </w:rPr>
        <w:t>　　第三节 2023年天然皮革手提包（袋）、背包产量集中度分析</w:t>
      </w:r>
      <w:r>
        <w:rPr>
          <w:rFonts w:hint="eastAsia"/>
        </w:rPr>
        <w:br/>
      </w:r>
      <w:r>
        <w:rPr>
          <w:rFonts w:hint="eastAsia"/>
        </w:rPr>
        <w:br/>
      </w:r>
      <w:r>
        <w:rPr>
          <w:rFonts w:hint="eastAsia"/>
        </w:rPr>
        <w:t>第六章 2018-2023年中国衣箱、手提包及类似容器进出口数据监测分析</w:t>
      </w:r>
      <w:r>
        <w:rPr>
          <w:rFonts w:hint="eastAsia"/>
        </w:rPr>
        <w:br/>
      </w:r>
      <w:r>
        <w:rPr>
          <w:rFonts w:hint="eastAsia"/>
        </w:rPr>
        <w:t>　　第一节 2018-2023年中国衣箱、手提包及类似容器进口数据分析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2018-2023年中国衣箱、手提包及类似容器出口数据分析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2018-2023年中国衣箱、手提包及类似容器进出口平均单价分析</w:t>
      </w:r>
      <w:r>
        <w:rPr>
          <w:rFonts w:hint="eastAsia"/>
        </w:rPr>
        <w:br/>
      </w:r>
      <w:r>
        <w:rPr>
          <w:rFonts w:hint="eastAsia"/>
        </w:rPr>
        <w:t>　　第四节 2018-2023年中国衣箱、手提包及类似容器进出口国家及地区分析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第七章 2018-2023年中国皮箱、包（袋）制造行业数据监测分析</w:t>
      </w:r>
      <w:r>
        <w:rPr>
          <w:rFonts w:hint="eastAsia"/>
        </w:rPr>
        <w:br/>
      </w:r>
      <w:r>
        <w:rPr>
          <w:rFonts w:hint="eastAsia"/>
        </w:rPr>
        <w:t>　　第一节 2018-2023年中国皮箱、包（袋）制造行业规模分析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2018-2023年中国皮箱、包（袋）制造行业结构分析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2018-2023年中国皮箱、包（袋）制造行业产值分析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 交货值分析</w:t>
      </w:r>
      <w:r>
        <w:rPr>
          <w:rFonts w:hint="eastAsia"/>
        </w:rPr>
        <w:br/>
      </w:r>
      <w:r>
        <w:rPr>
          <w:rFonts w:hint="eastAsia"/>
        </w:rPr>
        <w:t>　　第四节 2018-2023年中国皮箱、包（袋）制造行业成本费用分析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2018-2023年中国皮箱、包（袋）制造行业盈利能力分析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2023年中国休闲包市场消费者调查分析</w:t>
      </w:r>
      <w:r>
        <w:rPr>
          <w:rFonts w:hint="eastAsia"/>
        </w:rPr>
        <w:br/>
      </w:r>
      <w:r>
        <w:rPr>
          <w:rFonts w:hint="eastAsia"/>
        </w:rPr>
        <w:t>　　第一节 2023年我国休闲包目标客户群体调查分析</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2023年我国休闲包的品牌市场调查分析</w:t>
      </w:r>
      <w:r>
        <w:rPr>
          <w:rFonts w:hint="eastAsia"/>
        </w:rPr>
        <w:br/>
      </w:r>
      <w:r>
        <w:rPr>
          <w:rFonts w:hint="eastAsia"/>
        </w:rPr>
        <w:t>　　　　一、消费者对休闲包品牌认知度宏观调查</w:t>
      </w:r>
      <w:r>
        <w:rPr>
          <w:rFonts w:hint="eastAsia"/>
        </w:rPr>
        <w:br/>
      </w:r>
      <w:r>
        <w:rPr>
          <w:rFonts w:hint="eastAsia"/>
        </w:rPr>
        <w:t>　　　　二、消费者对休闲包的品牌偏好调查</w:t>
      </w:r>
      <w:r>
        <w:rPr>
          <w:rFonts w:hint="eastAsia"/>
        </w:rPr>
        <w:br/>
      </w:r>
      <w:r>
        <w:rPr>
          <w:rFonts w:hint="eastAsia"/>
        </w:rPr>
        <w:t>　　　　三、消费者对休闲包品牌的首要认知渠道</w:t>
      </w:r>
      <w:r>
        <w:rPr>
          <w:rFonts w:hint="eastAsia"/>
        </w:rPr>
        <w:br/>
      </w:r>
      <w:r>
        <w:rPr>
          <w:rFonts w:hint="eastAsia"/>
        </w:rPr>
        <w:t>　　　　四、消费者经常购买的品牌调查</w:t>
      </w:r>
      <w:r>
        <w:rPr>
          <w:rFonts w:hint="eastAsia"/>
        </w:rPr>
        <w:br/>
      </w:r>
      <w:r>
        <w:rPr>
          <w:rFonts w:hint="eastAsia"/>
        </w:rPr>
        <w:t>　　　　五、休闲包品牌忠诚度调查</w:t>
      </w:r>
      <w:r>
        <w:rPr>
          <w:rFonts w:hint="eastAsia"/>
        </w:rPr>
        <w:br/>
      </w:r>
      <w:r>
        <w:rPr>
          <w:rFonts w:hint="eastAsia"/>
        </w:rPr>
        <w:t>　　　　六、休闲包品牌市场占有率调查</w:t>
      </w:r>
      <w:r>
        <w:rPr>
          <w:rFonts w:hint="eastAsia"/>
        </w:rPr>
        <w:br/>
      </w:r>
      <w:r>
        <w:rPr>
          <w:rFonts w:hint="eastAsia"/>
        </w:rPr>
        <w:t>　　　　七、消费者的消费理念调研</w:t>
      </w:r>
      <w:r>
        <w:rPr>
          <w:rFonts w:hint="eastAsia"/>
        </w:rPr>
        <w:br/>
      </w:r>
      <w:r>
        <w:rPr>
          <w:rFonts w:hint="eastAsia"/>
        </w:rPr>
        <w:t>　　第三节 2023年我国不同客户购买相关的态度及影响分析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br/>
      </w:r>
      <w:r>
        <w:rPr>
          <w:rFonts w:hint="eastAsia"/>
        </w:rPr>
        <w:t>第九章 2023年中国休闲包行业市场竞争格局分析</w:t>
      </w:r>
      <w:r>
        <w:rPr>
          <w:rFonts w:hint="eastAsia"/>
        </w:rPr>
        <w:br/>
      </w:r>
      <w:r>
        <w:rPr>
          <w:rFonts w:hint="eastAsia"/>
        </w:rPr>
        <w:t>　　第一节 2023年中国休闲包制造竞争力分析</w:t>
      </w:r>
      <w:r>
        <w:rPr>
          <w:rFonts w:hint="eastAsia"/>
        </w:rPr>
        <w:br/>
      </w:r>
      <w:r>
        <w:rPr>
          <w:rFonts w:hint="eastAsia"/>
        </w:rPr>
        <w:t>　　　　一、休闲包行业竞争力分析</w:t>
      </w:r>
      <w:r>
        <w:rPr>
          <w:rFonts w:hint="eastAsia"/>
        </w:rPr>
        <w:br/>
      </w:r>
      <w:r>
        <w:rPr>
          <w:rFonts w:hint="eastAsia"/>
        </w:rPr>
        <w:t>　　　　二、中国休闲包品牌竞争分析</w:t>
      </w:r>
      <w:r>
        <w:rPr>
          <w:rFonts w:hint="eastAsia"/>
        </w:rPr>
        <w:br/>
      </w:r>
      <w:r>
        <w:rPr>
          <w:rFonts w:hint="eastAsia"/>
        </w:rPr>
        <w:t>　　　　三、中国休闲包价格竞争分析</w:t>
      </w:r>
      <w:r>
        <w:rPr>
          <w:rFonts w:hint="eastAsia"/>
        </w:rPr>
        <w:br/>
      </w:r>
      <w:r>
        <w:rPr>
          <w:rFonts w:hint="eastAsia"/>
        </w:rPr>
        <w:t>　　第二节 2023年中国休闲包行业集中度分析</w:t>
      </w:r>
      <w:r>
        <w:rPr>
          <w:rFonts w:hint="eastAsia"/>
        </w:rPr>
        <w:br/>
      </w:r>
      <w:r>
        <w:rPr>
          <w:rFonts w:hint="eastAsia"/>
        </w:rPr>
        <w:t>　　　　一、中国休闲包市场集中度分析</w:t>
      </w:r>
      <w:r>
        <w:rPr>
          <w:rFonts w:hint="eastAsia"/>
        </w:rPr>
        <w:br/>
      </w:r>
      <w:r>
        <w:rPr>
          <w:rFonts w:hint="eastAsia"/>
        </w:rPr>
        <w:t>　　　　二、休闲包区域集中度分析</w:t>
      </w:r>
      <w:r>
        <w:rPr>
          <w:rFonts w:hint="eastAsia"/>
        </w:rPr>
        <w:br/>
      </w:r>
      <w:r>
        <w:rPr>
          <w:rFonts w:hint="eastAsia"/>
        </w:rPr>
        <w:t>　　　　三、天然皮革手提包（袋）、背包产量集中度分析</w:t>
      </w:r>
      <w:r>
        <w:rPr>
          <w:rFonts w:hint="eastAsia"/>
        </w:rPr>
        <w:br/>
      </w:r>
      <w:r>
        <w:rPr>
          <w:rFonts w:hint="eastAsia"/>
        </w:rPr>
        <w:t>　　第三节 2023年中国休闲包行业提升竞争力策略评价</w:t>
      </w:r>
      <w:r>
        <w:rPr>
          <w:rFonts w:hint="eastAsia"/>
        </w:rPr>
        <w:br/>
      </w:r>
      <w:r>
        <w:rPr>
          <w:rFonts w:hint="eastAsia"/>
        </w:rPr>
        <w:br/>
      </w:r>
      <w:r>
        <w:rPr>
          <w:rFonts w:hint="eastAsia"/>
        </w:rPr>
        <w:t>第十章 2023年中国休闲包行业市场营销战略分析</w:t>
      </w:r>
      <w:r>
        <w:rPr>
          <w:rFonts w:hint="eastAsia"/>
        </w:rPr>
        <w:br/>
      </w:r>
      <w:r>
        <w:rPr>
          <w:rFonts w:hint="eastAsia"/>
        </w:rPr>
        <w:t>　　第一节 2023年中国休闲包营销概况分析</w:t>
      </w:r>
      <w:r>
        <w:rPr>
          <w:rFonts w:hint="eastAsia"/>
        </w:rPr>
        <w:br/>
      </w:r>
      <w:r>
        <w:rPr>
          <w:rFonts w:hint="eastAsia"/>
        </w:rPr>
        <w:t>　　　　一、休闲包市场营销的重要性</w:t>
      </w:r>
      <w:r>
        <w:rPr>
          <w:rFonts w:hint="eastAsia"/>
        </w:rPr>
        <w:br/>
      </w:r>
      <w:r>
        <w:rPr>
          <w:rFonts w:hint="eastAsia"/>
        </w:rPr>
        <w:t>　　　　二、中国休闲包营销要与国际接轨</w:t>
      </w:r>
      <w:r>
        <w:rPr>
          <w:rFonts w:hint="eastAsia"/>
        </w:rPr>
        <w:br/>
      </w:r>
      <w:r>
        <w:rPr>
          <w:rFonts w:hint="eastAsia"/>
        </w:rPr>
        <w:t>　　　　三、休闲包市场营销策略分析</w:t>
      </w:r>
      <w:r>
        <w:rPr>
          <w:rFonts w:hint="eastAsia"/>
        </w:rPr>
        <w:br/>
      </w:r>
      <w:r>
        <w:rPr>
          <w:rFonts w:hint="eastAsia"/>
        </w:rPr>
        <w:t>　　　　四、休闲包营销“返利”分析</w:t>
      </w:r>
      <w:r>
        <w:rPr>
          <w:rFonts w:hint="eastAsia"/>
        </w:rPr>
        <w:br/>
      </w:r>
      <w:r>
        <w:rPr>
          <w:rFonts w:hint="eastAsia"/>
        </w:rPr>
        <w:t>　　第二节 2023年中国休闲包营销分析</w:t>
      </w:r>
      <w:r>
        <w:rPr>
          <w:rFonts w:hint="eastAsia"/>
        </w:rPr>
        <w:br/>
      </w:r>
      <w:r>
        <w:rPr>
          <w:rFonts w:hint="eastAsia"/>
        </w:rPr>
        <w:t>　　　　一、数量及质量营销对休闲包业的影响</w:t>
      </w:r>
      <w:r>
        <w:rPr>
          <w:rFonts w:hint="eastAsia"/>
        </w:rPr>
        <w:br/>
      </w:r>
      <w:r>
        <w:rPr>
          <w:rFonts w:hint="eastAsia"/>
        </w:rPr>
        <w:t>　　　　二、休闲包市场的营销特点分析</w:t>
      </w:r>
      <w:r>
        <w:rPr>
          <w:rFonts w:hint="eastAsia"/>
        </w:rPr>
        <w:br/>
      </w:r>
      <w:r>
        <w:rPr>
          <w:rFonts w:hint="eastAsia"/>
        </w:rPr>
        <w:t>　　　　三、休闲包企业要实施可控制的数量营销</w:t>
      </w:r>
      <w:r>
        <w:rPr>
          <w:rFonts w:hint="eastAsia"/>
        </w:rPr>
        <w:br/>
      </w:r>
      <w:r>
        <w:rPr>
          <w:rFonts w:hint="eastAsia"/>
        </w:rPr>
        <w:t>　　　　四、休闲包企业需要用质量营销赢得市场</w:t>
      </w:r>
      <w:r>
        <w:rPr>
          <w:rFonts w:hint="eastAsia"/>
        </w:rPr>
        <w:br/>
      </w:r>
      <w:r>
        <w:rPr>
          <w:rFonts w:hint="eastAsia"/>
        </w:rPr>
        <w:t>　　第三节 2023年其他休闲包产品营销分析</w:t>
      </w:r>
      <w:r>
        <w:rPr>
          <w:rFonts w:hint="eastAsia"/>
        </w:rPr>
        <w:br/>
      </w:r>
      <w:r>
        <w:rPr>
          <w:rFonts w:hint="eastAsia"/>
        </w:rPr>
        <w:t>　　　　一、休闲包营销模式有待突破</w:t>
      </w:r>
      <w:r>
        <w:rPr>
          <w:rFonts w:hint="eastAsia"/>
        </w:rPr>
        <w:br/>
      </w:r>
      <w:r>
        <w:rPr>
          <w:rFonts w:hint="eastAsia"/>
        </w:rPr>
        <w:t>　　　　二、解析休闲包产品的营销困惑</w:t>
      </w:r>
      <w:r>
        <w:rPr>
          <w:rFonts w:hint="eastAsia"/>
        </w:rPr>
        <w:br/>
      </w:r>
      <w:r>
        <w:rPr>
          <w:rFonts w:hint="eastAsia"/>
        </w:rPr>
        <w:br/>
      </w:r>
      <w:r>
        <w:rPr>
          <w:rFonts w:hint="eastAsia"/>
        </w:rPr>
        <w:t>第十一章 2023年中国休闲包行业优势企业经营状况及竞争力分析</w:t>
      </w:r>
      <w:r>
        <w:rPr>
          <w:rFonts w:hint="eastAsia"/>
        </w:rPr>
        <w:br/>
      </w:r>
      <w:r>
        <w:rPr>
          <w:rFonts w:hint="eastAsia"/>
        </w:rPr>
        <w:t>　　第一节 里荷亚运动休闲用品（茂名）有限公司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浙江卡拉扬商务休闲用品有限公司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宁波顺丰塑胶制品有限公司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惠安新宝文具有限公司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格瑞依柯（上海）休闲旅游用品有限公司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泉州友荣运动休闲制品有限公司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东阳市螺休闲用品有限公司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缙云县天天乐休闲箱包有限公司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广阳运动用品有限公司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青岛发瑞特运动用品有限公司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第十二章 2023-2029年中国休闲包行业发展前景预测分析</w:t>
      </w:r>
      <w:r>
        <w:rPr>
          <w:rFonts w:hint="eastAsia"/>
        </w:rPr>
        <w:br/>
      </w:r>
      <w:r>
        <w:rPr>
          <w:rFonts w:hint="eastAsia"/>
        </w:rPr>
        <w:t>　　第一节 2023-2029年中国休闲包行业前景展望分析</w:t>
      </w:r>
      <w:r>
        <w:rPr>
          <w:rFonts w:hint="eastAsia"/>
        </w:rPr>
        <w:br/>
      </w:r>
      <w:r>
        <w:rPr>
          <w:rFonts w:hint="eastAsia"/>
        </w:rPr>
        <w:t>　　　　一、休闲包流行趋势分析</w:t>
      </w:r>
      <w:r>
        <w:rPr>
          <w:rFonts w:hint="eastAsia"/>
        </w:rPr>
        <w:br/>
      </w:r>
      <w:r>
        <w:rPr>
          <w:rFonts w:hint="eastAsia"/>
        </w:rPr>
        <w:t>　　　　二、休闲包竞争格局预测分析</w:t>
      </w:r>
      <w:r>
        <w:rPr>
          <w:rFonts w:hint="eastAsia"/>
        </w:rPr>
        <w:br/>
      </w:r>
      <w:r>
        <w:rPr>
          <w:rFonts w:hint="eastAsia"/>
        </w:rPr>
        <w:t>　　　　三、皮箱、包（袋）制造业预测分析</w:t>
      </w:r>
      <w:r>
        <w:rPr>
          <w:rFonts w:hint="eastAsia"/>
        </w:rPr>
        <w:br/>
      </w:r>
      <w:r>
        <w:rPr>
          <w:rFonts w:hint="eastAsia"/>
        </w:rPr>
        <w:t>　　第二节 2023-2029年中国休闲包行业市场预测分析</w:t>
      </w:r>
      <w:r>
        <w:rPr>
          <w:rFonts w:hint="eastAsia"/>
        </w:rPr>
        <w:br/>
      </w:r>
      <w:r>
        <w:rPr>
          <w:rFonts w:hint="eastAsia"/>
        </w:rPr>
        <w:t>　　　　一、休闲包市场供给预测分析</w:t>
      </w:r>
      <w:r>
        <w:rPr>
          <w:rFonts w:hint="eastAsia"/>
        </w:rPr>
        <w:br/>
      </w:r>
      <w:r>
        <w:rPr>
          <w:rFonts w:hint="eastAsia"/>
        </w:rPr>
        <w:t>　　　　二、休闲包市场需求预测分析</w:t>
      </w:r>
      <w:r>
        <w:rPr>
          <w:rFonts w:hint="eastAsia"/>
        </w:rPr>
        <w:br/>
      </w:r>
      <w:r>
        <w:rPr>
          <w:rFonts w:hint="eastAsia"/>
        </w:rPr>
        <w:t>　　　　三、休闲包进出口预测分析</w:t>
      </w:r>
      <w:r>
        <w:rPr>
          <w:rFonts w:hint="eastAsia"/>
        </w:rPr>
        <w:br/>
      </w:r>
      <w:r>
        <w:rPr>
          <w:rFonts w:hint="eastAsia"/>
        </w:rPr>
        <w:t>　　第三节 2023-2029年中国休闲包行业市场盈利预测分析</w:t>
      </w:r>
      <w:r>
        <w:rPr>
          <w:rFonts w:hint="eastAsia"/>
        </w:rPr>
        <w:br/>
      </w:r>
      <w:r>
        <w:rPr>
          <w:rFonts w:hint="eastAsia"/>
        </w:rPr>
        <w:br/>
      </w:r>
      <w:r>
        <w:rPr>
          <w:rFonts w:hint="eastAsia"/>
        </w:rPr>
        <w:t>第十三章 2023-2029年中国休闲包行业投资机会与风险分析</w:t>
      </w:r>
      <w:r>
        <w:rPr>
          <w:rFonts w:hint="eastAsia"/>
        </w:rPr>
        <w:br/>
      </w:r>
      <w:r>
        <w:rPr>
          <w:rFonts w:hint="eastAsia"/>
        </w:rPr>
        <w:t>　　第一节 2023-2029年中国休闲包行业投资环境分析</w:t>
      </w:r>
      <w:r>
        <w:rPr>
          <w:rFonts w:hint="eastAsia"/>
        </w:rPr>
        <w:br/>
      </w:r>
      <w:r>
        <w:rPr>
          <w:rFonts w:hint="eastAsia"/>
        </w:rPr>
        <w:t>　　第二节 2023-2029年中国休闲包行业投资机会分析</w:t>
      </w:r>
      <w:r>
        <w:rPr>
          <w:rFonts w:hint="eastAsia"/>
        </w:rPr>
        <w:br/>
      </w:r>
      <w:r>
        <w:rPr>
          <w:rFonts w:hint="eastAsia"/>
        </w:rPr>
        <w:t>　　　　一、休闲包投资潜力分析</w:t>
      </w:r>
      <w:r>
        <w:rPr>
          <w:rFonts w:hint="eastAsia"/>
        </w:rPr>
        <w:br/>
      </w:r>
      <w:r>
        <w:rPr>
          <w:rFonts w:hint="eastAsia"/>
        </w:rPr>
        <w:t>　　　　二、休闲包投资吸引力分析</w:t>
      </w:r>
      <w:r>
        <w:rPr>
          <w:rFonts w:hint="eastAsia"/>
        </w:rPr>
        <w:br/>
      </w:r>
      <w:r>
        <w:rPr>
          <w:rFonts w:hint="eastAsia"/>
        </w:rPr>
        <w:t>　　第三节 2023-2029年中国休闲包行业投资风险分析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第四节 中^智^林^：专家建议</w:t>
      </w:r>
      <w:r>
        <w:rPr>
          <w:rFonts w:hint="eastAsia"/>
        </w:rPr>
        <w:br/>
      </w:r>
      <w:r>
        <w:rPr>
          <w:rFonts w:hint="eastAsia"/>
        </w:rPr>
        <w:br/>
      </w:r>
      <w:r>
        <w:rPr>
          <w:rFonts w:hint="eastAsia"/>
        </w:rPr>
        <w:t>图表目录</w:t>
      </w:r>
      <w:r>
        <w:rPr>
          <w:rFonts w:hint="eastAsia"/>
        </w:rPr>
        <w:br/>
      </w:r>
      <w:r>
        <w:rPr>
          <w:rFonts w:hint="eastAsia"/>
        </w:rPr>
        <w:t>　　图表 2018-2023年全国天然皮革手提包（袋）、背包产量分析</w:t>
      </w:r>
      <w:r>
        <w:rPr>
          <w:rFonts w:hint="eastAsia"/>
        </w:rPr>
        <w:br/>
      </w:r>
      <w:r>
        <w:rPr>
          <w:rFonts w:hint="eastAsia"/>
        </w:rPr>
        <w:t>　　图表 2023年全国及主要省份天然皮革手提包（袋）、背包产量分析</w:t>
      </w:r>
      <w:r>
        <w:rPr>
          <w:rFonts w:hint="eastAsia"/>
        </w:rPr>
        <w:br/>
      </w:r>
      <w:r>
        <w:rPr>
          <w:rFonts w:hint="eastAsia"/>
        </w:rPr>
        <w:t>　　图表 2023年天然皮革手提包（袋）、背包产量集中度分析</w:t>
      </w:r>
      <w:r>
        <w:rPr>
          <w:rFonts w:hint="eastAsia"/>
        </w:rPr>
        <w:br/>
      </w:r>
      <w:r>
        <w:rPr>
          <w:rFonts w:hint="eastAsia"/>
        </w:rPr>
        <w:t>　　图表 2018-2023年中国衣箱、手提包及类似容器进口数量分析</w:t>
      </w:r>
      <w:r>
        <w:rPr>
          <w:rFonts w:hint="eastAsia"/>
        </w:rPr>
        <w:br/>
      </w:r>
      <w:r>
        <w:rPr>
          <w:rFonts w:hint="eastAsia"/>
        </w:rPr>
        <w:t>　　图表 2018-2023年中国衣箱、手提包及类似容器进口金额分析</w:t>
      </w:r>
      <w:r>
        <w:rPr>
          <w:rFonts w:hint="eastAsia"/>
        </w:rPr>
        <w:br/>
      </w:r>
      <w:r>
        <w:rPr>
          <w:rFonts w:hint="eastAsia"/>
        </w:rPr>
        <w:t>　　图表 2018-2023年中国衣箱、手提包及类似容器出口数量分析</w:t>
      </w:r>
      <w:r>
        <w:rPr>
          <w:rFonts w:hint="eastAsia"/>
        </w:rPr>
        <w:br/>
      </w:r>
      <w:r>
        <w:rPr>
          <w:rFonts w:hint="eastAsia"/>
        </w:rPr>
        <w:t>　　图表 2018-2023年中国衣箱、手提包及类似容器出口金额分析</w:t>
      </w:r>
      <w:r>
        <w:rPr>
          <w:rFonts w:hint="eastAsia"/>
        </w:rPr>
        <w:br/>
      </w:r>
      <w:r>
        <w:rPr>
          <w:rFonts w:hint="eastAsia"/>
        </w:rPr>
        <w:t>　　图表 2018-2023年中国衣箱、手提包及类似容器进出口平均单价分析</w:t>
      </w:r>
      <w:r>
        <w:rPr>
          <w:rFonts w:hint="eastAsia"/>
        </w:rPr>
        <w:br/>
      </w:r>
      <w:r>
        <w:rPr>
          <w:rFonts w:hint="eastAsia"/>
        </w:rPr>
        <w:t>　　图表 2018-2023年中国衣箱、手提包及类似容器进口国家及地区分析</w:t>
      </w:r>
      <w:r>
        <w:rPr>
          <w:rFonts w:hint="eastAsia"/>
        </w:rPr>
        <w:br/>
      </w:r>
      <w:r>
        <w:rPr>
          <w:rFonts w:hint="eastAsia"/>
        </w:rPr>
        <w:t>　　……</w:t>
      </w:r>
      <w:r>
        <w:rPr>
          <w:rFonts w:hint="eastAsia"/>
        </w:rPr>
        <w:br/>
      </w:r>
      <w:r>
        <w:rPr>
          <w:rFonts w:hint="eastAsia"/>
        </w:rPr>
        <w:t>　　图表 2018-2023年我国皮箱、包（袋）制造行业企业数量增长趋势图</w:t>
      </w:r>
      <w:r>
        <w:rPr>
          <w:rFonts w:hint="eastAsia"/>
        </w:rPr>
        <w:br/>
      </w:r>
      <w:r>
        <w:rPr>
          <w:rFonts w:hint="eastAsia"/>
        </w:rPr>
        <w:t>　　图表 2018-2023年我国皮箱、包（袋）制造行业亏损企业数量增长趋势图</w:t>
      </w:r>
      <w:r>
        <w:rPr>
          <w:rFonts w:hint="eastAsia"/>
        </w:rPr>
        <w:br/>
      </w:r>
      <w:r>
        <w:rPr>
          <w:rFonts w:hint="eastAsia"/>
        </w:rPr>
        <w:t>　　图表 2018-2023年我国皮箱、包（袋）制造行业从业人数增长趋势图</w:t>
      </w:r>
      <w:r>
        <w:rPr>
          <w:rFonts w:hint="eastAsia"/>
        </w:rPr>
        <w:br/>
      </w:r>
      <w:r>
        <w:rPr>
          <w:rFonts w:hint="eastAsia"/>
        </w:rPr>
        <w:t>　　图表 2018-2023年我国皮箱、包（袋）制造行业资产规模增长趋势图</w:t>
      </w:r>
      <w:r>
        <w:rPr>
          <w:rFonts w:hint="eastAsia"/>
        </w:rPr>
        <w:br/>
      </w:r>
      <w:r>
        <w:rPr>
          <w:rFonts w:hint="eastAsia"/>
        </w:rPr>
        <w:t>　　图表 2023年我国皮箱、包（袋）制造行业不同类型企业数量分布图</w:t>
      </w:r>
      <w:r>
        <w:rPr>
          <w:rFonts w:hint="eastAsia"/>
        </w:rPr>
        <w:br/>
      </w:r>
      <w:r>
        <w:rPr>
          <w:rFonts w:hint="eastAsia"/>
        </w:rPr>
        <w:t>　　图表 2023年我国皮箱、包（袋）制造行业不同所有制企业数量分布图</w:t>
      </w:r>
      <w:r>
        <w:rPr>
          <w:rFonts w:hint="eastAsia"/>
        </w:rPr>
        <w:br/>
      </w:r>
      <w:r>
        <w:rPr>
          <w:rFonts w:hint="eastAsia"/>
        </w:rPr>
        <w:t>　　图表 2023年我国皮箱、包（袋）制造行业不同类型企业销售收入分布图</w:t>
      </w:r>
      <w:r>
        <w:rPr>
          <w:rFonts w:hint="eastAsia"/>
        </w:rPr>
        <w:br/>
      </w:r>
      <w:r>
        <w:rPr>
          <w:rFonts w:hint="eastAsia"/>
        </w:rPr>
        <w:t>　　图表 2023年我国皮箱、包（袋）制造行业不同所有制企业销售收入分布图</w:t>
      </w:r>
      <w:r>
        <w:rPr>
          <w:rFonts w:hint="eastAsia"/>
        </w:rPr>
        <w:br/>
      </w:r>
      <w:r>
        <w:rPr>
          <w:rFonts w:hint="eastAsia"/>
        </w:rPr>
        <w:t>　　图表 2018-2023年我国皮箱、包（袋）制造行业产成品增长趋势图</w:t>
      </w:r>
      <w:r>
        <w:rPr>
          <w:rFonts w:hint="eastAsia"/>
        </w:rPr>
        <w:br/>
      </w:r>
      <w:r>
        <w:rPr>
          <w:rFonts w:hint="eastAsia"/>
        </w:rPr>
        <w:t>　　图表 2018-2023年我国皮箱、包（袋）制造行业工业销售产值增长趋势图</w:t>
      </w:r>
      <w:r>
        <w:rPr>
          <w:rFonts w:hint="eastAsia"/>
        </w:rPr>
        <w:br/>
      </w:r>
      <w:r>
        <w:rPr>
          <w:rFonts w:hint="eastAsia"/>
        </w:rPr>
        <w:t>　　图表 2018-2023年我国皮箱、包（袋）制造行业出口 交货值增长趋势图</w:t>
      </w:r>
      <w:r>
        <w:rPr>
          <w:rFonts w:hint="eastAsia"/>
        </w:rPr>
        <w:br/>
      </w:r>
      <w:r>
        <w:rPr>
          <w:rFonts w:hint="eastAsia"/>
        </w:rPr>
        <w:t>　　图表 2018-2023年我国皮箱、包（袋）制造行业销售成本增长趋势图</w:t>
      </w:r>
      <w:r>
        <w:rPr>
          <w:rFonts w:hint="eastAsia"/>
        </w:rPr>
        <w:br/>
      </w:r>
      <w:r>
        <w:rPr>
          <w:rFonts w:hint="eastAsia"/>
        </w:rPr>
        <w:t>　　图表 2018-2023年我国皮箱、包（袋）制造行业费用使用统计图</w:t>
      </w:r>
      <w:r>
        <w:rPr>
          <w:rFonts w:hint="eastAsia"/>
        </w:rPr>
        <w:br/>
      </w:r>
      <w:r>
        <w:rPr>
          <w:rFonts w:hint="eastAsia"/>
        </w:rPr>
        <w:t>　　图表 2018-2023年我国皮箱、包（袋）制造行业主要盈利指标统计图</w:t>
      </w:r>
      <w:r>
        <w:rPr>
          <w:rFonts w:hint="eastAsia"/>
        </w:rPr>
        <w:br/>
      </w:r>
      <w:r>
        <w:rPr>
          <w:rFonts w:hint="eastAsia"/>
        </w:rPr>
        <w:t>　　图表 2018-2023年我国皮箱、包（袋）制造行业主要盈利指标增长趋势图</w:t>
      </w:r>
      <w:r>
        <w:rPr>
          <w:rFonts w:hint="eastAsia"/>
        </w:rPr>
        <w:br/>
      </w:r>
      <w:r>
        <w:rPr>
          <w:rFonts w:hint="eastAsia"/>
        </w:rPr>
        <w:t>　　图表 里荷亚运动休闲用品（茂名）有限公司主要经济指标走势图</w:t>
      </w:r>
      <w:r>
        <w:rPr>
          <w:rFonts w:hint="eastAsia"/>
        </w:rPr>
        <w:br/>
      </w:r>
      <w:r>
        <w:rPr>
          <w:rFonts w:hint="eastAsia"/>
        </w:rPr>
        <w:t>　　图表 里荷亚运动休闲用品（茂名）有限公司经营收入走势图</w:t>
      </w:r>
      <w:r>
        <w:rPr>
          <w:rFonts w:hint="eastAsia"/>
        </w:rPr>
        <w:br/>
      </w:r>
      <w:r>
        <w:rPr>
          <w:rFonts w:hint="eastAsia"/>
        </w:rPr>
        <w:t>　　图表 里荷亚运动休闲用品（茂名）有限公司盈利指标走势图</w:t>
      </w:r>
      <w:r>
        <w:rPr>
          <w:rFonts w:hint="eastAsia"/>
        </w:rPr>
        <w:br/>
      </w:r>
      <w:r>
        <w:rPr>
          <w:rFonts w:hint="eastAsia"/>
        </w:rPr>
        <w:t>　　图表 里荷亚运动休闲用品（茂名）有限公司负债情况图</w:t>
      </w:r>
      <w:r>
        <w:rPr>
          <w:rFonts w:hint="eastAsia"/>
        </w:rPr>
        <w:br/>
      </w:r>
      <w:r>
        <w:rPr>
          <w:rFonts w:hint="eastAsia"/>
        </w:rPr>
        <w:t>　　图表 里荷亚运动休闲用品（茂名）有限公司负债指标走势图</w:t>
      </w:r>
      <w:r>
        <w:rPr>
          <w:rFonts w:hint="eastAsia"/>
        </w:rPr>
        <w:br/>
      </w:r>
      <w:r>
        <w:rPr>
          <w:rFonts w:hint="eastAsia"/>
        </w:rPr>
        <w:t>　　图表 里荷亚运动休闲用品（茂名）有限公司运营能力指标走势图</w:t>
      </w:r>
      <w:r>
        <w:rPr>
          <w:rFonts w:hint="eastAsia"/>
        </w:rPr>
        <w:br/>
      </w:r>
      <w:r>
        <w:rPr>
          <w:rFonts w:hint="eastAsia"/>
        </w:rPr>
        <w:t>　　图表 里荷亚运动休闲用品（茂名）有限公司成长能力指标走势图</w:t>
      </w:r>
      <w:r>
        <w:rPr>
          <w:rFonts w:hint="eastAsia"/>
        </w:rPr>
        <w:br/>
      </w:r>
      <w:r>
        <w:rPr>
          <w:rFonts w:hint="eastAsia"/>
        </w:rPr>
        <w:t>　　图表 浙江卡拉扬商务休闲用品有限公司主要经济指标走势图</w:t>
      </w:r>
      <w:r>
        <w:rPr>
          <w:rFonts w:hint="eastAsia"/>
        </w:rPr>
        <w:br/>
      </w:r>
      <w:r>
        <w:rPr>
          <w:rFonts w:hint="eastAsia"/>
        </w:rPr>
        <w:t>　　图表 浙江卡拉扬商务休闲用品有限公司经营收入走势图</w:t>
      </w:r>
      <w:r>
        <w:rPr>
          <w:rFonts w:hint="eastAsia"/>
        </w:rPr>
        <w:br/>
      </w:r>
      <w:r>
        <w:rPr>
          <w:rFonts w:hint="eastAsia"/>
        </w:rPr>
        <w:t>　　图表 浙江卡拉扬商务休闲用品有限公司盈利指标走势图</w:t>
      </w:r>
      <w:r>
        <w:rPr>
          <w:rFonts w:hint="eastAsia"/>
        </w:rPr>
        <w:br/>
      </w:r>
      <w:r>
        <w:rPr>
          <w:rFonts w:hint="eastAsia"/>
        </w:rPr>
        <w:t>　　图表 浙江卡拉扬商务休闲用品有限公司负债情况图</w:t>
      </w:r>
      <w:r>
        <w:rPr>
          <w:rFonts w:hint="eastAsia"/>
        </w:rPr>
        <w:br/>
      </w:r>
      <w:r>
        <w:rPr>
          <w:rFonts w:hint="eastAsia"/>
        </w:rPr>
        <w:t>　　图表 浙江卡拉扬商务休闲用品有限公司负债指标走势图</w:t>
      </w:r>
      <w:r>
        <w:rPr>
          <w:rFonts w:hint="eastAsia"/>
        </w:rPr>
        <w:br/>
      </w:r>
      <w:r>
        <w:rPr>
          <w:rFonts w:hint="eastAsia"/>
        </w:rPr>
        <w:t>　　图表 浙江卡拉扬商务休闲用品有限公司运营能力指标走势图</w:t>
      </w:r>
      <w:r>
        <w:rPr>
          <w:rFonts w:hint="eastAsia"/>
        </w:rPr>
        <w:br/>
      </w:r>
      <w:r>
        <w:rPr>
          <w:rFonts w:hint="eastAsia"/>
        </w:rPr>
        <w:t>　　图表 浙江卡拉扬商务休闲用品有限公司成长能力指标走势图</w:t>
      </w:r>
      <w:r>
        <w:rPr>
          <w:rFonts w:hint="eastAsia"/>
        </w:rPr>
        <w:br/>
      </w:r>
      <w:r>
        <w:rPr>
          <w:rFonts w:hint="eastAsia"/>
        </w:rPr>
        <w:t>　　图表 宁波顺丰塑胶制品有限公司主要经济指标走势图</w:t>
      </w:r>
      <w:r>
        <w:rPr>
          <w:rFonts w:hint="eastAsia"/>
        </w:rPr>
        <w:br/>
      </w:r>
      <w:r>
        <w:rPr>
          <w:rFonts w:hint="eastAsia"/>
        </w:rPr>
        <w:t>　　图表 宁波顺丰塑胶制品有限公司经营收入走势图</w:t>
      </w:r>
      <w:r>
        <w:rPr>
          <w:rFonts w:hint="eastAsia"/>
        </w:rPr>
        <w:br/>
      </w:r>
      <w:r>
        <w:rPr>
          <w:rFonts w:hint="eastAsia"/>
        </w:rPr>
        <w:t>　　图表 宁波顺丰塑胶制品有限公司盈利指标走势图</w:t>
      </w:r>
      <w:r>
        <w:rPr>
          <w:rFonts w:hint="eastAsia"/>
        </w:rPr>
        <w:br/>
      </w:r>
      <w:r>
        <w:rPr>
          <w:rFonts w:hint="eastAsia"/>
        </w:rPr>
        <w:t>　　图表 宁波顺丰塑胶制品有限公司负债情况图</w:t>
      </w:r>
      <w:r>
        <w:rPr>
          <w:rFonts w:hint="eastAsia"/>
        </w:rPr>
        <w:br/>
      </w:r>
      <w:r>
        <w:rPr>
          <w:rFonts w:hint="eastAsia"/>
        </w:rPr>
        <w:t>　　图表 宁波顺丰塑胶制品有限公司负债指标走势图</w:t>
      </w:r>
      <w:r>
        <w:rPr>
          <w:rFonts w:hint="eastAsia"/>
        </w:rPr>
        <w:br/>
      </w:r>
      <w:r>
        <w:rPr>
          <w:rFonts w:hint="eastAsia"/>
        </w:rPr>
        <w:t>　　图表 宁波顺丰塑胶制品有限公司运营能力指标走势图</w:t>
      </w:r>
      <w:r>
        <w:rPr>
          <w:rFonts w:hint="eastAsia"/>
        </w:rPr>
        <w:br/>
      </w:r>
      <w:r>
        <w:rPr>
          <w:rFonts w:hint="eastAsia"/>
        </w:rPr>
        <w:t>　　图表 宁波顺丰塑胶制品有限公司成长能力指标走势图</w:t>
      </w:r>
      <w:r>
        <w:rPr>
          <w:rFonts w:hint="eastAsia"/>
        </w:rPr>
        <w:br/>
      </w:r>
      <w:r>
        <w:rPr>
          <w:rFonts w:hint="eastAsia"/>
        </w:rPr>
        <w:t>　　图表 惠安新宝文具有限公司主要经济指标走势图</w:t>
      </w:r>
      <w:r>
        <w:rPr>
          <w:rFonts w:hint="eastAsia"/>
        </w:rPr>
        <w:br/>
      </w:r>
      <w:r>
        <w:rPr>
          <w:rFonts w:hint="eastAsia"/>
        </w:rPr>
        <w:t>　　图表 惠安新宝文具有限公司经营收入走势图</w:t>
      </w:r>
      <w:r>
        <w:rPr>
          <w:rFonts w:hint="eastAsia"/>
        </w:rPr>
        <w:br/>
      </w:r>
      <w:r>
        <w:rPr>
          <w:rFonts w:hint="eastAsia"/>
        </w:rPr>
        <w:t>　　图表 惠安新宝文具有限公司盈利指标走势图</w:t>
      </w:r>
      <w:r>
        <w:rPr>
          <w:rFonts w:hint="eastAsia"/>
        </w:rPr>
        <w:br/>
      </w:r>
      <w:r>
        <w:rPr>
          <w:rFonts w:hint="eastAsia"/>
        </w:rPr>
        <w:t>　　图表 惠安新宝文具有限公司负债情况图</w:t>
      </w:r>
      <w:r>
        <w:rPr>
          <w:rFonts w:hint="eastAsia"/>
        </w:rPr>
        <w:br/>
      </w:r>
      <w:r>
        <w:rPr>
          <w:rFonts w:hint="eastAsia"/>
        </w:rPr>
        <w:t>　　图表 惠安新宝文具有限公司负债指标走势图</w:t>
      </w:r>
      <w:r>
        <w:rPr>
          <w:rFonts w:hint="eastAsia"/>
        </w:rPr>
        <w:br/>
      </w:r>
      <w:r>
        <w:rPr>
          <w:rFonts w:hint="eastAsia"/>
        </w:rPr>
        <w:t>　　图表 惠安新宝文具有限公司运营能力指标走势图</w:t>
      </w:r>
      <w:r>
        <w:rPr>
          <w:rFonts w:hint="eastAsia"/>
        </w:rPr>
        <w:br/>
      </w:r>
      <w:r>
        <w:rPr>
          <w:rFonts w:hint="eastAsia"/>
        </w:rPr>
        <w:t>　　图表 惠安新宝文具有限公司成长能力指标走势图</w:t>
      </w:r>
      <w:r>
        <w:rPr>
          <w:rFonts w:hint="eastAsia"/>
        </w:rPr>
        <w:br/>
      </w:r>
      <w:r>
        <w:rPr>
          <w:rFonts w:hint="eastAsia"/>
        </w:rPr>
        <w:t>　　图表 格瑞依柯（上海）休闲旅游用品有限公司主要经济指标走势图</w:t>
      </w:r>
      <w:r>
        <w:rPr>
          <w:rFonts w:hint="eastAsia"/>
        </w:rPr>
        <w:br/>
      </w:r>
      <w:r>
        <w:rPr>
          <w:rFonts w:hint="eastAsia"/>
        </w:rPr>
        <w:t>　　图表 格瑞依柯（上海）休闲旅游用品有限公司经营收入走势图</w:t>
      </w:r>
      <w:r>
        <w:rPr>
          <w:rFonts w:hint="eastAsia"/>
        </w:rPr>
        <w:br/>
      </w:r>
      <w:r>
        <w:rPr>
          <w:rFonts w:hint="eastAsia"/>
        </w:rPr>
        <w:t>　　图表 格瑞依柯（上海）休闲旅游用品有限公司盈利指标走势图</w:t>
      </w:r>
      <w:r>
        <w:rPr>
          <w:rFonts w:hint="eastAsia"/>
        </w:rPr>
        <w:br/>
      </w:r>
      <w:r>
        <w:rPr>
          <w:rFonts w:hint="eastAsia"/>
        </w:rPr>
        <w:t>　　图表 格瑞依柯（上海）休闲旅游用品有限公司负债情况图</w:t>
      </w:r>
      <w:r>
        <w:rPr>
          <w:rFonts w:hint="eastAsia"/>
        </w:rPr>
        <w:br/>
      </w:r>
      <w:r>
        <w:rPr>
          <w:rFonts w:hint="eastAsia"/>
        </w:rPr>
        <w:t>　　图表 格瑞依柯（上海）休闲旅游用品有限公司负债指标走势图</w:t>
      </w:r>
      <w:r>
        <w:rPr>
          <w:rFonts w:hint="eastAsia"/>
        </w:rPr>
        <w:br/>
      </w:r>
      <w:r>
        <w:rPr>
          <w:rFonts w:hint="eastAsia"/>
        </w:rPr>
        <w:t>　　图表 格瑞依柯（上海）休闲旅游用品有限公司运营能力指标走势图</w:t>
      </w:r>
      <w:r>
        <w:rPr>
          <w:rFonts w:hint="eastAsia"/>
        </w:rPr>
        <w:br/>
      </w:r>
      <w:r>
        <w:rPr>
          <w:rFonts w:hint="eastAsia"/>
        </w:rPr>
        <w:t>　　图表 格瑞依柯（上海）休闲旅游用品有限公司成长能力指标走势图</w:t>
      </w:r>
      <w:r>
        <w:rPr>
          <w:rFonts w:hint="eastAsia"/>
        </w:rPr>
        <w:br/>
      </w:r>
      <w:r>
        <w:rPr>
          <w:rFonts w:hint="eastAsia"/>
        </w:rPr>
        <w:t>　　图表 泉州友荣运动休闲制品有限公司主要经济指标走势图</w:t>
      </w:r>
      <w:r>
        <w:rPr>
          <w:rFonts w:hint="eastAsia"/>
        </w:rPr>
        <w:br/>
      </w:r>
      <w:r>
        <w:rPr>
          <w:rFonts w:hint="eastAsia"/>
        </w:rPr>
        <w:t>　　图表 泉州友荣运动休闲制品有限公司经营收入走势图</w:t>
      </w:r>
      <w:r>
        <w:rPr>
          <w:rFonts w:hint="eastAsia"/>
        </w:rPr>
        <w:br/>
      </w:r>
      <w:r>
        <w:rPr>
          <w:rFonts w:hint="eastAsia"/>
        </w:rPr>
        <w:t>　　图表 泉州友荣运动休闲制品有限公司盈利指标走势图</w:t>
      </w:r>
      <w:r>
        <w:rPr>
          <w:rFonts w:hint="eastAsia"/>
        </w:rPr>
        <w:br/>
      </w:r>
      <w:r>
        <w:rPr>
          <w:rFonts w:hint="eastAsia"/>
        </w:rPr>
        <w:t>　　图表 泉州友荣运动休闲制品有限公司负债情况图</w:t>
      </w:r>
      <w:r>
        <w:rPr>
          <w:rFonts w:hint="eastAsia"/>
        </w:rPr>
        <w:br/>
      </w:r>
      <w:r>
        <w:rPr>
          <w:rFonts w:hint="eastAsia"/>
        </w:rPr>
        <w:t>　　图表 泉州友荣运动休闲制品有限公司负债指标走势图</w:t>
      </w:r>
      <w:r>
        <w:rPr>
          <w:rFonts w:hint="eastAsia"/>
        </w:rPr>
        <w:br/>
      </w:r>
      <w:r>
        <w:rPr>
          <w:rFonts w:hint="eastAsia"/>
        </w:rPr>
        <w:t>　　图表 泉州友荣运动休闲制品有限公司运营能力指标走势图</w:t>
      </w:r>
      <w:r>
        <w:rPr>
          <w:rFonts w:hint="eastAsia"/>
        </w:rPr>
        <w:br/>
      </w:r>
      <w:r>
        <w:rPr>
          <w:rFonts w:hint="eastAsia"/>
        </w:rPr>
        <w:t>　　图表 泉州友荣运动休闲制品有限公司成长能力指标走势图</w:t>
      </w:r>
      <w:r>
        <w:rPr>
          <w:rFonts w:hint="eastAsia"/>
        </w:rPr>
        <w:br/>
      </w:r>
      <w:r>
        <w:rPr>
          <w:rFonts w:hint="eastAsia"/>
        </w:rPr>
        <w:t>　　图表 东阳市螺休闲用品有限公司主要经济指标走势图</w:t>
      </w:r>
      <w:r>
        <w:rPr>
          <w:rFonts w:hint="eastAsia"/>
        </w:rPr>
        <w:br/>
      </w:r>
      <w:r>
        <w:rPr>
          <w:rFonts w:hint="eastAsia"/>
        </w:rPr>
        <w:t>　　图表 东阳市螺休闲用品有限公司经营收入走势图</w:t>
      </w:r>
      <w:r>
        <w:rPr>
          <w:rFonts w:hint="eastAsia"/>
        </w:rPr>
        <w:br/>
      </w:r>
      <w:r>
        <w:rPr>
          <w:rFonts w:hint="eastAsia"/>
        </w:rPr>
        <w:t>　　图表 东阳市螺休闲用品有限公司盈利指标走势图</w:t>
      </w:r>
      <w:r>
        <w:rPr>
          <w:rFonts w:hint="eastAsia"/>
        </w:rPr>
        <w:br/>
      </w:r>
      <w:r>
        <w:rPr>
          <w:rFonts w:hint="eastAsia"/>
        </w:rPr>
        <w:t>　　图表 东阳市螺休闲用品有限公司负债情况图</w:t>
      </w:r>
      <w:r>
        <w:rPr>
          <w:rFonts w:hint="eastAsia"/>
        </w:rPr>
        <w:br/>
      </w:r>
      <w:r>
        <w:rPr>
          <w:rFonts w:hint="eastAsia"/>
        </w:rPr>
        <w:t>　　图表 东阳市螺休闲用品有限公司负债指标走势图</w:t>
      </w:r>
      <w:r>
        <w:rPr>
          <w:rFonts w:hint="eastAsia"/>
        </w:rPr>
        <w:br/>
      </w:r>
      <w:r>
        <w:rPr>
          <w:rFonts w:hint="eastAsia"/>
        </w:rPr>
        <w:t>　　图表 东阳市螺休闲用品有限公司运营能力指标走势图</w:t>
      </w:r>
      <w:r>
        <w:rPr>
          <w:rFonts w:hint="eastAsia"/>
        </w:rPr>
        <w:br/>
      </w:r>
      <w:r>
        <w:rPr>
          <w:rFonts w:hint="eastAsia"/>
        </w:rPr>
        <w:t>　　图表 东阳市螺休闲用品有限公司成长能力指标走势图</w:t>
      </w:r>
      <w:r>
        <w:rPr>
          <w:rFonts w:hint="eastAsia"/>
        </w:rPr>
        <w:br/>
      </w:r>
      <w:r>
        <w:rPr>
          <w:rFonts w:hint="eastAsia"/>
        </w:rPr>
        <w:t>　　图表 缙云县天天乐休闲箱包有限公司主要经济指标走势图</w:t>
      </w:r>
      <w:r>
        <w:rPr>
          <w:rFonts w:hint="eastAsia"/>
        </w:rPr>
        <w:br/>
      </w:r>
      <w:r>
        <w:rPr>
          <w:rFonts w:hint="eastAsia"/>
        </w:rPr>
        <w:t>　　图表 缙云县天天乐休闲箱包有限公司经营收入走势图</w:t>
      </w:r>
      <w:r>
        <w:rPr>
          <w:rFonts w:hint="eastAsia"/>
        </w:rPr>
        <w:br/>
      </w:r>
      <w:r>
        <w:rPr>
          <w:rFonts w:hint="eastAsia"/>
        </w:rPr>
        <w:t>　　图表 缙云县天天乐休闲箱包有限公司盈利指标走势图</w:t>
      </w:r>
      <w:r>
        <w:rPr>
          <w:rFonts w:hint="eastAsia"/>
        </w:rPr>
        <w:br/>
      </w:r>
      <w:r>
        <w:rPr>
          <w:rFonts w:hint="eastAsia"/>
        </w:rPr>
        <w:t>　　图表 缙云县天天乐休闲箱包有限公司负债情况图</w:t>
      </w:r>
      <w:r>
        <w:rPr>
          <w:rFonts w:hint="eastAsia"/>
        </w:rPr>
        <w:br/>
      </w:r>
      <w:r>
        <w:rPr>
          <w:rFonts w:hint="eastAsia"/>
        </w:rPr>
        <w:t>　　图表 缙云县天天乐休闲箱包有限公司负债指标走势图</w:t>
      </w:r>
      <w:r>
        <w:rPr>
          <w:rFonts w:hint="eastAsia"/>
        </w:rPr>
        <w:br/>
      </w:r>
      <w:r>
        <w:rPr>
          <w:rFonts w:hint="eastAsia"/>
        </w:rPr>
        <w:t>　　图表 缙云县天天乐休闲箱包有限公司运营能力指标走势图</w:t>
      </w:r>
      <w:r>
        <w:rPr>
          <w:rFonts w:hint="eastAsia"/>
        </w:rPr>
        <w:br/>
      </w:r>
      <w:r>
        <w:rPr>
          <w:rFonts w:hint="eastAsia"/>
        </w:rPr>
        <w:t>　　图表 缙云县天天乐休闲箱包有限公司成长能力指标走势图</w:t>
      </w:r>
      <w:r>
        <w:rPr>
          <w:rFonts w:hint="eastAsia"/>
        </w:rPr>
        <w:br/>
      </w:r>
      <w:r>
        <w:rPr>
          <w:rFonts w:hint="eastAsia"/>
        </w:rPr>
        <w:t>　　图表 广阳运动用品有限公司主要经济指标走势图</w:t>
      </w:r>
      <w:r>
        <w:rPr>
          <w:rFonts w:hint="eastAsia"/>
        </w:rPr>
        <w:br/>
      </w:r>
      <w:r>
        <w:rPr>
          <w:rFonts w:hint="eastAsia"/>
        </w:rPr>
        <w:t>　　图表 广阳运动用品有限公司经营收入走势图</w:t>
      </w:r>
      <w:r>
        <w:rPr>
          <w:rFonts w:hint="eastAsia"/>
        </w:rPr>
        <w:br/>
      </w:r>
      <w:r>
        <w:rPr>
          <w:rFonts w:hint="eastAsia"/>
        </w:rPr>
        <w:t>　　图表 广阳运动用品有限公司盈利指标走势图</w:t>
      </w:r>
      <w:r>
        <w:rPr>
          <w:rFonts w:hint="eastAsia"/>
        </w:rPr>
        <w:br/>
      </w:r>
      <w:r>
        <w:rPr>
          <w:rFonts w:hint="eastAsia"/>
        </w:rPr>
        <w:t>　　图表 广阳运动用品有限公司负债情况图</w:t>
      </w:r>
      <w:r>
        <w:rPr>
          <w:rFonts w:hint="eastAsia"/>
        </w:rPr>
        <w:br/>
      </w:r>
      <w:r>
        <w:rPr>
          <w:rFonts w:hint="eastAsia"/>
        </w:rPr>
        <w:t>　　图表 广阳运动用品有限公司负债指标走势图</w:t>
      </w:r>
      <w:r>
        <w:rPr>
          <w:rFonts w:hint="eastAsia"/>
        </w:rPr>
        <w:br/>
      </w:r>
      <w:r>
        <w:rPr>
          <w:rFonts w:hint="eastAsia"/>
        </w:rPr>
        <w:t>　　图表 广阳运动用品有限公司运营能力指标走势图</w:t>
      </w:r>
      <w:r>
        <w:rPr>
          <w:rFonts w:hint="eastAsia"/>
        </w:rPr>
        <w:br/>
      </w:r>
      <w:r>
        <w:rPr>
          <w:rFonts w:hint="eastAsia"/>
        </w:rPr>
        <w:t>　　图表 广阳运动用品有限公司成长能力指标走势图</w:t>
      </w:r>
      <w:r>
        <w:rPr>
          <w:rFonts w:hint="eastAsia"/>
        </w:rPr>
        <w:br/>
      </w:r>
      <w:r>
        <w:rPr>
          <w:rFonts w:hint="eastAsia"/>
        </w:rPr>
        <w:t>　　图表 青岛发瑞特运动用品有限公司主要经济指标走势图</w:t>
      </w:r>
      <w:r>
        <w:rPr>
          <w:rFonts w:hint="eastAsia"/>
        </w:rPr>
        <w:br/>
      </w:r>
      <w:r>
        <w:rPr>
          <w:rFonts w:hint="eastAsia"/>
        </w:rPr>
        <w:t>　　图表 青岛发瑞特运动用品有限公司经营收入走势图</w:t>
      </w:r>
      <w:r>
        <w:rPr>
          <w:rFonts w:hint="eastAsia"/>
        </w:rPr>
        <w:br/>
      </w:r>
      <w:r>
        <w:rPr>
          <w:rFonts w:hint="eastAsia"/>
        </w:rPr>
        <w:t>　　图表 青岛发瑞特运动用品有限公司盈利指标走势图</w:t>
      </w:r>
      <w:r>
        <w:rPr>
          <w:rFonts w:hint="eastAsia"/>
        </w:rPr>
        <w:br/>
      </w:r>
      <w:r>
        <w:rPr>
          <w:rFonts w:hint="eastAsia"/>
        </w:rPr>
        <w:t>　　图表 青岛发瑞特运动用品有限公司负债情况图</w:t>
      </w:r>
      <w:r>
        <w:rPr>
          <w:rFonts w:hint="eastAsia"/>
        </w:rPr>
        <w:br/>
      </w:r>
      <w:r>
        <w:rPr>
          <w:rFonts w:hint="eastAsia"/>
        </w:rPr>
        <w:t>　　图表 青岛发瑞特运动用品有限公司负债指标走势图</w:t>
      </w:r>
      <w:r>
        <w:rPr>
          <w:rFonts w:hint="eastAsia"/>
        </w:rPr>
        <w:br/>
      </w:r>
      <w:r>
        <w:rPr>
          <w:rFonts w:hint="eastAsia"/>
        </w:rPr>
        <w:t>　　图表 青岛发瑞特运动用品有限公司运营能力指标走势图</w:t>
      </w:r>
      <w:r>
        <w:rPr>
          <w:rFonts w:hint="eastAsia"/>
        </w:rPr>
        <w:br/>
      </w:r>
      <w:r>
        <w:rPr>
          <w:rFonts w:hint="eastAsia"/>
        </w:rPr>
        <w:t>　　图表 青岛发瑞特运动用品有限公司成长能力指标走势图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3809a26c6645d2" w:history="1">
        <w:r>
          <w:rPr>
            <w:rStyle w:val="Hyperlink"/>
          </w:rPr>
          <w:t>2023-2029年中国休闲包行业现状调研分析及发展趋势研究报告</w:t>
        </w:r>
      </w:hyperlink>
      <w:r>
        <w:rPr>
          <w:color w:val="C00000"/>
        </w:rPr>
        <w:t>》，报告编号：</w:t>
      </w:r>
      <w:r>
        <w:rPr>
          <w:rFonts w:hint="eastAsia"/>
          <w:color w:val="C00000"/>
        </w:rPr>
        <w:t>1578993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3809a26c6645d2" w:history="1">
        <w:r>
          <w:rPr>
            <w:rStyle w:val="Hyperlink"/>
          </w:rPr>
          <w:t>https://www.20087.com/M_JiaoTongYunShu/93/XiuXianBaoHangYeXianZhuangYuFaZhanQianJing.html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3f4bdb610344a2" w:history="1">
      <w:r>
        <w:rPr>
          <w:rStyle w:val="Hyperlink"/>
        </w:rPr>
        <w:t>2023-2029年中国休闲包行业现状调研分析及发展趋势研究报告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93/XiuXianBaoHangYeXianZhuangYuFaZhanQianJing.html" TargetMode="External" Id="Rd83809a26c6645d2" /></Relationships>
</file>

<file path=word/_rels/header2.xml.rels>&#65279;<?xml version="1.0" encoding="utf-8"?><Relationships xmlns="http://schemas.openxmlformats.org/package/2006/relationships"><Relationship Type="http://schemas.openxmlformats.org/officeDocument/2006/relationships/hyperlink" Target="https://www.20087.com/M_JiaoTongYunShu/93/XiuXianBaoHangYeXianZhuangYuFaZhanQianJing.html" TargetMode="External" Id="Rba3f4bdb610344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2023-05-26T04:57:00Z</dcterms:created>
  <dcterms:modified xsi:type="dcterms:W3CDTF">2023-05-26T05:57:00Z</dcterms:modified>
  <dc:subject>2023-2029年中国休闲包行业现状调研分析及发展趋势研究报告</dc:subject>
  <dc:title>2023-2029年中国休闲包行业现状调研分析及发展趋势研究报告</dc:title>
  <cp:keywords>2023-2029年中国休闲包行业现状调研分析及发展趋势研究报告</cp:keywords>
  <dc:description>2023-2029年中国休闲包行业现状调研分析及发展趋势研究报告</dc:description>
</cp:coreProperties>
</file>