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54182baa64375" w:history="1">
              <w:r>
                <w:rPr>
                  <w:rStyle w:val="Hyperlink"/>
                </w:rPr>
                <w:t>2025-2031年中国乘用车换电站市场调研与前景趋势报告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54182baa64375" w:history="1">
              <w:r>
                <w:rPr>
                  <w:rStyle w:val="Hyperlink"/>
                </w:rPr>
                <w:t>2025-2031年中国乘用车换电站市场调研与前景趋势报告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54182baa64375" w:history="1">
                <w:r>
                  <w:rPr>
                    <w:rStyle w:val="Hyperlink"/>
                  </w:rPr>
                  <w:t>https://www.20087.com/6/99/ChengYongCheHuanDianZhanHangYeQianJingQuShi.html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换电站是电动汽车充电基础设施的重要补充，为用户提供快速电池更换服务，以缩短补能时间，提高电动车的使用便利性。近年来，随着电动汽车市场的迅速扩张，换电站的建设和运营呈现出快速增长的趋势。技术上，换电站正逐步实现自动化和标准化，以提高换电效率和兼容性，同时，通过数据管理和智能调度系统，优化换电站的运营效率和用户体验。然而，如何在扩大网络覆盖的同时，保证电池的供应和管理，以及解决换电站选址和建设成本问题，是行业发展的关键挑战。</w:t>
      </w:r>
      <w:r>
        <w:rPr>
          <w:rFonts w:hint="eastAsia"/>
        </w:rPr>
        <w:br/>
      </w:r>
      <w:r>
        <w:rPr>
          <w:rFonts w:hint="eastAsia"/>
        </w:rPr>
        <w:t>　　未来，乘用车换电站将更加注重网络化和智能化。通过建立全国性的换电网络，实现跨区域的电池共享和服务互通，以满足长途出行需求。同时，引入人工智能和大数据分析，实现电池状态的精准预测和动态调度，确保电池库存和换电服务的高效运作。此外，与充电站互补，形成多元化的补能体系，将是换电站发展的长期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54182baa64375" w:history="1">
        <w:r>
          <w:rPr>
            <w:rStyle w:val="Hyperlink"/>
          </w:rPr>
          <w:t>2025-2031年中国乘用车换电站市场调研与前景趋势报告</w:t>
        </w:r>
      </w:hyperlink>
      <w:r>
        <w:rPr>
          <w:rFonts w:hint="eastAsia"/>
        </w:rPr>
        <w:t>》基于国家统计局及相关行业协会的详实数据，结合国内外乘用车换电站行业研究资料及深入市场调研，系统分析了乘用车换电站行业的市场规模、市场需求及产业链现状。报告重点探讨了乘用车换电站行业整体运行情况及细分领域特点，科学预测了乘用车换电站市场前景与发展趋势，揭示了乘用车换电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054182baa64375" w:history="1">
        <w:r>
          <w:rPr>
            <w:rStyle w:val="Hyperlink"/>
          </w:rPr>
          <w:t>2025-2031年中国乘用车换电站市场调研与前景趋势报告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乘用车换电站产业概述</w:t>
      </w:r>
      <w:r>
        <w:rPr>
          <w:rFonts w:hint="eastAsia"/>
        </w:rPr>
        <w:br/>
      </w:r>
      <w:r>
        <w:rPr>
          <w:rFonts w:hint="eastAsia"/>
        </w:rPr>
        <w:t>　　第一节 乘用车换电站定义</w:t>
      </w:r>
      <w:r>
        <w:rPr>
          <w:rFonts w:hint="eastAsia"/>
        </w:rPr>
        <w:br/>
      </w:r>
      <w:r>
        <w:rPr>
          <w:rFonts w:hint="eastAsia"/>
        </w:rPr>
        <w:t>　　第二节 乘用车换电站行业特点</w:t>
      </w:r>
      <w:r>
        <w:rPr>
          <w:rFonts w:hint="eastAsia"/>
        </w:rPr>
        <w:br/>
      </w:r>
      <w:r>
        <w:rPr>
          <w:rFonts w:hint="eastAsia"/>
        </w:rPr>
        <w:t>　　第三节 乘用车换电站发展历程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2024-2025年中国乘用车换电站行业发展环境分析</w:t>
      </w:r>
      <w:r>
        <w:rPr>
          <w:rFonts w:hint="eastAsia"/>
        </w:rPr>
        <w:br/>
      </w:r>
      <w:r>
        <w:rPr>
          <w:rFonts w:hint="eastAsia"/>
        </w:rPr>
        <w:t>　　第一节 乘用车换电站行业经济环境分析</w:t>
      </w:r>
      <w:r>
        <w:rPr>
          <w:rFonts w:hint="eastAsia"/>
        </w:rPr>
        <w:br/>
      </w:r>
      <w:r>
        <w:rPr>
          <w:rFonts w:hint="eastAsia"/>
        </w:rPr>
        <w:t>　　第二节 乘用车换电站行业政策环境分析</w:t>
      </w:r>
      <w:r>
        <w:rPr>
          <w:rFonts w:hint="eastAsia"/>
        </w:rPr>
        <w:br/>
      </w:r>
      <w:r>
        <w:rPr>
          <w:rFonts w:hint="eastAsia"/>
        </w:rPr>
        <w:t>　　　　一、乘用车换电站行业政策影响分析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二、相关乘用车换电站行业标准分析</w:t>
      </w:r>
      <w:r>
        <w:rPr>
          <w:rFonts w:hint="eastAsia"/>
        </w:rPr>
        <w:br/>
      </w:r>
      <w:r>
        <w:rPr>
          <w:rFonts w:hint="eastAsia"/>
        </w:rPr>
        <w:t>　　第三节 乘用车换电站行业社会环境分析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2024-2025年乘用车换电站行业技术发展现状及趋势分析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乘用车换电站行业技术发展现状分析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国内外乘用车换电站行业技术差异与原因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乘用车换电站行业技术发展方向、趋势预测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提升乘用车换电站行业技术能力策略建议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全球乘用车换电站行业发展态势分析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全球乘用车换电站市场发展现状分析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国外主要国家、地区乘用车换电站市场现状</w:t>
      </w:r>
      <w:r>
        <w:rPr>
          <w:rFonts w:hint="eastAsia"/>
        </w:rPr>
        <w:br/>
      </w:r>
      <w:r>
        <w:rPr>
          <w:rFonts w:hint="eastAsia"/>
        </w:rPr>
        <w:t>　　第三节 全球乘用车换电站行业发展趋势预测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中国乘用车换电站行业发展调研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2019-2024年中国乘用车换电站行业规模情况</w:t>
      </w:r>
      <w:r>
        <w:rPr>
          <w:rFonts w:hint="eastAsia"/>
        </w:rPr>
        <w:br/>
      </w:r>
      <w:r>
        <w:rPr>
          <w:rFonts w:hint="eastAsia"/>
        </w:rPr>
        <w:t>　　　　一、乘用车换电站行业市场规模状况</w:t>
      </w:r>
      <w:r>
        <w:rPr>
          <w:rFonts w:hint="eastAsia"/>
        </w:rPr>
        <w:br/>
      </w:r>
      <w:r>
        <w:rPr>
          <w:rFonts w:hint="eastAsia"/>
        </w:rPr>
        <w:t>　　　　二、乘用车换电站行业单位规模状况</w:t>
      </w:r>
      <w:r>
        <w:rPr>
          <w:rFonts w:hint="eastAsia"/>
        </w:rPr>
        <w:br/>
      </w:r>
      <w:r>
        <w:rPr>
          <w:rFonts w:hint="eastAsia"/>
        </w:rPr>
        <w:t>　　　　三、乘用车换电站行业人员规模状况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2019-2024年中国乘用车换电站行业财务能力分析</w:t>
      </w:r>
      <w:r>
        <w:rPr>
          <w:rFonts w:hint="eastAsia"/>
        </w:rPr>
        <w:br/>
      </w:r>
      <w:r>
        <w:rPr>
          <w:rFonts w:hint="eastAsia"/>
        </w:rPr>
        <w:t>　　　　一、乘用车换电站行业盈利能力分析</w:t>
      </w:r>
      <w:r>
        <w:rPr>
          <w:rFonts w:hint="eastAsia"/>
        </w:rPr>
        <w:br/>
      </w:r>
      <w:r>
        <w:rPr>
          <w:rFonts w:hint="eastAsia"/>
        </w:rPr>
        <w:t>　　　　二、乘用车换电站行业偿债能力分析</w:t>
      </w:r>
      <w:r>
        <w:rPr>
          <w:rFonts w:hint="eastAsia"/>
        </w:rPr>
        <w:br/>
      </w:r>
      <w:r>
        <w:rPr>
          <w:rFonts w:hint="eastAsia"/>
        </w:rPr>
        <w:t>　　　　三、乘用车换电站行业营运能力分析</w:t>
      </w:r>
      <w:r>
        <w:rPr>
          <w:rFonts w:hint="eastAsia"/>
        </w:rPr>
        <w:br/>
      </w:r>
      <w:r>
        <w:rPr>
          <w:rFonts w:hint="eastAsia"/>
        </w:rPr>
        <w:t>　　　　四、乘用车换电站行业发展能力分析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2024-2025年中国乘用车换电站行业热点动态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2025年中国乘用车换电站行业面临的挑战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中国乘用车换电站行业重点地区市场调研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**地区乘用车换电站发展现状及趋势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**地区乘用车换电站发展现状及趋势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**地区乘用车换电站发展现状及趋势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**地区乘用车换电站发展现状及趋势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中国乘用车换电站行业价格走势及影响因素分析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国内乘用车换电站行业价格回顾</w:t>
      </w:r>
      <w:r>
        <w:rPr>
          <w:rFonts w:hint="eastAsia"/>
        </w:rPr>
        <w:br/>
      </w:r>
      <w:r>
        <w:rPr>
          <w:rFonts w:hint="eastAsia"/>
        </w:rPr>
        <w:t>　　第二节 国内乘用车换电站行业价格走势预测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国内乘用车换电站行业价格影响因素分析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中国乘用车换电站行业客户调研</w:t>
      </w:r>
      <w:r>
        <w:rPr>
          <w:rFonts w:hint="eastAsia"/>
        </w:rPr>
        <w:br/>
      </w:r>
      <w:r>
        <w:rPr>
          <w:rFonts w:hint="eastAsia"/>
        </w:rPr>
        <w:t>　　　　一、乘用车换电站行业客户偏好调查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二、客户对乘用车换电站品牌的首要认知渠道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三、乘用车换电站品牌忠诚度调查</w:t>
      </w:r>
      <w:r>
        <w:rPr>
          <w:rFonts w:hint="eastAsia"/>
        </w:rPr>
        <w:br/>
      </w:r>
      <w:r>
        <w:rPr>
          <w:rFonts w:hint="eastAsia"/>
        </w:rPr>
        <w:t>　　　　四、乘用车换电站行业客户消费理念调研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中国乘用车换电站行业重点企业发展调研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中国乘用车换电站行业竞争格局分析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2024-2025年乘用车换电站行业集中度分析</w:t>
      </w:r>
      <w:r>
        <w:rPr>
          <w:rFonts w:hint="eastAsia"/>
        </w:rPr>
        <w:br/>
      </w:r>
      <w:r>
        <w:rPr>
          <w:rFonts w:hint="eastAsia"/>
        </w:rPr>
        <w:t>　　　　一、乘用车换电站市场集中度分析</w:t>
      </w:r>
      <w:r>
        <w:rPr>
          <w:rFonts w:hint="eastAsia"/>
        </w:rPr>
        <w:br/>
      </w:r>
      <w:r>
        <w:rPr>
          <w:rFonts w:hint="eastAsia"/>
        </w:rPr>
        <w:t>　　　　二、乘用车换电站企业集中度分析</w:t>
      </w:r>
      <w:r>
        <w:rPr>
          <w:rFonts w:hint="eastAsia"/>
        </w:rPr>
        <w:br/>
      </w:r>
      <w:r>
        <w:rPr>
          <w:rFonts w:hint="eastAsia"/>
        </w:rPr>
        <w:t>　　第二节 2025年乘用车换电站行业竞争格局分析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一、乘用车换电站行业竞争策略分析</w:t>
      </w:r>
      <w:r>
        <w:rPr>
          <w:rFonts w:hint="eastAsia"/>
        </w:rPr>
        <w:br/>
      </w:r>
      <w:r>
        <w:rPr>
          <w:rFonts w:hint="eastAsia"/>
        </w:rPr>
        <w:t>　　　　二、乘用车换电站行业竞争格局展望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三、我国乘用车换电站市场竞争趋势</w:t>
      </w:r>
      <w:r>
        <w:rPr>
          <w:rFonts w:hint="eastAsia"/>
        </w:rPr>
        <w:br/>
      </w:r>
      <w:r>
        <w:rPr>
          <w:rFonts w:hint="eastAsia"/>
        </w:rPr>
        <w:t>　　第三节 乘用车换电站行业兼并与重组整合分析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一、乘用车换电站行业兼并与重组整合动态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二、乘用车换电站行业兼并与重组整合发展趋势预测分析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乘用车换电站行业投资风险及应对策略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乘用车换电站行业SWOT模型分析</w:t>
      </w:r>
      <w:r>
        <w:rPr>
          <w:rFonts w:hint="eastAsia"/>
        </w:rPr>
        <w:br/>
      </w:r>
      <w:r>
        <w:rPr>
          <w:rFonts w:hint="eastAsia"/>
        </w:rPr>
        <w:t>　　　　一、乘用车换电站行业优势分析</w:t>
      </w:r>
      <w:r>
        <w:rPr>
          <w:rFonts w:hint="eastAsia"/>
        </w:rPr>
        <w:br/>
      </w:r>
      <w:r>
        <w:rPr>
          <w:rFonts w:hint="eastAsia"/>
        </w:rPr>
        <w:t>　　　　二、乘用车换电站行业劣势分析</w:t>
      </w:r>
      <w:r>
        <w:rPr>
          <w:rFonts w:hint="eastAsia"/>
        </w:rPr>
        <w:br/>
      </w:r>
      <w:r>
        <w:rPr>
          <w:rFonts w:hint="eastAsia"/>
        </w:rPr>
        <w:t>　　　　三、乘用车换电站行业机会分析</w:t>
      </w:r>
      <w:r>
        <w:rPr>
          <w:rFonts w:hint="eastAsia"/>
        </w:rPr>
        <w:br/>
      </w:r>
      <w:r>
        <w:rPr>
          <w:rFonts w:hint="eastAsia"/>
        </w:rPr>
        <w:t>　　　　四、乘用车换电站行业风险分析</w:t>
      </w:r>
      <w:r>
        <w:rPr>
          <w:rFonts w:hint="eastAsia"/>
        </w:rPr>
        <w:br/>
      </w:r>
      <w:r>
        <w:rPr>
          <w:rFonts w:hint="eastAsia"/>
        </w:rPr>
        <w:t>　　第二节 乘用车换电站行业投资风险及控制策略分析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一、乘用车换电站市场风险及控制策略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二、乘用车换电站行业政策风险及控制策略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三、乘用车换电站行业经营风险及控制策略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四、乘用车换电站同业竞争风险及控制策略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五、乘用车换电站行业其他风险及控制策略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2025-2031年中国乘用车换电站市场预测及发展建议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2025-2031年中国乘用车换电站市场预测分析</w:t>
      </w:r>
      <w:r>
        <w:rPr>
          <w:rFonts w:hint="eastAsia"/>
        </w:rPr>
        <w:br/>
      </w:r>
      <w:r>
        <w:rPr>
          <w:rFonts w:hint="eastAsia"/>
        </w:rPr>
        <w:t>　　　　一、中国乘用车换电站市场前景分析</w:t>
      </w:r>
      <w:r>
        <w:rPr>
          <w:rFonts w:hint="eastAsia"/>
        </w:rPr>
        <w:br/>
      </w:r>
      <w:r>
        <w:rPr>
          <w:rFonts w:hint="eastAsia"/>
        </w:rPr>
        <w:t>　　　　二、中国乘用车换电站发展趋势预测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2025-2031年中国乘用车换电站企业发展策略建议</w:t>
      </w:r>
      <w:r>
        <w:rPr>
          <w:rFonts w:hint="eastAsia"/>
        </w:rPr>
        <w:br/>
      </w:r>
      <w:r>
        <w:rPr>
          <w:rFonts w:hint="eastAsia"/>
        </w:rPr>
        <w:t>　　　　一、乘用车换电站企业融资策略</w:t>
      </w:r>
      <w:r>
        <w:rPr>
          <w:rFonts w:hint="eastAsia"/>
        </w:rPr>
        <w:br/>
      </w:r>
      <w:r>
        <w:rPr>
          <w:rFonts w:hint="eastAsia"/>
        </w:rPr>
        <w:t>　　　　二、乘用车换电站企业人才策略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2025-2031年中国乘用车换电站企业营销策略建议</w:t>
      </w:r>
      <w:r>
        <w:rPr>
          <w:rFonts w:hint="eastAsia"/>
        </w:rPr>
        <w:br/>
      </w:r>
      <w:r>
        <w:rPr>
          <w:rFonts w:hint="eastAsia"/>
        </w:rPr>
        <w:t>　　　　一、乘用车换电站企业定位策略</w:t>
      </w:r>
      <w:r>
        <w:rPr>
          <w:rFonts w:hint="eastAsia"/>
        </w:rPr>
        <w:br/>
      </w:r>
      <w:r>
        <w:rPr>
          <w:rFonts w:hint="eastAsia"/>
        </w:rPr>
        <w:t>　　　　二、乘用车换电站企业价格策略</w:t>
      </w:r>
      <w:r>
        <w:rPr>
          <w:rFonts w:hint="eastAsia"/>
        </w:rPr>
        <w:br/>
      </w:r>
      <w:r>
        <w:rPr>
          <w:rFonts w:hint="eastAsia"/>
        </w:rPr>
        <w:t>　　　　三、乘用车换电站企业促销策略</w:t>
      </w:r>
      <w:r>
        <w:rPr>
          <w:rFonts w:hint="eastAsia"/>
        </w:rPr>
        <w:br/>
      </w:r>
      <w:r>
        <w:rPr>
          <w:rFonts w:hint="eastAsia"/>
        </w:rPr>
        <w:t>　　第四节 中智~林~　乘用车换电站行业研究结论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乘用车换电站介绍</w:t>
      </w:r>
      <w:r>
        <w:rPr>
          <w:rFonts w:hint="eastAsia"/>
        </w:rPr>
        <w:br/>
      </w:r>
      <w:r>
        <w:rPr>
          <w:rFonts w:hint="eastAsia"/>
        </w:rPr>
        <w:t>　　图表 乘用车换电站图片</w:t>
      </w:r>
      <w:r>
        <w:rPr>
          <w:rFonts w:hint="eastAsia"/>
        </w:rPr>
        <w:br/>
      </w:r>
      <w:r>
        <w:rPr>
          <w:rFonts w:hint="eastAsia"/>
        </w:rPr>
        <w:t>　　图表 乘用车换电站产业链调研</w:t>
      </w:r>
      <w:r>
        <w:rPr>
          <w:rFonts w:hint="eastAsia"/>
        </w:rPr>
        <w:br/>
      </w:r>
      <w:r>
        <w:rPr>
          <w:rFonts w:hint="eastAsia"/>
        </w:rPr>
        <w:t>　　图表 乘用车换电站行业特点</w:t>
      </w:r>
      <w:r>
        <w:rPr>
          <w:rFonts w:hint="eastAsia"/>
        </w:rPr>
        <w:br/>
      </w:r>
      <w:r>
        <w:rPr>
          <w:rFonts w:hint="eastAsia"/>
        </w:rPr>
        <w:t>　　图表 乘用车换电站政策</w:t>
      </w:r>
      <w:r>
        <w:rPr>
          <w:rFonts w:hint="eastAsia"/>
        </w:rPr>
        <w:br/>
      </w:r>
      <w:r>
        <w:rPr>
          <w:rFonts w:hint="eastAsia"/>
        </w:rPr>
        <w:t>　　图表 乘用车换电站技术 标准</w:t>
      </w:r>
      <w:r>
        <w:rPr>
          <w:rFonts w:hint="eastAsia"/>
        </w:rPr>
        <w:br/>
      </w:r>
      <w:r>
        <w:rPr>
          <w:rFonts w:hint="eastAsia"/>
        </w:rPr>
        <w:t>　　图表 乘用车换电站最新消息 动态</w:t>
      </w:r>
      <w:r>
        <w:rPr>
          <w:rFonts w:hint="eastAsia"/>
        </w:rPr>
        <w:br/>
      </w:r>
      <w:r>
        <w:rPr>
          <w:rFonts w:hint="eastAsia"/>
        </w:rPr>
        <w:t>　　图表 乘用车换电站行业现状</w:t>
      </w:r>
      <w:r>
        <w:rPr>
          <w:rFonts w:hint="eastAsia"/>
        </w:rPr>
        <w:br/>
      </w:r>
      <w:r>
        <w:rPr>
          <w:rFonts w:hint="eastAsia"/>
        </w:rPr>
        <w:t>　　图表 2019-2024年乘用车换电站行业市场容量统计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2019-2024年中国乘用车换电站市场规模情况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2019-2024年中国乘用车换电站销售统计</w:t>
      </w:r>
      <w:r>
        <w:rPr>
          <w:rFonts w:hint="eastAsia"/>
        </w:rPr>
        <w:br/>
      </w:r>
      <w:r>
        <w:rPr>
          <w:rFonts w:hint="eastAsia"/>
        </w:rPr>
        <w:t>　　图表 2019-2024年中国乘用车换电站利润总额</w:t>
      </w:r>
      <w:r>
        <w:rPr>
          <w:rFonts w:hint="eastAsia"/>
        </w:rPr>
        <w:br/>
      </w:r>
      <w:r>
        <w:rPr>
          <w:rFonts w:hint="eastAsia"/>
        </w:rPr>
        <w:t>　　图表 2019-2024年中国乘用车换电站企业数量统计</w:t>
      </w:r>
      <w:r>
        <w:rPr>
          <w:rFonts w:hint="eastAsia"/>
        </w:rPr>
        <w:br/>
      </w:r>
      <w:r>
        <w:rPr>
          <w:rFonts w:hint="eastAsia"/>
        </w:rPr>
        <w:t>　　图表 2024年乘用车换电站成本和利润分析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2019-2024年中国乘用车换电站行业经营效益分析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2019-2024年中国乘用车换电站行业发展能力分析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2019-2024年中国乘用车换电站行业盈利能力分析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2019-2024年中国乘用车换电站行业运营能力分析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2019-2024年中国乘用车换电站行业偿债能力分析</w:t>
      </w:r>
      <w:r>
        <w:rPr>
          <w:rFonts w:hint="eastAsia"/>
        </w:rPr>
        <w:br/>
      </w:r>
      <w:r>
        <w:rPr>
          <w:rFonts w:hint="eastAsia"/>
        </w:rPr>
        <w:t>　　图表 乘用车换电站品牌分析</w:t>
      </w:r>
      <w:r>
        <w:rPr>
          <w:rFonts w:hint="eastAsia"/>
        </w:rPr>
        <w:br/>
      </w:r>
      <w:r>
        <w:rPr>
          <w:rFonts w:hint="eastAsia"/>
        </w:rPr>
        <w:t>　　图表 **地区乘用车换电站市场规模</w:t>
      </w:r>
      <w:r>
        <w:rPr>
          <w:rFonts w:hint="eastAsia"/>
        </w:rPr>
        <w:br/>
      </w:r>
      <w:r>
        <w:rPr>
          <w:rFonts w:hint="eastAsia"/>
        </w:rPr>
        <w:t>　　图表 **地区乘用车换电站行业市场需求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**地区乘用车换电站市场调研</w:t>
      </w:r>
      <w:r>
        <w:rPr>
          <w:rFonts w:hint="eastAsia"/>
        </w:rPr>
        <w:br/>
      </w:r>
      <w:r>
        <w:rPr>
          <w:rFonts w:hint="eastAsia"/>
        </w:rPr>
        <w:t>　　图表 **地区乘用车换电站行业市场需求分析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**地区乘用车换电站市场规模</w:t>
      </w:r>
      <w:r>
        <w:rPr>
          <w:rFonts w:hint="eastAsia"/>
        </w:rPr>
        <w:br/>
      </w:r>
      <w:r>
        <w:rPr>
          <w:rFonts w:hint="eastAsia"/>
        </w:rPr>
        <w:t>　　图表 **地区乘用车换电站行业市场需求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**地区乘用车换电站市场调研</w:t>
      </w:r>
      <w:r>
        <w:rPr>
          <w:rFonts w:hint="eastAsia"/>
        </w:rPr>
        <w:br/>
      </w:r>
      <w:r>
        <w:rPr>
          <w:rFonts w:hint="eastAsia"/>
        </w:rPr>
        <w:t>　　图表 **地区乘用车换电站市场需求分析</w:t>
      </w:r>
      <w:r>
        <w:rPr>
          <w:rFonts w:hint="eastAsia"/>
        </w:rPr>
        <w:br/>
      </w:r>
      <w:r>
        <w:rPr>
          <w:rFonts w:hint="eastAsia"/>
        </w:rPr>
        <w:t>　　图表 乘用车换电站上游发展</w:t>
      </w:r>
      <w:r>
        <w:rPr>
          <w:rFonts w:hint="eastAsia"/>
        </w:rPr>
        <w:br/>
      </w:r>
      <w:r>
        <w:rPr>
          <w:rFonts w:hint="eastAsia"/>
        </w:rPr>
        <w:t>　　图表 乘用车换电站下游发展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乘用车换电站企业（一）概况</w:t>
      </w:r>
      <w:r>
        <w:rPr>
          <w:rFonts w:hint="eastAsia"/>
        </w:rPr>
        <w:br/>
      </w:r>
      <w:r>
        <w:rPr>
          <w:rFonts w:hint="eastAsia"/>
        </w:rPr>
        <w:t>　　图表 企业乘用车换电站业务</w:t>
      </w:r>
      <w:r>
        <w:rPr>
          <w:rFonts w:hint="eastAsia"/>
        </w:rPr>
        <w:br/>
      </w:r>
      <w:r>
        <w:rPr>
          <w:rFonts w:hint="eastAsia"/>
        </w:rPr>
        <w:t>　　图表 乘用车换电站企业（一）经营情况分析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乘用车换电站企业（一）盈利能力情况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乘用车换电站企业（一）偿债能力情况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乘用车换电站企业（一）运营能力情况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乘用车换电站企业（一）成长能力情况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乘用车换电站企业（二）简介</w:t>
      </w:r>
      <w:r>
        <w:rPr>
          <w:rFonts w:hint="eastAsia"/>
        </w:rPr>
        <w:br/>
      </w:r>
      <w:r>
        <w:rPr>
          <w:rFonts w:hint="eastAsia"/>
        </w:rPr>
        <w:t>　　图表 企业乘用车换电站业务</w:t>
      </w:r>
      <w:r>
        <w:rPr>
          <w:rFonts w:hint="eastAsia"/>
        </w:rPr>
        <w:br/>
      </w:r>
      <w:r>
        <w:rPr>
          <w:rFonts w:hint="eastAsia"/>
        </w:rPr>
        <w:t>　　图表 乘用车换电站企业（二）经营情况分析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乘用车换电站企业（二）盈利能力情况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乘用车换电站企业（二）偿债能力情况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乘用车换电站企业（二）运营能力情况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乘用车换电站企业（二）成长能力情况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乘用车换电站企业（三）概况</w:t>
      </w:r>
      <w:r>
        <w:rPr>
          <w:rFonts w:hint="eastAsia"/>
        </w:rPr>
        <w:br/>
      </w:r>
      <w:r>
        <w:rPr>
          <w:rFonts w:hint="eastAsia"/>
        </w:rPr>
        <w:t>　　图表 企业乘用车换电站业务</w:t>
      </w:r>
      <w:r>
        <w:rPr>
          <w:rFonts w:hint="eastAsia"/>
        </w:rPr>
        <w:br/>
      </w:r>
      <w:r>
        <w:rPr>
          <w:rFonts w:hint="eastAsia"/>
        </w:rPr>
        <w:t>　　图表 乘用车换电站企业（三）经营情况分析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乘用车换电站企业（三）盈利能力情况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乘用车换电站企业（三）偿债能力情况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乘用车换电站企业（三）运营能力情况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乘用车换电站企业（三）成长能力情况</w:t>
      </w:r>
      <w:r>
        <w:rPr>
          <w:rFonts w:hint="eastAsia"/>
        </w:rPr>
        <w:br/>
      </w:r>
      <w:r>
        <w:rPr>
          <w:rFonts w:hint="eastAsia"/>
        </w:rPr>
        <w:t>　　图表 乘用车换电站企业（四）简介</w:t>
      </w:r>
      <w:r>
        <w:rPr>
          <w:rFonts w:hint="eastAsia"/>
        </w:rPr>
        <w:br/>
      </w:r>
      <w:r>
        <w:rPr>
          <w:rFonts w:hint="eastAsia"/>
        </w:rPr>
        <w:t>　　图表 企业乘用车换电站业务</w:t>
      </w:r>
      <w:r>
        <w:rPr>
          <w:rFonts w:hint="eastAsia"/>
        </w:rPr>
        <w:br/>
      </w:r>
      <w:r>
        <w:rPr>
          <w:rFonts w:hint="eastAsia"/>
        </w:rPr>
        <w:t>　　图表 乘用车换电站企业（四）经营情况分析</w:t>
      </w:r>
      <w:r>
        <w:rPr>
          <w:rFonts w:hint="eastAsia"/>
        </w:rPr>
        <w:br/>
      </w:r>
      <w:r>
        <w:rPr>
          <w:rFonts w:hint="eastAsia"/>
        </w:rPr>
        <w:t>　　图表 乘用车换电站企业（四）盈利能力情况</w:t>
      </w:r>
      <w:r>
        <w:rPr>
          <w:rFonts w:hint="eastAsia"/>
        </w:rPr>
        <w:br/>
      </w:r>
      <w:r>
        <w:rPr>
          <w:rFonts w:hint="eastAsia"/>
        </w:rPr>
        <w:t>　　图表 乘用车换电站企业（四）偿债能力情况</w:t>
      </w:r>
      <w:r>
        <w:rPr>
          <w:rFonts w:hint="eastAsia"/>
        </w:rPr>
        <w:br/>
      </w:r>
      <w:r>
        <w:rPr>
          <w:rFonts w:hint="eastAsia"/>
        </w:rPr>
        <w:t>　　图表 乘用车换电站企业（四）运营能力情况</w:t>
      </w:r>
      <w:r>
        <w:rPr>
          <w:rFonts w:hint="eastAsia"/>
        </w:rPr>
        <w:br/>
      </w:r>
      <w:r>
        <w:rPr>
          <w:rFonts w:hint="eastAsia"/>
        </w:rPr>
        <w:t>　　图表 乘用车换电站企业（四）成长能力情况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乘用车换电站投资、并购情况</w:t>
      </w:r>
      <w:r>
        <w:rPr>
          <w:rFonts w:hint="eastAsia"/>
        </w:rPr>
        <w:br/>
      </w:r>
      <w:r>
        <w:rPr>
          <w:rFonts w:hint="eastAsia"/>
        </w:rPr>
        <w:t>　　图表 乘用车换电站优势</w:t>
      </w:r>
      <w:r>
        <w:rPr>
          <w:rFonts w:hint="eastAsia"/>
        </w:rPr>
        <w:br/>
      </w:r>
      <w:r>
        <w:rPr>
          <w:rFonts w:hint="eastAsia"/>
        </w:rPr>
        <w:t>　　图表 乘用车换电站劣势</w:t>
      </w:r>
      <w:r>
        <w:rPr>
          <w:rFonts w:hint="eastAsia"/>
        </w:rPr>
        <w:br/>
      </w:r>
      <w:r>
        <w:rPr>
          <w:rFonts w:hint="eastAsia"/>
        </w:rPr>
        <w:t>　　图表 乘用车换电站机会</w:t>
      </w:r>
      <w:r>
        <w:rPr>
          <w:rFonts w:hint="eastAsia"/>
        </w:rPr>
        <w:br/>
      </w:r>
      <w:r>
        <w:rPr>
          <w:rFonts w:hint="eastAsia"/>
        </w:rPr>
        <w:t>　　图表 乘用车换电站威胁</w:t>
      </w:r>
      <w:r>
        <w:rPr>
          <w:rFonts w:hint="eastAsia"/>
        </w:rPr>
        <w:br/>
      </w:r>
      <w:r>
        <w:rPr>
          <w:rFonts w:hint="eastAsia"/>
        </w:rPr>
        <w:t>　　图表 进入乘用车换电站行业壁垒</w:t>
      </w:r>
      <w:r>
        <w:rPr>
          <w:rFonts w:hint="eastAsia"/>
        </w:rPr>
        <w:br/>
      </w:r>
      <w:r>
        <w:rPr>
          <w:rFonts w:hint="eastAsia"/>
        </w:rPr>
        <w:t>　　图表 乘用车换电站发展有利因素</w:t>
      </w:r>
      <w:r>
        <w:rPr>
          <w:rFonts w:hint="eastAsia"/>
        </w:rPr>
        <w:br/>
      </w:r>
      <w:r>
        <w:rPr>
          <w:rFonts w:hint="eastAsia"/>
        </w:rPr>
        <w:t>　　图表 乘用车换电站发展不利因素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2025-2031年中国乘用车换电站行业信息化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2025-2031年中国乘用车换电站行业市场容量预测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2025-2031年中国乘用车换电站行业市场规模预测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2025-2031年中国乘用车换电站行业风险</w:t>
      </w:r>
      <w:r>
        <w:rPr>
          <w:rFonts w:hint="eastAsia"/>
        </w:rPr>
        <w:br/>
      </w:r>
      <w:r>
        <w:rPr>
          <w:rFonts w:hint="eastAsia"/>
        </w:rPr>
        <w:t>　　图表 2025-2031年中国乘用车换电站市场前景分析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2025-2031年中国乘用车换电站发展趋势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54182baa64375" w:history="1">
        <w:r>
          <w:rPr>
            <w:rStyle w:val="Hyperlink"/>
          </w:rPr>
          <w:t>2025-2031年中国乘用车换电站市场调研与前景趋势报告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54182baa64375" w:history="1">
        <w:r>
          <w:rPr>
            <w:rStyle w:val="Hyperlink"/>
          </w:rPr>
          <w:t>https://www.20087.com/6/99/ChengYongCheHuanDianZhanHangYeQianJingQuShi.html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热点：什么是换电站、乘用车换电站设备供应市场、汽车换电站投资需要多少钱、乘用车换电站图纸、外卖换电站、乘用车换电站功率600KW预算多少钱、国家电网换电站、乘用车换电站安全吗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eb116592543ef" w:history="1">
      <w:r>
        <w:rPr>
          <w:rStyle w:val="Hyperlink"/>
        </w:rPr>
        <w:t>2025-2031年中国乘用车换电站市场调研与前景趋势报告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ChengYongCheHuanDianZhanHangYeQianJingQuShi.html" TargetMode="External" Id="R4b054182baa6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ChengYongCheHuanDianZhanHangYeQianJingQuShi.html" TargetMode="External" Id="R0bbeb1165925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2025-02-24T23:27:00Z</dcterms:created>
  <dcterms:modified xsi:type="dcterms:W3CDTF">2025-02-25T00:27:00Z</dcterms:modified>
  <dc:subject>2025-2031年中国乘用车换电站市场调研与前景趋势报告</dc:subject>
  <dc:title>2025-2031年中国乘用车换电站市场调研与前景趋势报告</dc:title>
  <cp:keywords>2025-2031年中国乘用车换电站市场调研与前景趋势报告</cp:keywords>
  <dc:description>2025-2031年中国乘用车换电站市场调研与前景趋势报告</dc:description>
</cp:coreProperties>
</file>