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15cee10d24753" w:history="1">
              <w:r>
                <w:rPr>
                  <w:rStyle w:val="Hyperlink"/>
                </w:rPr>
                <w:t>2026-2032年中国水电运维市场研究与前景趋势预测报告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15cee10d24753" w:history="1">
              <w:r>
                <w:rPr>
                  <w:rStyle w:val="Hyperlink"/>
                </w:rPr>
                <w:t>2026-2032年中国水电运维市场研究与前景趋势预测报告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15cee10d24753" w:history="1">
                <w:r>
                  <w:rPr>
                    <w:rStyle w:val="Hyperlink"/>
                  </w:rPr>
                  <w:t>https://www.20087.com/0/20/ShuiDianYunWeiHangYeQianJingFenXi.html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运维是对水力发电站及其配套输配电系统的日常运行维护、故障检修、设备更换与升级改造等技术服务，涵盖大中小型水电站、抽水蓄能电站等多种类型。目前，在能源结构优化与可再生能源占比提升背景下，水电运维市场需求稳步增长，部分企业通过引入智能巡检机器人、远程监控平台、状态评估系统等手段提升运维效率与安全保障能力。然而，行业内仍面临老旧电站基础设施老化、地理环境复杂、运维人员短缺、应急响应能力不足等问题，影响电站运行的稳定性和经济性。</w:t>
      </w:r>
      <w:r>
        <w:rPr>
          <w:rFonts w:hint="eastAsia"/>
        </w:rPr>
        <w:br/>
      </w:r>
      <w:r>
        <w:rPr>
          <w:rFonts w:hint="eastAsia"/>
        </w:rPr>
        <w:t>　　未来，水电运维将围绕数字化管理、预测性维护与绿色运营持续推进。市场调研网认为，结合AI算法、数字孪生建模、边缘计算等技术，实现设备运行状态实时感知与故障提前预警，提升运维科学性与响应效率。同时，推动老旧机组节能改造、生态流量保障、水库调度优化等绿色运维实践，提升水资源利用效率与生态环境友好性。政策层面或将加强对水电运维企业的能力认证与服务质量评估，并鼓励开展水电站智能化改造与区域运维中心建设，助力水电运维从传统人工维保向专业化、智能化、绿色化的现代能源服务体系跃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115cee10d24753" w:history="1">
        <w:r>
          <w:rPr>
            <w:rStyle w:val="Hyperlink"/>
          </w:rPr>
          <w:t>2026-2032年中国水电运维市场研究与前景趋势预测报告</w:t>
        </w:r>
      </w:hyperlink>
      <w:r>
        <w:rPr>
          <w:rFonts w:hint="eastAsia"/>
        </w:rPr>
        <w:t>》，2025年水电运维行业市场规模达 亿元，预计2032年市场规模将达 亿元，期间年均复合增长率（CAGR）达 %。报告基于多年行业研究经验，系统分析了水电运维产业链、市场规模、需求特征及价格趋势，客观呈现水电运维行业现状。报告科学预测了水电运维市场前景与发展方向，重点评估了水电运维重点企业的竞争格局与品牌影响力，同时挖掘水电运维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水电运维产业概述</w:t>
      </w:r>
      <w:r>
        <w:rPr>
          <w:rFonts w:hint="eastAsia"/>
        </w:rPr>
        <w:br/>
      </w:r>
      <w:r>
        <w:rPr>
          <w:rFonts w:hint="eastAsia"/>
        </w:rPr>
        <w:t>　　第一节 水电运维定义</w:t>
      </w:r>
      <w:r>
        <w:rPr>
          <w:rFonts w:hint="eastAsia"/>
        </w:rPr>
        <w:br/>
      </w:r>
      <w:r>
        <w:rPr>
          <w:rFonts w:hint="eastAsia"/>
        </w:rPr>
        <w:t>　　第二节 水电运维行业特点</w:t>
      </w:r>
      <w:r>
        <w:rPr>
          <w:rFonts w:hint="eastAsia"/>
        </w:rPr>
        <w:br/>
      </w:r>
      <w:r>
        <w:rPr>
          <w:rFonts w:hint="eastAsia"/>
        </w:rPr>
        <w:t>　　第三节 水电运维产业链分析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中国水电运维行业运行环境分析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中国水电运维运行经济环境分析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中国水电运维产业政策环境分析</w:t>
      </w:r>
      <w:r>
        <w:rPr>
          <w:rFonts w:hint="eastAsia"/>
        </w:rPr>
        <w:br/>
      </w:r>
      <w:r>
        <w:rPr>
          <w:rFonts w:hint="eastAsia"/>
        </w:rPr>
        <w:t>　　　　一、水电运维行业监管体制</w:t>
      </w:r>
      <w:r>
        <w:rPr>
          <w:rFonts w:hint="eastAsia"/>
        </w:rPr>
        <w:br/>
      </w:r>
      <w:r>
        <w:rPr>
          <w:rFonts w:hint="eastAsia"/>
        </w:rPr>
        <w:t>　　　　二、水电运维行业主要法规</w:t>
      </w:r>
      <w:r>
        <w:rPr>
          <w:rFonts w:hint="eastAsia"/>
        </w:rPr>
        <w:br/>
      </w:r>
      <w:r>
        <w:rPr>
          <w:rFonts w:hint="eastAsia"/>
        </w:rPr>
        <w:t>　　　　三、主要水电运维产业政策</w:t>
      </w:r>
      <w:r>
        <w:rPr>
          <w:rFonts w:hint="eastAsia"/>
        </w:rPr>
        <w:br/>
      </w:r>
      <w:r>
        <w:rPr>
          <w:rFonts w:hint="eastAsia"/>
        </w:rPr>
        <w:t>　　第三节 中国水电运维产业社会环境分析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全球水电运维行业发展态势分析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全球水电运维市场发展现状分析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国外主要国家水电运维市场现状</w:t>
      </w:r>
      <w:r>
        <w:rPr>
          <w:rFonts w:hint="eastAsia"/>
        </w:rPr>
        <w:br/>
      </w:r>
      <w:r>
        <w:rPr>
          <w:rFonts w:hint="eastAsia"/>
        </w:rPr>
        <w:t>　　第三节 全球水电运维行业发展趋势预测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中国水电运维行业市场分析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2020-2025年中国水电运维行业规模情况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2020-2025年中国水电运维市场规模情况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2020-2025年中国水电运维行业盈利情况分析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2020-2025年中国水电运维市场需求状况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2020-2025年中国水电运维行业市场供给状况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2020-2025年水电运维行业市场供需平衡状况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2025-2026年水电运维行业技术发展现状及趋势分析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水电运维行业技术发展现状分析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国内外水电运维行业技术差距分析及差距形成的主要原因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水电运维行业技术发展方向、趋势预测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提升水电运维行业技术能力策略建议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中国重点地区水电运维行业市场调研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重点地区（一）水电运维市场调研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重点地区（二）水电运维市场调研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重点地区（三）水电运维市场调研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重点地区（四）水电运维市场调研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重点地区（五）水电运维市场调研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中国水电运维行业价格走势及影响因素分析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国内水电运维行业价格回顾</w:t>
      </w:r>
      <w:r>
        <w:rPr>
          <w:rFonts w:hint="eastAsia"/>
        </w:rPr>
        <w:br/>
      </w:r>
      <w:r>
        <w:rPr>
          <w:rFonts w:hint="eastAsia"/>
        </w:rPr>
        <w:t>　　第二节 国内水电运维行业价格走势预测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国内水电运维行业价格影响因素分析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中国水电运维行业客户调研</w:t>
      </w:r>
      <w:r>
        <w:rPr>
          <w:rFonts w:hint="eastAsia"/>
        </w:rPr>
        <w:br/>
      </w:r>
      <w:r>
        <w:rPr>
          <w:rFonts w:hint="eastAsia"/>
        </w:rPr>
        <w:t>　　　　一、水电运维行业客户偏好调查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二、客户对水电运维品牌的首要认知渠道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三、水电运维品牌忠诚度调查</w:t>
      </w:r>
      <w:r>
        <w:rPr>
          <w:rFonts w:hint="eastAsia"/>
        </w:rPr>
        <w:br/>
      </w:r>
      <w:r>
        <w:rPr>
          <w:rFonts w:hint="eastAsia"/>
        </w:rPr>
        <w:t>　　　　四、水电运维行业客户消费理念调研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中国水电运维行业竞争格局分析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2025年水电运维行业集中度分析</w:t>
      </w:r>
      <w:r>
        <w:rPr>
          <w:rFonts w:hint="eastAsia"/>
        </w:rPr>
        <w:br/>
      </w:r>
      <w:r>
        <w:rPr>
          <w:rFonts w:hint="eastAsia"/>
        </w:rPr>
        <w:t>　　　　一、水电运维市场集中度分析</w:t>
      </w:r>
      <w:r>
        <w:rPr>
          <w:rFonts w:hint="eastAsia"/>
        </w:rPr>
        <w:br/>
      </w:r>
      <w:r>
        <w:rPr>
          <w:rFonts w:hint="eastAsia"/>
        </w:rPr>
        <w:t>　　　　二、水电运维企业集中度分析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2025-2026年水电运维行业竞争格局分析</w:t>
      </w:r>
      <w:r>
        <w:rPr>
          <w:rFonts w:hint="eastAsia"/>
        </w:rPr>
        <w:br/>
      </w:r>
      <w:r>
        <w:rPr>
          <w:rFonts w:hint="eastAsia"/>
        </w:rPr>
        <w:t>　　　　一、水电运维行业竞争策略分析</w:t>
      </w:r>
      <w:r>
        <w:rPr>
          <w:rFonts w:hint="eastAsia"/>
        </w:rPr>
        <w:br/>
      </w:r>
      <w:r>
        <w:rPr>
          <w:rFonts w:hint="eastAsia"/>
        </w:rPr>
        <w:t>　　　　二、水电运维行业竞争格局展望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三、我国水电运维市场竞争趋势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水电运维行业重点企业发展调研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水电运维行业企业经营策略研究分析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水电运维企业多样化经营策略分析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一、水电运维企业多样化经营情况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二、现行水电运维行业多样化经营的方向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大型水电运维企业集团未来发展策略分析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对中小水电运维企业生产经营的建议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水电运维行业投资风险与控制策略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水电运维行业SWOT模型分析</w:t>
      </w:r>
      <w:r>
        <w:rPr>
          <w:rFonts w:hint="eastAsia"/>
        </w:rPr>
        <w:br/>
      </w:r>
      <w:r>
        <w:rPr>
          <w:rFonts w:hint="eastAsia"/>
        </w:rPr>
        <w:t>　　　　一、水电运维行业优势分析</w:t>
      </w:r>
      <w:r>
        <w:rPr>
          <w:rFonts w:hint="eastAsia"/>
        </w:rPr>
        <w:br/>
      </w:r>
      <w:r>
        <w:rPr>
          <w:rFonts w:hint="eastAsia"/>
        </w:rPr>
        <w:t>　　　　二、水电运维行业劣势分析</w:t>
      </w:r>
      <w:r>
        <w:rPr>
          <w:rFonts w:hint="eastAsia"/>
        </w:rPr>
        <w:br/>
      </w:r>
      <w:r>
        <w:rPr>
          <w:rFonts w:hint="eastAsia"/>
        </w:rPr>
        <w:t>　　　　三、水电运维行业机会分析</w:t>
      </w:r>
      <w:r>
        <w:rPr>
          <w:rFonts w:hint="eastAsia"/>
        </w:rPr>
        <w:br/>
      </w:r>
      <w:r>
        <w:rPr>
          <w:rFonts w:hint="eastAsia"/>
        </w:rPr>
        <w:t>　　　　四、水电运维行业风险分析</w:t>
      </w:r>
      <w:r>
        <w:rPr>
          <w:rFonts w:hint="eastAsia"/>
        </w:rPr>
        <w:br/>
      </w:r>
      <w:r>
        <w:rPr>
          <w:rFonts w:hint="eastAsia"/>
        </w:rPr>
        <w:t>　　第二节 水电运维行业投资风险及控制策略分析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一、水电运维市场风险及控制策略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二、水电运维行业政策风险及控制策略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三、水电运维行业经营风险及控制策略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四、水电运维同业竞争风险及控制策略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五、水电运维行业其他风险及控制策略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2026-2032年中国水电运维行业投资潜力及发展趋势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2026-2032年水电运维行业投资潜力分析</w:t>
      </w:r>
      <w:r>
        <w:rPr>
          <w:rFonts w:hint="eastAsia"/>
        </w:rPr>
        <w:br/>
      </w:r>
      <w:r>
        <w:rPr>
          <w:rFonts w:hint="eastAsia"/>
        </w:rPr>
        <w:t>　　　　一、水电运维行业重点可投资领域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二、水电运维行业目标市场需求潜力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三、水电运维行业投资潜力综合评判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 2026-2032年中国水电运维行业发展趋势分析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一、2026年水电运维市场前景分析</w:t>
      </w:r>
      <w:r>
        <w:rPr>
          <w:rFonts w:hint="eastAsia"/>
        </w:rPr>
        <w:br/>
      </w:r>
      <w:r>
        <w:rPr>
          <w:rFonts w:hint="eastAsia"/>
        </w:rPr>
        <w:t>　　　　二、2026年水电运维发展趋势预测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三、2026-2032年我国水电运维行业发展剖析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五、未来水电运维行业发展变局剖析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水电运维介绍</w:t>
      </w:r>
      <w:r>
        <w:rPr>
          <w:rFonts w:hint="eastAsia"/>
        </w:rPr>
        <w:br/>
      </w:r>
      <w:r>
        <w:rPr>
          <w:rFonts w:hint="eastAsia"/>
        </w:rPr>
        <w:t>　　图表 水电运维图片</w:t>
      </w:r>
      <w:r>
        <w:rPr>
          <w:rFonts w:hint="eastAsia"/>
        </w:rPr>
        <w:br/>
      </w:r>
      <w:r>
        <w:rPr>
          <w:rFonts w:hint="eastAsia"/>
        </w:rPr>
        <w:t>　　图表 水电运维主要特点</w:t>
      </w:r>
      <w:r>
        <w:rPr>
          <w:rFonts w:hint="eastAsia"/>
        </w:rPr>
        <w:br/>
      </w:r>
      <w:r>
        <w:rPr>
          <w:rFonts w:hint="eastAsia"/>
        </w:rPr>
        <w:t>　　图表 水电运维发展有利因素分析</w:t>
      </w:r>
      <w:r>
        <w:rPr>
          <w:rFonts w:hint="eastAsia"/>
        </w:rPr>
        <w:br/>
      </w:r>
      <w:r>
        <w:rPr>
          <w:rFonts w:hint="eastAsia"/>
        </w:rPr>
        <w:t>　　图表 水电运维发展不利因素分析</w:t>
      </w:r>
      <w:r>
        <w:rPr>
          <w:rFonts w:hint="eastAsia"/>
        </w:rPr>
        <w:br/>
      </w:r>
      <w:r>
        <w:rPr>
          <w:rFonts w:hint="eastAsia"/>
        </w:rPr>
        <w:t>　　图表 进入水电运维行业壁垒</w:t>
      </w:r>
      <w:r>
        <w:rPr>
          <w:rFonts w:hint="eastAsia"/>
        </w:rPr>
        <w:br/>
      </w:r>
      <w:r>
        <w:rPr>
          <w:rFonts w:hint="eastAsia"/>
        </w:rPr>
        <w:t>　　图表 水电运维政策</w:t>
      </w:r>
      <w:r>
        <w:rPr>
          <w:rFonts w:hint="eastAsia"/>
        </w:rPr>
        <w:br/>
      </w:r>
      <w:r>
        <w:rPr>
          <w:rFonts w:hint="eastAsia"/>
        </w:rPr>
        <w:t>　　图表 水电运维技术 标准</w:t>
      </w:r>
      <w:r>
        <w:rPr>
          <w:rFonts w:hint="eastAsia"/>
        </w:rPr>
        <w:br/>
      </w:r>
      <w:r>
        <w:rPr>
          <w:rFonts w:hint="eastAsia"/>
        </w:rPr>
        <w:t>　　图表 水电运维产业链分析</w:t>
      </w:r>
      <w:r>
        <w:rPr>
          <w:rFonts w:hint="eastAsia"/>
        </w:rPr>
        <w:br/>
      </w:r>
      <w:r>
        <w:rPr>
          <w:rFonts w:hint="eastAsia"/>
        </w:rPr>
        <w:t>　　图表 水电运维品牌分析</w:t>
      </w:r>
      <w:r>
        <w:rPr>
          <w:rFonts w:hint="eastAsia"/>
        </w:rPr>
        <w:br/>
      </w:r>
      <w:r>
        <w:rPr>
          <w:rFonts w:hint="eastAsia"/>
        </w:rPr>
        <w:t>　　图表 2025年水电运维需求分析</w:t>
      </w:r>
      <w:r>
        <w:rPr>
          <w:rFonts w:hint="eastAsia"/>
        </w:rPr>
        <w:br/>
      </w:r>
      <w:r>
        <w:rPr>
          <w:rFonts w:hint="eastAsia"/>
        </w:rPr>
        <w:t>　　图表 2020-2025年中国水电运维市场规模分析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2020-2025年中国水电运维销售情况</w:t>
      </w:r>
      <w:r>
        <w:rPr>
          <w:rFonts w:hint="eastAsia"/>
        </w:rPr>
        <w:br/>
      </w:r>
      <w:r>
        <w:rPr>
          <w:rFonts w:hint="eastAsia"/>
        </w:rPr>
        <w:t>　　图表 水电运维价格走势</w:t>
      </w:r>
      <w:r>
        <w:rPr>
          <w:rFonts w:hint="eastAsia"/>
        </w:rPr>
        <w:br/>
      </w:r>
      <w:r>
        <w:rPr>
          <w:rFonts w:hint="eastAsia"/>
        </w:rPr>
        <w:t>　　图表 2026年中国水电运维公司数量统计 单位：家</w:t>
      </w:r>
      <w:r>
        <w:rPr>
          <w:rFonts w:hint="eastAsia"/>
        </w:rPr>
        <w:br/>
      </w:r>
      <w:r>
        <w:rPr>
          <w:rFonts w:hint="eastAsia"/>
        </w:rPr>
        <w:t>　　图表 水电运维成本和利润分析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华东地区水电运维市场规模情况</w:t>
      </w:r>
      <w:r>
        <w:rPr>
          <w:rFonts w:hint="eastAsia"/>
        </w:rPr>
        <w:br/>
      </w:r>
      <w:r>
        <w:rPr>
          <w:rFonts w:hint="eastAsia"/>
        </w:rPr>
        <w:t>　　图表 华东地区水电运维市场销售额</w:t>
      </w:r>
      <w:r>
        <w:rPr>
          <w:rFonts w:hint="eastAsia"/>
        </w:rPr>
        <w:br/>
      </w:r>
      <w:r>
        <w:rPr>
          <w:rFonts w:hint="eastAsia"/>
        </w:rPr>
        <w:t>　　图表 华南地区水电运维市场规模情况</w:t>
      </w:r>
      <w:r>
        <w:rPr>
          <w:rFonts w:hint="eastAsia"/>
        </w:rPr>
        <w:br/>
      </w:r>
      <w:r>
        <w:rPr>
          <w:rFonts w:hint="eastAsia"/>
        </w:rPr>
        <w:t>　　图表 华南地区水电运维市场销售额</w:t>
      </w:r>
      <w:r>
        <w:rPr>
          <w:rFonts w:hint="eastAsia"/>
        </w:rPr>
        <w:br/>
      </w:r>
      <w:r>
        <w:rPr>
          <w:rFonts w:hint="eastAsia"/>
        </w:rPr>
        <w:t>　　图表 华北地区水电运维市场规模情况</w:t>
      </w:r>
      <w:r>
        <w:rPr>
          <w:rFonts w:hint="eastAsia"/>
        </w:rPr>
        <w:br/>
      </w:r>
      <w:r>
        <w:rPr>
          <w:rFonts w:hint="eastAsia"/>
        </w:rPr>
        <w:t>　　图表 华北地区水电运维市场销售额</w:t>
      </w:r>
      <w:r>
        <w:rPr>
          <w:rFonts w:hint="eastAsia"/>
        </w:rPr>
        <w:br/>
      </w:r>
      <w:r>
        <w:rPr>
          <w:rFonts w:hint="eastAsia"/>
        </w:rPr>
        <w:t>　　图表 华中地区水电运维市场规模情况</w:t>
      </w:r>
      <w:r>
        <w:rPr>
          <w:rFonts w:hint="eastAsia"/>
        </w:rPr>
        <w:br/>
      </w:r>
      <w:r>
        <w:rPr>
          <w:rFonts w:hint="eastAsia"/>
        </w:rPr>
        <w:t>　　图表 华中地区水电运维市场销售额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水电运维投资、并购现状分析</w:t>
      </w:r>
      <w:r>
        <w:rPr>
          <w:rFonts w:hint="eastAsia"/>
        </w:rPr>
        <w:br/>
      </w:r>
      <w:r>
        <w:rPr>
          <w:rFonts w:hint="eastAsia"/>
        </w:rPr>
        <w:t>　　图表 水电运维上游、下游研究分析</w:t>
      </w:r>
      <w:r>
        <w:rPr>
          <w:rFonts w:hint="eastAsia"/>
        </w:rPr>
        <w:br/>
      </w:r>
      <w:r>
        <w:rPr>
          <w:rFonts w:hint="eastAsia"/>
        </w:rPr>
        <w:t>　　图表 水电运维最新消息</w:t>
      </w:r>
      <w:r>
        <w:rPr>
          <w:rFonts w:hint="eastAsia"/>
        </w:rPr>
        <w:br/>
      </w:r>
      <w:r>
        <w:rPr>
          <w:rFonts w:hint="eastAsia"/>
        </w:rPr>
        <w:t>　　图表 水电运维企业简介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水电运维企业经营情况</w:t>
      </w:r>
      <w:r>
        <w:rPr>
          <w:rFonts w:hint="eastAsia"/>
        </w:rPr>
        <w:br/>
      </w:r>
      <w:r>
        <w:rPr>
          <w:rFonts w:hint="eastAsia"/>
        </w:rPr>
        <w:t>　　图表 水电运维企业(二)简介</w:t>
      </w:r>
      <w:r>
        <w:rPr>
          <w:rFonts w:hint="eastAsia"/>
        </w:rPr>
        <w:br/>
      </w:r>
      <w:r>
        <w:rPr>
          <w:rFonts w:hint="eastAsia"/>
        </w:rPr>
        <w:t>　　图表 企业水电运维业务</w:t>
      </w:r>
      <w:r>
        <w:rPr>
          <w:rFonts w:hint="eastAsia"/>
        </w:rPr>
        <w:br/>
      </w:r>
      <w:r>
        <w:rPr>
          <w:rFonts w:hint="eastAsia"/>
        </w:rPr>
        <w:t>　　图表 水电运维企业(二)经营情况</w:t>
      </w:r>
      <w:r>
        <w:rPr>
          <w:rFonts w:hint="eastAsia"/>
        </w:rPr>
        <w:br/>
      </w:r>
      <w:r>
        <w:rPr>
          <w:rFonts w:hint="eastAsia"/>
        </w:rPr>
        <w:t>　　图表 水电运维企业(三)调研</w:t>
      </w:r>
      <w:r>
        <w:rPr>
          <w:rFonts w:hint="eastAsia"/>
        </w:rPr>
        <w:br/>
      </w:r>
      <w:r>
        <w:rPr>
          <w:rFonts w:hint="eastAsia"/>
        </w:rPr>
        <w:t>　　图表 企业水电运维业务分析</w:t>
      </w:r>
      <w:r>
        <w:rPr>
          <w:rFonts w:hint="eastAsia"/>
        </w:rPr>
        <w:br/>
      </w:r>
      <w:r>
        <w:rPr>
          <w:rFonts w:hint="eastAsia"/>
        </w:rPr>
        <w:t>　　图表 水电运维企业(三)经营情况</w:t>
      </w:r>
      <w:r>
        <w:rPr>
          <w:rFonts w:hint="eastAsia"/>
        </w:rPr>
        <w:br/>
      </w:r>
      <w:r>
        <w:rPr>
          <w:rFonts w:hint="eastAsia"/>
        </w:rPr>
        <w:t>　　图表 水电运维企业(四)介绍</w:t>
      </w:r>
      <w:r>
        <w:rPr>
          <w:rFonts w:hint="eastAsia"/>
        </w:rPr>
        <w:br/>
      </w:r>
      <w:r>
        <w:rPr>
          <w:rFonts w:hint="eastAsia"/>
        </w:rPr>
        <w:t>　　图表 企业水电运维产品服务</w:t>
      </w:r>
      <w:r>
        <w:rPr>
          <w:rFonts w:hint="eastAsia"/>
        </w:rPr>
        <w:br/>
      </w:r>
      <w:r>
        <w:rPr>
          <w:rFonts w:hint="eastAsia"/>
        </w:rPr>
        <w:t>　　图表 水电运维企业(四)经营情况</w:t>
      </w:r>
      <w:r>
        <w:rPr>
          <w:rFonts w:hint="eastAsia"/>
        </w:rPr>
        <w:br/>
      </w:r>
      <w:r>
        <w:rPr>
          <w:rFonts w:hint="eastAsia"/>
        </w:rPr>
        <w:t>　　图表 水电运维企业(五)简介</w:t>
      </w:r>
      <w:r>
        <w:rPr>
          <w:rFonts w:hint="eastAsia"/>
        </w:rPr>
        <w:br/>
      </w:r>
      <w:r>
        <w:rPr>
          <w:rFonts w:hint="eastAsia"/>
        </w:rPr>
        <w:t>　　图表 企业水电运维业务分析</w:t>
      </w:r>
      <w:r>
        <w:rPr>
          <w:rFonts w:hint="eastAsia"/>
        </w:rPr>
        <w:br/>
      </w:r>
      <w:r>
        <w:rPr>
          <w:rFonts w:hint="eastAsia"/>
        </w:rPr>
        <w:t>　　图表 水电运维企业(五)经营情况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水电运维行业生命周期</w:t>
      </w:r>
      <w:r>
        <w:rPr>
          <w:rFonts w:hint="eastAsia"/>
        </w:rPr>
        <w:br/>
      </w:r>
      <w:r>
        <w:rPr>
          <w:rFonts w:hint="eastAsia"/>
        </w:rPr>
        <w:t>　　图表 水电运维优势、劣势、机会、威胁分析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水电运维市场容量</w:t>
      </w:r>
      <w:r>
        <w:rPr>
          <w:rFonts w:hint="eastAsia"/>
        </w:rPr>
        <w:br/>
      </w:r>
      <w:r>
        <w:rPr>
          <w:rFonts w:hint="eastAsia"/>
        </w:rPr>
        <w:t>　　图表 水电运维发展前景</w:t>
      </w:r>
      <w:r>
        <w:rPr>
          <w:rFonts w:hint="eastAsia"/>
        </w:rPr>
        <w:br/>
      </w:r>
      <w:r>
        <w:rPr>
          <w:rFonts w:hint="eastAsia"/>
        </w:rPr>
        <w:t>　　图表 2026-2032年中国水电运维市场规模预测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2026-2032年中国水电运维销售预测</w:t>
      </w:r>
      <w:r>
        <w:rPr>
          <w:rFonts w:hint="eastAsia"/>
        </w:rPr>
        <w:br/>
      </w:r>
      <w:r>
        <w:rPr>
          <w:rFonts w:hint="eastAsia"/>
        </w:rPr>
        <w:t>　　图表 水电运维主要驱动因素</w:t>
      </w:r>
      <w:r>
        <w:rPr>
          <w:rFonts w:hint="eastAsia"/>
        </w:rPr>
        <w:br/>
      </w:r>
      <w:r>
        <w:rPr>
          <w:rFonts w:hint="eastAsia"/>
        </w:rPr>
        <w:t>　　图表 水电运维发展趋势预测</w:t>
      </w:r>
      <w:r>
        <w:rPr>
          <w:rFonts w:hint="eastAsia"/>
        </w:rPr>
        <w:br/>
      </w:r>
      <w:r>
        <w:rPr>
          <w:rFonts w:hint="eastAsia"/>
        </w:rPr>
        <w:t>　　图表 水电运维注意事项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15cee10d24753" w:history="1">
        <w:r>
          <w:rPr>
            <w:rStyle w:val="Hyperlink"/>
          </w:rPr>
          <w:t>2026-2032年中国水电运维市场研究与前景趋势预测报告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15cee10d24753" w:history="1">
        <w:r>
          <w:rPr>
            <w:rStyle w:val="Hyperlink"/>
          </w:rPr>
          <w:t>https://www.20087.com/0/20/ShuiDianYunWeiHangYeQianJingFenXi.html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热点：电网自动化运维、水电运维岗介绍、电网运维、水电运维工程师、水电站运维是做什么的、水电运维专业好吗?、运维工程师、水电运维中心是干嘛的、电力运维人员是干嘛的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0cc3c17a0417d" w:history="1">
      <w:r>
        <w:rPr>
          <w:rStyle w:val="Hyperlink"/>
        </w:rPr>
        <w:t>2026-2032年中国水电运维市场研究与前景趋势预测报告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ShuiDianYunWeiHangYeQianJingFenXi.html" TargetMode="External" Id="R5f115cee10d2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ShuiDianYunWeiHangYeQianJingFenXi.html" TargetMode="External" Id="Rfc50cc3c17a0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2026-05-22T05:28:05Z</dcterms:created>
  <dcterms:modified xsi:type="dcterms:W3CDTF">2026-05-22T06:28:05Z</dcterms:modified>
  <dc:subject>2026-2032年中国水电运维市场研究与前景趋势预测报告</dc:subject>
  <dc:title>2026-2032年中国水电运维市场研究与前景趋势预测报告</dc:title>
  <cp:keywords>2026-2032年中国水电运维市场研究与前景趋势预测报告</cp:keywords>
  <dc:description>2026-2032年中国水电运维市场研究与前景趋势预测报告</dc:description>
</cp:coreProperties>
</file>