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bc0c9421449b6" w:history="1">
              <w:r>
                <w:rPr>
                  <w:rStyle w:val="Hyperlink"/>
                </w:rPr>
                <w:t>中国陶瓷饰品市场现状与发展前景分析（2025-2031年）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bc0c9421449b6" w:history="1">
              <w:r>
                <w:rPr>
                  <w:rStyle w:val="Hyperlink"/>
                </w:rPr>
                <w:t>中国陶瓷饰品市场现状与发展前景分析（2025-2031年）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bc0c9421449b6" w:history="1">
                <w:r>
                  <w:rPr>
                    <w:rStyle w:val="Hyperlink"/>
                  </w:rPr>
                  <w:t>https://www.20087.com/6/31/TaoCiShiPinShiChangQianJingFenXi.html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饰品是一种集艺术性和实用性于一体的工艺品，近年来随着个性化消费趋势的兴起和陶瓷制作技术的创新，其设计和市场表现呈现出多元化和高端化的特点。现代陶瓷饰品不仅继承了传统陶瓷的精美工艺，还融入了现代设计理念和时尚元素，如简约风格、抽象艺术等，满足了不同消费者的文化品味和审美需求。同时，陶瓷饰品的材质和制作工艺也在不断进步，如使用高岭土、骨瓷等优质原料，以及激光雕刻、3D打印等新技术，提升了饰品的质感和细节表现力。</w:t>
      </w:r>
      <w:r>
        <w:rPr>
          <w:rFonts w:hint="eastAsia"/>
        </w:rPr>
        <w:br/>
      </w:r>
      <w:r>
        <w:rPr>
          <w:rFonts w:hint="eastAsia"/>
        </w:rPr>
        <w:t>　　未来，陶瓷饰品的发展将更加注重文化融合和科技创新。文化融合方面，将加强与世界各地文化艺术的交流，开发具有跨文化特色的陶瓷饰品，如结合东方禅意与西方抽象艺术的作品，拓展陶瓷饰品的市场边界。科技创新方面，将探索使用智能材料和互动技术，如温感变色、声音响应等，赋予陶瓷饰品更多功能性，提升消费者的体验感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bc0c9421449b6" w:history="1">
        <w:r>
          <w:rPr>
            <w:rStyle w:val="Hyperlink"/>
          </w:rPr>
          <w:t>中国陶瓷饰品市场现状与发展前景分析（2025-2031年）</w:t>
        </w:r>
      </w:hyperlink>
      <w:r>
        <w:rPr>
          <w:rFonts w:hint="eastAsia"/>
        </w:rPr>
        <w:t>》是陶瓷饰品项目研究团队依托多年行业监测经验，结合我国陶瓷饰品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陶瓷饰品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陶瓷饰品行业概述</w:t>
      </w:r>
      <w:r>
        <w:rPr>
          <w:rFonts w:hint="eastAsia"/>
        </w:rPr>
        <w:br/>
      </w:r>
      <w:r>
        <w:rPr>
          <w:rFonts w:hint="eastAsia"/>
        </w:rPr>
        <w:t>　　第一节 陶瓷饰品定义与分类</w:t>
      </w:r>
      <w:r>
        <w:rPr>
          <w:rFonts w:hint="eastAsia"/>
        </w:rPr>
        <w:br/>
      </w:r>
      <w:r>
        <w:rPr>
          <w:rFonts w:hint="eastAsia"/>
        </w:rPr>
        <w:t>　　第二节 陶瓷饰品应用领域</w:t>
      </w:r>
      <w:r>
        <w:rPr>
          <w:rFonts w:hint="eastAsia"/>
        </w:rPr>
        <w:br/>
      </w:r>
      <w:r>
        <w:rPr>
          <w:rFonts w:hint="eastAsia"/>
        </w:rPr>
        <w:t>　　第三节 陶瓷饰品行业经济指标分析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一、陶瓷饰品行业赢利性评估</w:t>
      </w:r>
      <w:r>
        <w:rPr>
          <w:rFonts w:hint="eastAsia"/>
        </w:rPr>
        <w:br/>
      </w:r>
      <w:r>
        <w:rPr>
          <w:rFonts w:hint="eastAsia"/>
        </w:rPr>
        <w:t>　　　　二、陶瓷饰品行业成长速度分析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五、陶瓷饰品行业风险性评估</w:t>
      </w:r>
      <w:r>
        <w:rPr>
          <w:rFonts w:hint="eastAsia"/>
        </w:rPr>
        <w:br/>
      </w:r>
      <w:r>
        <w:rPr>
          <w:rFonts w:hint="eastAsia"/>
        </w:rPr>
        <w:t>　　　　六、陶瓷饰品行业周期性分析</w:t>
      </w:r>
      <w:r>
        <w:rPr>
          <w:rFonts w:hint="eastAsia"/>
        </w:rPr>
        <w:br/>
      </w:r>
      <w:r>
        <w:rPr>
          <w:rFonts w:hint="eastAsia"/>
        </w:rPr>
        <w:t>　　　　七、陶瓷饰品行业竞争程度指标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全球陶瓷饰品市场发展分析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一、陶瓷饰品技术发展趋势</w:t>
      </w:r>
      <w:r>
        <w:rPr>
          <w:rFonts w:hint="eastAsia"/>
        </w:rPr>
        <w:br/>
      </w:r>
      <w:r>
        <w:rPr>
          <w:rFonts w:hint="eastAsia"/>
        </w:rPr>
        <w:t>　　　　二、陶瓷饰品行业发展趋势</w:t>
      </w:r>
      <w:r>
        <w:rPr>
          <w:rFonts w:hint="eastAsia"/>
        </w:rPr>
        <w:br/>
      </w:r>
      <w:r>
        <w:rPr>
          <w:rFonts w:hint="eastAsia"/>
        </w:rPr>
        <w:t>　　　　三、陶瓷饰品行业发展潜力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中国陶瓷饰品行业市场分析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一、2020-2024年陶瓷饰品行业数据与增长趋势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三、2025-2031年陶瓷饰品产量预测</w:t>
      </w:r>
      <w:r>
        <w:rPr>
          <w:rFonts w:hint="eastAsia"/>
        </w:rPr>
        <w:br/>
      </w:r>
      <w:r>
        <w:rPr>
          <w:rFonts w:hint="eastAsia"/>
        </w:rPr>
        <w:t>　　第三节 2025-2031年陶瓷饰品市场需求与销售分析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一、2023-2024年陶瓷饰品行业需求现状</w:t>
      </w:r>
      <w:r>
        <w:rPr>
          <w:rFonts w:hint="eastAsia"/>
        </w:rPr>
        <w:br/>
      </w:r>
      <w:r>
        <w:rPr>
          <w:rFonts w:hint="eastAsia"/>
        </w:rPr>
        <w:t>　　　　二、陶瓷饰品客户群体与需求特点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中国陶瓷饰品细分市场分析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2023-2024年中国陶瓷饰品技术发展研究</w:t>
      </w:r>
      <w:r>
        <w:rPr>
          <w:rFonts w:hint="eastAsia"/>
        </w:rPr>
        <w:br/>
      </w:r>
      <w:r>
        <w:rPr>
          <w:rFonts w:hint="eastAsia"/>
        </w:rPr>
        <w:t>　　第一节 当前陶瓷饰品技术发展现状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陶瓷饰品技术未来发展趋势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一、2020-2024年陶瓷饰品进口规模分析</w:t>
      </w:r>
      <w:r>
        <w:rPr>
          <w:rFonts w:hint="eastAsia"/>
        </w:rPr>
        <w:br/>
      </w:r>
      <w:r>
        <w:rPr>
          <w:rFonts w:hint="eastAsia"/>
        </w:rPr>
        <w:t>　　　　二、陶瓷饰品主要进口来源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一、2020-2024年陶瓷饰品出口规模分析</w:t>
      </w:r>
      <w:r>
        <w:rPr>
          <w:rFonts w:hint="eastAsia"/>
        </w:rPr>
        <w:br/>
      </w:r>
      <w:r>
        <w:rPr>
          <w:rFonts w:hint="eastAsia"/>
        </w:rPr>
        <w:t>　　　　二、陶瓷饰品主要出口目的地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一、陶瓷饰品企业数量与结构</w:t>
      </w:r>
      <w:r>
        <w:rPr>
          <w:rFonts w:hint="eastAsia"/>
        </w:rPr>
        <w:br/>
      </w:r>
      <w:r>
        <w:rPr>
          <w:rFonts w:hint="eastAsia"/>
        </w:rPr>
        <w:t>　　　　二、陶瓷饰品从业人员规模</w:t>
      </w:r>
      <w:r>
        <w:rPr>
          <w:rFonts w:hint="eastAsia"/>
        </w:rPr>
        <w:br/>
      </w:r>
      <w:r>
        <w:rPr>
          <w:rFonts w:hint="eastAsia"/>
        </w:rPr>
        <w:t>　　　　三、陶瓷饰品行业资产状况</w:t>
      </w:r>
      <w:r>
        <w:rPr>
          <w:rFonts w:hint="eastAsia"/>
        </w:rPr>
        <w:br/>
      </w:r>
      <w:r>
        <w:rPr>
          <w:rFonts w:hint="eastAsia"/>
        </w:rPr>
        <w:t>　　第二节 中国陶瓷饰品行业财务指标总体分析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中国陶瓷饰品行业竞争格局分析</w:t>
      </w:r>
      <w:r>
        <w:rPr>
          <w:rFonts w:hint="eastAsia"/>
        </w:rPr>
        <w:br/>
      </w:r>
      <w:r>
        <w:rPr>
          <w:rFonts w:hint="eastAsia"/>
        </w:rPr>
        <w:t>　　第一节 陶瓷饰品行业竞争格局总览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2023-2024年陶瓷饰品行业竞争力分析</w:t>
      </w:r>
      <w:r>
        <w:rPr>
          <w:rFonts w:hint="eastAsia"/>
        </w:rPr>
        <w:br/>
      </w:r>
      <w:r>
        <w:rPr>
          <w:rFonts w:hint="eastAsia"/>
        </w:rPr>
        <w:t>　　　　一、陶瓷饰品供应商议价能力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2025年中国陶瓷饰品企业发展策略分析</w:t>
      </w:r>
      <w:r>
        <w:rPr>
          <w:rFonts w:hint="eastAsia"/>
        </w:rPr>
        <w:br/>
      </w:r>
      <w:r>
        <w:rPr>
          <w:rFonts w:hint="eastAsia"/>
        </w:rPr>
        <w:t>　　第一节 陶瓷饰品市场策略分析</w:t>
      </w:r>
      <w:r>
        <w:rPr>
          <w:rFonts w:hint="eastAsia"/>
        </w:rPr>
        <w:br/>
      </w:r>
      <w:r>
        <w:rPr>
          <w:rFonts w:hint="eastAsia"/>
        </w:rPr>
        <w:t>　　　　一、陶瓷饰品市场定位与拓展策略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陶瓷饰品销售策略分析</w:t>
      </w:r>
      <w:r>
        <w:rPr>
          <w:rFonts w:hint="eastAsia"/>
        </w:rPr>
        <w:br/>
      </w:r>
      <w:r>
        <w:rPr>
          <w:rFonts w:hint="eastAsia"/>
        </w:rPr>
        <w:t>　　　　一、陶瓷饰品销售渠道与网络建设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提高陶瓷饰品企业竞争力建议</w:t>
      </w:r>
      <w:r>
        <w:rPr>
          <w:rFonts w:hint="eastAsia"/>
        </w:rPr>
        <w:br/>
      </w:r>
      <w:r>
        <w:rPr>
          <w:rFonts w:hint="eastAsia"/>
        </w:rPr>
        <w:t>　　　　一、陶瓷饰品技术创新与管理优化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陶瓷饰品品牌战略思考</w:t>
      </w:r>
      <w:r>
        <w:rPr>
          <w:rFonts w:hint="eastAsia"/>
        </w:rPr>
        <w:br/>
      </w:r>
      <w:r>
        <w:rPr>
          <w:rFonts w:hint="eastAsia"/>
        </w:rPr>
        <w:t>　　　　一、陶瓷饰品品牌建设与维护</w:t>
      </w:r>
      <w:r>
        <w:rPr>
          <w:rFonts w:hint="eastAsia"/>
        </w:rPr>
        <w:br/>
      </w:r>
      <w:r>
        <w:rPr>
          <w:rFonts w:hint="eastAsia"/>
        </w:rPr>
        <w:t>　　　　二、陶瓷饰品品牌影响力与市场竞争力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中国陶瓷饰品行业风险与对策</w:t>
      </w:r>
      <w:r>
        <w:rPr>
          <w:rFonts w:hint="eastAsia"/>
        </w:rPr>
        <w:br/>
      </w:r>
      <w:r>
        <w:rPr>
          <w:rFonts w:hint="eastAsia"/>
        </w:rPr>
        <w:t>　　第一节 陶瓷饰品行业SWOT分析</w:t>
      </w:r>
      <w:r>
        <w:rPr>
          <w:rFonts w:hint="eastAsia"/>
        </w:rPr>
        <w:br/>
      </w:r>
      <w:r>
        <w:rPr>
          <w:rFonts w:hint="eastAsia"/>
        </w:rPr>
        <w:t>　　　　一、陶瓷饰品行业优势分析</w:t>
      </w:r>
      <w:r>
        <w:rPr>
          <w:rFonts w:hint="eastAsia"/>
        </w:rPr>
        <w:br/>
      </w:r>
      <w:r>
        <w:rPr>
          <w:rFonts w:hint="eastAsia"/>
        </w:rPr>
        <w:t>　　　　二、陶瓷饰品行业劣势分析</w:t>
      </w:r>
      <w:r>
        <w:rPr>
          <w:rFonts w:hint="eastAsia"/>
        </w:rPr>
        <w:br/>
      </w:r>
      <w:r>
        <w:rPr>
          <w:rFonts w:hint="eastAsia"/>
        </w:rPr>
        <w:t>　　　　三、陶瓷饰品市场机会探索</w:t>
      </w:r>
      <w:r>
        <w:rPr>
          <w:rFonts w:hint="eastAsia"/>
        </w:rPr>
        <w:br/>
      </w:r>
      <w:r>
        <w:rPr>
          <w:rFonts w:hint="eastAsia"/>
        </w:rPr>
        <w:t>　　　　四、陶瓷饰品市场威胁评估</w:t>
      </w:r>
      <w:r>
        <w:rPr>
          <w:rFonts w:hint="eastAsia"/>
        </w:rPr>
        <w:br/>
      </w:r>
      <w:r>
        <w:rPr>
          <w:rFonts w:hint="eastAsia"/>
        </w:rPr>
        <w:t>　　第二节 陶瓷饰品行业风险及对策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中~智~林~－陶瓷饰品行业发展建议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2020-2024年中国陶瓷饰品市场规模及增长情况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2020-2024年中国陶瓷饰品行业产量及增长趋势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2025-2031年中国陶瓷饰品行业产量预测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2020-2024年中国陶瓷饰品行业市场需求及增长情况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2025-2031年中国陶瓷饰品行业市场需求预测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2020-2024年中国陶瓷饰品行业利润及增长情况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**地区陶瓷饰品行业市场需求情况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2020-2024年中国陶瓷饰品行业进口量及增速统计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2020-2024年中国陶瓷饰品行业出口量及增速统计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陶瓷饰品重点企业经营情况分析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2025-2031年中国陶瓷饰品市场需求预测</w:t>
      </w:r>
      <w:r>
        <w:rPr>
          <w:rFonts w:hint="eastAsia"/>
        </w:rPr>
        <w:br/>
      </w:r>
      <w:r>
        <w:rPr>
          <w:rFonts w:hint="eastAsia"/>
        </w:rPr>
        <w:t>　　图表 2025年陶瓷饰品发展趋势预测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bc0c9421449b6" w:history="1">
        <w:r>
          <w:rPr>
            <w:rStyle w:val="Hyperlink"/>
          </w:rPr>
          <w:t>中国陶瓷饰品市场现状与发展前景分析（2025-2031年）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bc0c9421449b6" w:history="1">
        <w:r>
          <w:rPr>
            <w:rStyle w:val="Hyperlink"/>
          </w:rPr>
          <w:t>https://www.20087.com/6/31/TaoCiShiPinShiChangQianJingFenXi.html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da572d66249d4" w:history="1">
      <w:r>
        <w:rPr>
          <w:rStyle w:val="Hyperlink"/>
        </w:rPr>
        <w:t>中国陶瓷饰品市场现状与发展前景分析（2025-2031年）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aoCiShiPinShiChangQianJingFenXi.html" TargetMode="External" Id="Rcd3bc0c94214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aoCiShiPinShiChangQianJingFenXi.html" TargetMode="External" Id="R338da572d66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2024-12-31T06:10:58Z</dcterms:created>
  <dcterms:modified xsi:type="dcterms:W3CDTF">2024-12-31T07:10:58Z</dcterms:modified>
  <dc:subject>中国陶瓷饰品市场现状与发展前景分析（2025-2031年）</dc:subject>
  <dc:title>中国陶瓷饰品市场现状与发展前景分析（2025-2031年）</dc:title>
  <cp:keywords>中国陶瓷饰品市场现状与发展前景分析（2025-2031年）</cp:keywords>
  <dc:description>中国陶瓷饰品市场现状与发展前景分析（2025-2031年）</dc:description>
</cp:coreProperties>
</file>