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71b52ba8477a" w:history="1">
              <w:r>
                <w:rPr>
                  <w:rStyle w:val="Hyperlink"/>
                </w:rPr>
                <w:t>2023-2029年中国有机颜料行业现状研究分析与市场前景预测报告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71b52ba8477a" w:history="1">
              <w:r>
                <w:rPr>
                  <w:rStyle w:val="Hyperlink"/>
                </w:rPr>
                <w:t>2023-2029年中国有机颜料行业现状研究分析与市场前景预测报告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f71b52ba8477a" w:history="1">
                <w:r>
                  <w:rPr>
                    <w:rStyle w:val="Hyperlink"/>
                  </w:rPr>
                  <w:t>https://www.20087.com/0/92/YouJiYanLiaoDeQianJingQuShi.html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、良好的着色力和耐候性，广泛应用于涂料、印刷油墨、塑料和纺织品等行业。近年来，随着环保法规的趋严和消费者对健康、安全产品的需求增加，有机颜料行业正面临转型升级的压力。传统有机颜料生产过程中存在的污染问题和潜在的健康风险，促使行业寻求更环保、更安全的替代品。</w:t>
      </w:r>
      <w:r>
        <w:rPr>
          <w:rFonts w:hint="eastAsia"/>
        </w:rPr>
        <w:br/>
      </w:r>
      <w:r>
        <w:rPr>
          <w:rFonts w:hint="eastAsia"/>
        </w:rPr>
        <w:t>　　未来，有机颜料的发展将更加注重可持续性和安全性。一方面，通过研发新的合成路线和采用更环保的溶剂，减少有害物质的排放，提高生产过程的清洁度。另一方面，开发基于天然资源的有机颜料，如从植物和微生物中提取的色素，以及使用可降解和无毒性的有机颜料，以满足市场对绿色产品的需求。此外，随着纳米技术和材料科学的进步，将推动新型有机颜料的开发，以实现更高的色彩饱和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71b52ba8477a" w:history="1">
        <w:r>
          <w:rPr>
            <w:rStyle w:val="Hyperlink"/>
          </w:rPr>
          <w:t>2023-2029年中国有机颜料行业现状研究分析与市场前景预测报告</w:t>
        </w:r>
      </w:hyperlink>
      <w:r>
        <w:rPr>
          <w:rFonts w:hint="eastAsia"/>
        </w:rPr>
        <w:t>》通过严谨的内容、翔实的分析、权威的数据和直观的图表，全面解析了有机颜料行业的市场规模、需求变化、价格波动以及产业链构成。有机颜料报告深入剖析了当前市场现状，科学预测了未来有机颜料市场前景与发展趋势，特别关注了有机颜料细分市场的机会与挑战。同时，对有机颜料重点企业的竞争地位、品牌影响力和市场集中度进行了全面评估。有机颜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2023年有机颜料行业环境分析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中国有机颜料行业技术环境分析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一、中国有机颜料技术发展概况</w:t>
      </w:r>
      <w:r>
        <w:rPr>
          <w:rFonts w:hint="eastAsia"/>
        </w:rPr>
        <w:br/>
      </w:r>
      <w:r>
        <w:rPr>
          <w:rFonts w:hint="eastAsia"/>
        </w:rPr>
        <w:t>　　　　二、中国有机颜料产品工艺特点或流程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三、中国有机颜料行业技术发展趋势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2018-2023年中国有机颜料市场调研</w:t>
      </w:r>
      <w:r>
        <w:rPr>
          <w:rFonts w:hint="eastAsia"/>
        </w:rPr>
        <w:br/>
      </w:r>
      <w:r>
        <w:rPr>
          <w:rFonts w:hint="eastAsia"/>
        </w:rPr>
        <w:t>　　第一节 有机颜料市场现状分析及预测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一、2018-2023年中国有机颜料市场规模分析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二、2023-2029年中国有机颜料市场规模预测</w:t>
      </w:r>
      <w:r>
        <w:rPr>
          <w:rFonts w:hint="eastAsia"/>
        </w:rPr>
        <w:br/>
      </w:r>
      <w:r>
        <w:rPr>
          <w:rFonts w:hint="eastAsia"/>
        </w:rPr>
        <w:t>　　第二节 有机颜料产品产能分析及预测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一、2018-2023年中国有机颜料产能分析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二、2023-2029年中国有机颜料产能预测</w:t>
      </w:r>
      <w:r>
        <w:rPr>
          <w:rFonts w:hint="eastAsia"/>
        </w:rPr>
        <w:br/>
      </w:r>
      <w:r>
        <w:rPr>
          <w:rFonts w:hint="eastAsia"/>
        </w:rPr>
        <w:t>　　第三节 有机颜料产品产量分析及预测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一、2018-2023年中国有机颜料产量分析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二、2023-2029年中国有机颜料产量预测</w:t>
      </w:r>
      <w:r>
        <w:rPr>
          <w:rFonts w:hint="eastAsia"/>
        </w:rPr>
        <w:br/>
      </w:r>
      <w:r>
        <w:rPr>
          <w:rFonts w:hint="eastAsia"/>
        </w:rPr>
        <w:t>　　第四节 有机颜料市场需求分析及预测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一、2018-2023年中国有机颜料市场需求分析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二、2023-2029年中国有机颜料行业现状分析</w:t>
      </w:r>
      <w:r>
        <w:rPr>
          <w:rFonts w:hint="eastAsia"/>
        </w:rPr>
        <w:br/>
      </w:r>
      <w:r>
        <w:rPr>
          <w:rFonts w:hint="eastAsia"/>
        </w:rPr>
        <w:t>　　第五节 有机颜料进、出口数据分析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一、2018-2023年中国有机颜料进、出口数据分析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二、2023-2029年中国有机颜料产品未来进、出口情况预测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有机颜料细分行业调研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有机颜料产业渠道分析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2022-2023年中国有机颜料产品的需求地域分布结构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二、有机颜料产品的需求地域分布结构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2018-2023年中国有机颜料产品重点区域市场消费情况分析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2022-2023年中国有机颜料产品的经销模式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有机颜料行业国际化营销模式分析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2022-2023年中国有机颜料产品生产及销售投资运作模式分析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有机颜料特色厂商发展分析</w:t>
      </w:r>
      <w:r>
        <w:rPr>
          <w:rFonts w:hint="eastAsia"/>
        </w:rPr>
        <w:br/>
      </w:r>
      <w:r>
        <w:rPr>
          <w:rFonts w:hint="eastAsia"/>
        </w:rPr>
        <w:t>　　第一节 先尼科化工（上海）有限公司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科莱恩颜料（天津）有限公司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瑞安宝源化工有限公司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浙江胜达祥伟化工有限公司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有机颜料行业相关产业分析</w:t>
      </w:r>
      <w:r>
        <w:rPr>
          <w:rFonts w:hint="eastAsia"/>
        </w:rPr>
        <w:br/>
      </w:r>
      <w:r>
        <w:rPr>
          <w:rFonts w:hint="eastAsia"/>
        </w:rPr>
        <w:t>　　第一节 有机颜料行业产业链概述</w:t>
      </w:r>
      <w:r>
        <w:rPr>
          <w:rFonts w:hint="eastAsia"/>
        </w:rPr>
        <w:br/>
      </w:r>
      <w:r>
        <w:rPr>
          <w:rFonts w:hint="eastAsia"/>
        </w:rPr>
        <w:t>　　第二节 有机颜料上游行业发展状况分析</w:t>
      </w:r>
      <w:r>
        <w:rPr>
          <w:rFonts w:hint="eastAsia"/>
        </w:rPr>
        <w:br/>
      </w:r>
      <w:r>
        <w:rPr>
          <w:rFonts w:hint="eastAsia"/>
        </w:rPr>
        <w:t>　　第三节 有机颜料下游行业发展情况分析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未来几年内中国有机颜料行业竞争格局发展趋势分析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2023-2029年有机颜料行业前景展望与趋势预测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有机颜料行业投资价值分析</w:t>
      </w:r>
      <w:r>
        <w:rPr>
          <w:rFonts w:hint="eastAsia"/>
        </w:rPr>
        <w:br/>
      </w:r>
      <w:r>
        <w:rPr>
          <w:rFonts w:hint="eastAsia"/>
        </w:rPr>
        <w:t>　　第二节 2023-2029年中国有机颜料行业投资机会分析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2023-2029年中国有机颜料行业投资热点及未来投资方向分析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2023-2029年中国有机颜料行业未来市场前景预测分析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2023-2029年有机颜料行业投资前景建议研究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2023-2029年中国有机颜料行业发展的关键要素</w:t>
      </w:r>
      <w:r>
        <w:rPr>
          <w:rFonts w:hint="eastAsia"/>
        </w:rPr>
        <w:br/>
      </w:r>
      <w:r>
        <w:rPr>
          <w:rFonts w:hint="eastAsia"/>
        </w:rPr>
        <w:t>　　第二节 2023-2029年中国有机颜料投资机会分析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2023-2029年中国有机颜料投资前景分析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中⋅智⋅林－市场分析有机颜料项目的投资建议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有机颜料行业历程</w:t>
      </w:r>
      <w:r>
        <w:rPr>
          <w:rFonts w:hint="eastAsia"/>
        </w:rPr>
        <w:br/>
      </w:r>
      <w:r>
        <w:rPr>
          <w:rFonts w:hint="eastAsia"/>
        </w:rPr>
        <w:t>　　图表 有机颜料行业生命周期</w:t>
      </w:r>
      <w:r>
        <w:rPr>
          <w:rFonts w:hint="eastAsia"/>
        </w:rPr>
        <w:br/>
      </w:r>
      <w:r>
        <w:rPr>
          <w:rFonts w:hint="eastAsia"/>
        </w:rPr>
        <w:t>　　图表 有机颜料行业产业链分析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有机颜料行业动态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2018-2023年中国有机颜料进口数量分析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2018-2023年中国有机颜料进口金额分析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2018-2023年中国有机颜料出口数量分析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2018-2023年中国有机颜料出口金额分析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71b52ba8477a" w:history="1">
        <w:r>
          <w:rPr>
            <w:rStyle w:val="Hyperlink"/>
          </w:rPr>
          <w:t>2023-2029年中国有机颜料行业现状研究分析与市场前景预测报告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f71b52ba8477a" w:history="1">
        <w:r>
          <w:rPr>
            <w:rStyle w:val="Hyperlink"/>
          </w:rPr>
          <w:t>https://www.20087.com/0/92/YouJiYanLiaoDeQianJingQuShi.html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f660abec4d58" w:history="1">
      <w:r>
        <w:rPr>
          <w:rStyle w:val="Hyperlink"/>
        </w:rPr>
        <w:t>2023-2029年中国有机颜料行业现状研究分析与市场前景预测报告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JiYanLiaoDeQianJingQuShi.html" TargetMode="External" Id="Rfe2f71b52ba8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JiYanLiaoDeQianJingQuShi.html" TargetMode="External" Id="Rc317f660abe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2023-09-30T01:24:21Z</dcterms:created>
  <dcterms:modified xsi:type="dcterms:W3CDTF">2023-09-30T02:24:21Z</dcterms:modified>
  <dc:subject>2023-2029年中国有机颜料行业现状研究分析与市场前景预测报告</dc:subject>
  <dc:title>2023-2029年中国有机颜料行业现状研究分析与市场前景预测报告</dc:title>
  <cp:keywords>2023-2029年中国有机颜料行业现状研究分析与市场前景预测报告</cp:keywords>
  <dc:description>2023-2029年中国有机颜料行业现状研究分析与市场前景预测报告</dc:description>
</cp:coreProperties>
</file>