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69b1dcf744b6c" w:history="1">
              <w:r>
                <w:rPr>
                  <w:rStyle w:val="Hyperlink"/>
                </w:rPr>
                <w:t>2025-2031年中国餐厨垃圾处理行业发展研究与前景分析报告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69b1dcf744b6c" w:history="1">
              <w:r>
                <w:rPr>
                  <w:rStyle w:val="Hyperlink"/>
                </w:rPr>
                <w:t>2025-2031年中国餐厨垃圾处理行业发展研究与前景分析报告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69b1dcf744b6c" w:history="1">
                <w:r>
                  <w:rPr>
                    <w:rStyle w:val="Hyperlink"/>
                  </w:rPr>
                  <w:t>https://www.20087.com/6/22/CanChuLaJiChuLiFaZhanQianJingFenXi.html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近年来受到了广泛关注，尤其是在全球推动可持续发展和循环经济的背景下。传统填埋和焚烧的方式由于环境污染和资源浪费问题，逐渐被厌氧消化、堆肥化、生物转化等更环保、资源化的方法取代。这些技术不仅能减少垃圾量，还能从中回收能源（如沼气）、肥料和生物燃料，实现餐厨垃圾的资源化利用。同时，政策法规的完善和公众环保意识的提升，为餐厨垃圾处理行业的发展提供了良好环境。</w:t>
      </w:r>
      <w:r>
        <w:rPr>
          <w:rFonts w:hint="eastAsia"/>
        </w:rPr>
        <w:br/>
      </w:r>
      <w:r>
        <w:rPr>
          <w:rFonts w:hint="eastAsia"/>
        </w:rPr>
        <w:t>　　未来，餐厨垃圾处理行业将朝着更加高效、智能和环保的方向发展。物联网、大数据等技术的应用将实现餐厨垃圾收集、处理过程的智能化管理，提高资源回收效率和环保效果。此外，随着生物技术的进步，如酶解技术、微生物发酵等，餐厨垃圾转化为高附加值产品的可能性将进一步增加，推动行业向循环经济模式转型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69b1dcf744b6c" w:history="1">
        <w:r>
          <w:rPr>
            <w:rStyle w:val="Hyperlink"/>
          </w:rPr>
          <w:t>2025-2031年中国餐厨垃圾处理行业发展研究与前景分析报告</w:t>
        </w:r>
      </w:hyperlink>
      <w:r>
        <w:rPr>
          <w:rFonts w:hint="eastAsia"/>
        </w:rPr>
        <w:t>》基于多年餐厨垃圾处理行业研究积累，结合当前市场发展现状，依托国家权威数据资源和长期市场监测数据库，对餐厨垃圾处理行业进行了全面调研与分析。报告详细阐述了餐厨垃圾处理市场规模、市场前景、发展趋势、技术现状及未来方向，重点分析了行业内主要企业的竞争格局，并通过SWOT分析揭示了餐厨垃圾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a69b1dcf744b6c" w:history="1">
        <w:r>
          <w:rPr>
            <w:rStyle w:val="Hyperlink"/>
          </w:rPr>
          <w:t>2025-2031年中国餐厨垃圾处理行业发展研究与前景分析报告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》为投资者提供了准确的市场现状解读，帮助预判行业前景，挖掘投资价值，同时从投资策略和营销策略等角度提出实用建议，助力投资者在餐厨垃圾处理行业中把握机遇、规避风险。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餐厨垃圾处理产业概述</w:t>
      </w:r>
      <w:r>
        <w:rPr>
          <w:rFonts w:hint="eastAsia"/>
        </w:rPr>
        <w:br/>
      </w:r>
      <w:r>
        <w:rPr>
          <w:rFonts w:hint="eastAsia"/>
        </w:rPr>
        <w:t>　　第一节 餐厨垃圾处理定义</w:t>
      </w:r>
      <w:r>
        <w:rPr>
          <w:rFonts w:hint="eastAsia"/>
        </w:rPr>
        <w:br/>
      </w:r>
      <w:r>
        <w:rPr>
          <w:rFonts w:hint="eastAsia"/>
        </w:rPr>
        <w:t>　　第二节 餐厨垃圾处理行业特点</w:t>
      </w:r>
      <w:r>
        <w:rPr>
          <w:rFonts w:hint="eastAsia"/>
        </w:rPr>
        <w:br/>
      </w:r>
      <w:r>
        <w:rPr>
          <w:rFonts w:hint="eastAsia"/>
        </w:rPr>
        <w:t>　　第三节 餐厨垃圾处理发展历程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2024-2025年中国餐厨垃圾处理行业运行环境分析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餐厨垃圾处理行业经济环境分析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餐厨垃圾处理产业政策环境分析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二、餐厨垃圾处理行业主要法规政策</w:t>
      </w:r>
      <w:r>
        <w:rPr>
          <w:rFonts w:hint="eastAsia"/>
        </w:rPr>
        <w:br/>
      </w:r>
      <w:r>
        <w:rPr>
          <w:rFonts w:hint="eastAsia"/>
        </w:rPr>
        <w:t>　　第三节 餐厨垃圾处理产业社会环境分析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2024-2025年全球餐厨垃圾处理行业发展态势分析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全球餐厨垃圾处理市场发展现状分析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全球主要国家、地区餐厨垃圾处理市场现状</w:t>
      </w:r>
      <w:r>
        <w:rPr>
          <w:rFonts w:hint="eastAsia"/>
        </w:rPr>
        <w:br/>
      </w:r>
      <w:r>
        <w:rPr>
          <w:rFonts w:hint="eastAsia"/>
        </w:rPr>
        <w:t>　　第三节 全球餐厨垃圾处理行业发展趋势预测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中国餐厨垃圾处理行业发展调研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2019-2024年中国餐厨垃圾处理行业规模情况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一、餐厨垃圾处理行业市场规模状况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二、餐厨垃圾处理行业单位规模状况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三、餐厨垃圾处理行业人员规模状况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2019-2024年中国餐厨垃圾处理行业财务能力分析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2024-2025年中国餐厨垃圾处理行业热点动态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2024-2025年中国餐厨垃圾处理行业面临的挑战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中国餐厨垃圾处理行业重点地区市场调研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**地区餐厨垃圾处理发展现状及趋势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国内餐厨垃圾处理行业价格回顾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国内餐厨垃圾处理行业价格走势预测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国内餐厨垃圾处理行业价格影响因素分析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一、餐厨垃圾处理行业客户偏好调查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二、客户对餐厨垃圾处理品牌的首要认知渠道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三、餐厨垃圾处理品牌忠诚度调查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四、餐厨垃圾处理行业客户消费理念调研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2025年餐厨垃圾处理行业集中度分析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二、餐厨垃圾处理企业集中度分析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三、我国餐厨垃圾处理市场竞争趋势</w:t>
      </w:r>
      <w:r>
        <w:rPr>
          <w:rFonts w:hint="eastAsia"/>
        </w:rPr>
        <w:br/>
      </w:r>
      <w:r>
        <w:rPr>
          <w:rFonts w:hint="eastAsia"/>
        </w:rPr>
        <w:t>　　第三节 餐厨垃圾处理行业兼并与重组整合分析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二、餐厨垃圾处理行业兼并与重组整合发展趋势预测分析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餐厨垃圾处理行业投资风险及应对策略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餐厨垃圾处理行业SWOT模型分析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四、餐厨垃圾处理行业风险分析</w:t>
      </w:r>
      <w:r>
        <w:rPr>
          <w:rFonts w:hint="eastAsia"/>
        </w:rPr>
        <w:br/>
      </w:r>
      <w:r>
        <w:rPr>
          <w:rFonts w:hint="eastAsia"/>
        </w:rPr>
        <w:t>　　第二节 餐厨垃圾处理行业投资风险及控制策略分析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二、餐厨垃圾处理行业政策风险及控制策略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三、餐厨垃圾处理行业经营风险及控制策略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四、餐厨垃圾处理同业竞争风险及控制策略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五、餐厨垃圾处理行业其他风险及控制策略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2025-2031年中国餐厨垃圾处理市场预测及发展建议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2025-2031年中国餐厨垃圾处理市场预测分析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一、中国餐厨垃圾处理市场前景分析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二、中国餐厨垃圾处理发展趋势预测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2025-2031年中国餐厨垃圾处理企业发展策略建议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一、餐厨垃圾处理企业融资策略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二、餐厨垃圾处理企业人才策略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2025-2031年中国餐厨垃圾处理企业营销策略建议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一、餐厨垃圾处理企业定位策略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二、餐厨垃圾处理企业价格策略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三、餐厨垃圾处理企业促销策略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中智-林-餐厨垃圾处理行业研究结论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餐厨垃圾处理介绍</w:t>
      </w:r>
      <w:r>
        <w:rPr>
          <w:rFonts w:hint="eastAsia"/>
        </w:rPr>
        <w:br/>
      </w:r>
      <w:r>
        <w:rPr>
          <w:rFonts w:hint="eastAsia"/>
        </w:rPr>
        <w:t>　　图表 餐厨垃圾处理图片</w:t>
      </w:r>
      <w:r>
        <w:rPr>
          <w:rFonts w:hint="eastAsia"/>
        </w:rPr>
        <w:br/>
      </w:r>
      <w:r>
        <w:rPr>
          <w:rFonts w:hint="eastAsia"/>
        </w:rPr>
        <w:t>　　图表 餐厨垃圾处理产业链分析</w:t>
      </w:r>
      <w:r>
        <w:rPr>
          <w:rFonts w:hint="eastAsia"/>
        </w:rPr>
        <w:br/>
      </w:r>
      <w:r>
        <w:rPr>
          <w:rFonts w:hint="eastAsia"/>
        </w:rPr>
        <w:t>　　图表 餐厨垃圾处理主要特点</w:t>
      </w:r>
      <w:r>
        <w:rPr>
          <w:rFonts w:hint="eastAsia"/>
        </w:rPr>
        <w:br/>
      </w:r>
      <w:r>
        <w:rPr>
          <w:rFonts w:hint="eastAsia"/>
        </w:rPr>
        <w:t>　　图表 餐厨垃圾处理政策分析</w:t>
      </w:r>
      <w:r>
        <w:rPr>
          <w:rFonts w:hint="eastAsia"/>
        </w:rPr>
        <w:br/>
      </w:r>
      <w:r>
        <w:rPr>
          <w:rFonts w:hint="eastAsia"/>
        </w:rPr>
        <w:t>　　图表 餐厨垃圾处理标准 技术</w:t>
      </w:r>
      <w:r>
        <w:rPr>
          <w:rFonts w:hint="eastAsia"/>
        </w:rPr>
        <w:br/>
      </w:r>
      <w:r>
        <w:rPr>
          <w:rFonts w:hint="eastAsia"/>
        </w:rPr>
        <w:t>　　图表 餐厨垃圾处理最新消息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2019-2024年餐厨垃圾处理行业市场容量统计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餐厨垃圾处理价格走势</w:t>
      </w:r>
      <w:r>
        <w:rPr>
          <w:rFonts w:hint="eastAsia"/>
        </w:rPr>
        <w:br/>
      </w:r>
      <w:r>
        <w:rPr>
          <w:rFonts w:hint="eastAsia"/>
        </w:rPr>
        <w:t>　　图表 2024年餐厨垃圾处理成本和利润分析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2024年中国餐厨垃圾处理行业竞争力分析</w:t>
      </w:r>
      <w:r>
        <w:rPr>
          <w:rFonts w:hint="eastAsia"/>
        </w:rPr>
        <w:br/>
      </w:r>
      <w:r>
        <w:rPr>
          <w:rFonts w:hint="eastAsia"/>
        </w:rPr>
        <w:t>　　图表 餐厨垃圾处理优势</w:t>
      </w:r>
      <w:r>
        <w:rPr>
          <w:rFonts w:hint="eastAsia"/>
        </w:rPr>
        <w:br/>
      </w:r>
      <w:r>
        <w:rPr>
          <w:rFonts w:hint="eastAsia"/>
        </w:rPr>
        <w:t>　　图表 餐厨垃圾处理劣势</w:t>
      </w:r>
      <w:r>
        <w:rPr>
          <w:rFonts w:hint="eastAsia"/>
        </w:rPr>
        <w:br/>
      </w:r>
      <w:r>
        <w:rPr>
          <w:rFonts w:hint="eastAsia"/>
        </w:rPr>
        <w:t>　　图表 餐厨垃圾处理机会</w:t>
      </w:r>
      <w:r>
        <w:rPr>
          <w:rFonts w:hint="eastAsia"/>
        </w:rPr>
        <w:br/>
      </w:r>
      <w:r>
        <w:rPr>
          <w:rFonts w:hint="eastAsia"/>
        </w:rPr>
        <w:t>　　图表 餐厨垃圾处理威胁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餐厨垃圾处理品牌分析</w:t>
      </w:r>
      <w:r>
        <w:rPr>
          <w:rFonts w:hint="eastAsia"/>
        </w:rPr>
        <w:br/>
      </w:r>
      <w:r>
        <w:rPr>
          <w:rFonts w:hint="eastAsia"/>
        </w:rPr>
        <w:t>　　图表 餐厨垃圾处理企业（一）概述</w:t>
      </w:r>
      <w:r>
        <w:rPr>
          <w:rFonts w:hint="eastAsia"/>
        </w:rPr>
        <w:br/>
      </w:r>
      <w:r>
        <w:rPr>
          <w:rFonts w:hint="eastAsia"/>
        </w:rPr>
        <w:t>　　图表 企业餐厨垃圾处理业务分析</w:t>
      </w:r>
      <w:r>
        <w:rPr>
          <w:rFonts w:hint="eastAsia"/>
        </w:rPr>
        <w:br/>
      </w:r>
      <w:r>
        <w:rPr>
          <w:rFonts w:hint="eastAsia"/>
        </w:rPr>
        <w:t>　　图表 餐厨垃圾处理企业（一）经营情况分析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企业餐厨垃圾处理业务</w:t>
      </w:r>
      <w:r>
        <w:rPr>
          <w:rFonts w:hint="eastAsia"/>
        </w:rPr>
        <w:br/>
      </w:r>
      <w:r>
        <w:rPr>
          <w:rFonts w:hint="eastAsia"/>
        </w:rPr>
        <w:t>　　图表 餐厨垃圾处理企业（二）经营情况分析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企业餐厨垃圾处理业务情况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餐厨垃圾处理发展不利因素分析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进入餐厨垃圾处理行业壁垒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69b1dcf744b6c" w:history="1">
        <w:r>
          <w:rPr>
            <w:rStyle w:val="Hyperlink"/>
          </w:rPr>
          <w:t>2025-2031年中国餐厨垃圾处理行业发展研究与前景分析报告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69b1dcf744b6c" w:history="1">
        <w:r>
          <w:rPr>
            <w:rStyle w:val="Hyperlink"/>
          </w:rPr>
          <w:t>https://www.20087.com/6/22/CanChuLaJiChuLiFaZhanQianJingFenXi.html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处理措施、餐厨垃圾处理设备厂家、餐厨垃圾处理图片、餐厨垃圾处理厂、餐厨垃圾就地化处理、餐厨垃圾处理工艺流程、国家餐厨垃圾处理管理办法、餐厨垃圾处理办法、处理餐厨垃圾的传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4ae138e64fa8" w:history="1">
      <w:r>
        <w:rPr>
          <w:rStyle w:val="Hyperlink"/>
        </w:rPr>
        <w:t>2025-2031年中国餐厨垃圾处理行业发展研究与前景分析报告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anChuLaJiChuLiFaZhanQianJingFenXi.html" TargetMode="External" Id="Rbfa69b1dcf74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anChuLaJiChuLiFaZhanQianJingFenXi.html" TargetMode="External" Id="R0cfc4ae138e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2025-01-27T07:41:00Z</dcterms:created>
  <dcterms:modified xsi:type="dcterms:W3CDTF">2025-01-27T08:41:00Z</dcterms:modified>
  <dc:subject>2025-2031年中国餐厨垃圾处理行业发展研究与前景分析报告</dc:subject>
  <dc:title>2025-2031年中国餐厨垃圾处理行业发展研究与前景分析报告</dc:title>
  <cp:keywords>2025-2031年中国餐厨垃圾处理行业发展研究与前景分析报告</cp:keywords>
  <dc:description>2025-2031年中国餐厨垃圾处理行业发展研究与前景分析报告</dc:description>
</cp:coreProperties>
</file>