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c33172090420d" w:history="1">
              <w:r>
                <w:rPr>
                  <w:rStyle w:val="Hyperlink"/>
                </w:rPr>
                <w:t>2026-2032年全球与中国交流焊机市场现状分析及发展前景预测报告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c33172090420d" w:history="1">
              <w:r>
                <w:rPr>
                  <w:rStyle w:val="Hyperlink"/>
                </w:rPr>
                <w:t>2026-2032年全球与中国交流焊机市场现状分析及发展前景预测报告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c33172090420d" w:history="1">
                <w:r>
                  <w:rPr>
                    <w:rStyle w:val="Hyperlink"/>
                  </w:rPr>
                  <w:t>https://www.20087.com/1/33/JiaoLiuHanJiShiChangXianZhuangHeQianJing.html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焊机，利用交流电源产生电弧进行焊接，因其成本低、操作简便，被广泛应用于建筑、制造、维修等行业。近年来，随着焊接技术的革新和用户需求的多样化，交流焊机的功能和性能不断提升。现代交流焊机采用了逆变技术和数字化控制，实现了焊接参数的精确调节，提高了焊接质量和效率。同时，通过优化散热和保护电路，交流焊机的稳定性和耐用性得到增强，适应了复杂的工作环境。</w:t>
      </w:r>
      <w:r>
        <w:rPr>
          <w:rFonts w:hint="eastAsia"/>
        </w:rPr>
        <w:br/>
      </w:r>
      <w:r>
        <w:rPr>
          <w:rFonts w:hint="eastAsia"/>
        </w:rPr>
        <w:t>　　未来，交流焊机的发展将更加注重智能化和人性化。一方面，通过集成传感器和智能算法，焊机能够实时监测焊接过程，自动调整电流、电压等参数，确保焊接的一致性和可靠性。另一方面，采用触屏界面和语音指令，简化操作流程，提高用户友好度。同时，通过开发远程监控和故障诊断系统，企业可以实时掌握焊机状态，提前预防和解决技术问题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c33172090420d" w:history="1">
        <w:r>
          <w:rPr>
            <w:rStyle w:val="Hyperlink"/>
          </w:rPr>
          <w:t>2026-2032年全球与中国交流焊机市场现状分析及发展前景预测报告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交流焊机行业的市场规模、需求变化、产业链动态及区域发展格局。报告重点解读了交流焊机行业竞争态势与重点企业的市场表现，并通过科学研判行业趋势与前景，揭示了交流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中国交流焊机概述</w:t>
      </w:r>
      <w:r>
        <w:rPr>
          <w:rFonts w:hint="eastAsia"/>
        </w:rPr>
        <w:br/>
      </w:r>
      <w:r>
        <w:rPr>
          <w:rFonts w:hint="eastAsia"/>
        </w:rPr>
        <w:t>　　第一节 交流焊机行业定义</w:t>
      </w:r>
      <w:r>
        <w:rPr>
          <w:rFonts w:hint="eastAsia"/>
        </w:rPr>
        <w:br/>
      </w:r>
      <w:r>
        <w:rPr>
          <w:rFonts w:hint="eastAsia"/>
        </w:rPr>
        <w:t>　　第二节 交流焊机行业发展特性</w:t>
      </w:r>
      <w:r>
        <w:rPr>
          <w:rFonts w:hint="eastAsia"/>
        </w:rPr>
        <w:br/>
      </w:r>
      <w:r>
        <w:rPr>
          <w:rFonts w:hint="eastAsia"/>
        </w:rPr>
        <w:t>　　第三节 交流焊机产业链分析</w:t>
      </w:r>
      <w:r>
        <w:rPr>
          <w:rFonts w:hint="eastAsia"/>
        </w:rPr>
        <w:br/>
      </w:r>
      <w:r>
        <w:rPr>
          <w:rFonts w:hint="eastAsia"/>
        </w:rPr>
        <w:t>　　第四节 交流焊机行业生命周期分析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2025-2026年国外交流焊机市场发展概况</w:t>
      </w:r>
      <w:r>
        <w:rPr>
          <w:rFonts w:hint="eastAsia"/>
        </w:rPr>
        <w:br/>
      </w:r>
      <w:r>
        <w:rPr>
          <w:rFonts w:hint="eastAsia"/>
        </w:rPr>
        <w:t>　　第一节 全球交流焊机市场发展分析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北美地区主要国家交流焊机市场概况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欧盟地区主要国家交流焊机市场概况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亚洲地区主要国家交流焊机市场概况</w:t>
      </w:r>
      <w:r>
        <w:rPr>
          <w:rFonts w:hint="eastAsia"/>
        </w:rPr>
        <w:br/>
      </w:r>
      <w:r>
        <w:rPr>
          <w:rFonts w:hint="eastAsia"/>
        </w:rPr>
        <w:t>　　第五节 全球交流焊机市场发展预测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2025-2026年中国交流焊机发展环境分析</w:t>
      </w:r>
      <w:r>
        <w:rPr>
          <w:rFonts w:hint="eastAsia"/>
        </w:rPr>
        <w:br/>
      </w:r>
      <w:r>
        <w:rPr>
          <w:rFonts w:hint="eastAsia"/>
        </w:rPr>
        <w:t>　　第一节 交流焊机行业经济环境分析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交流焊机行业相关政策、标准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2025-2026年交流焊机市场特性分析</w:t>
      </w:r>
      <w:r>
        <w:rPr>
          <w:rFonts w:hint="eastAsia"/>
        </w:rPr>
        <w:br/>
      </w:r>
      <w:r>
        <w:rPr>
          <w:rFonts w:hint="eastAsia"/>
        </w:rPr>
        <w:t>　　第一节 交流焊机行业集中度分析</w:t>
      </w:r>
      <w:r>
        <w:rPr>
          <w:rFonts w:hint="eastAsia"/>
        </w:rPr>
        <w:br/>
      </w:r>
      <w:r>
        <w:rPr>
          <w:rFonts w:hint="eastAsia"/>
        </w:rPr>
        <w:t>　　第二节 交流焊机行业SWOT分析</w:t>
      </w:r>
      <w:r>
        <w:rPr>
          <w:rFonts w:hint="eastAsia"/>
        </w:rPr>
        <w:br/>
      </w:r>
      <w:r>
        <w:rPr>
          <w:rFonts w:hint="eastAsia"/>
        </w:rPr>
        <w:t>　　　　一、交流焊机行业优势</w:t>
      </w:r>
      <w:r>
        <w:rPr>
          <w:rFonts w:hint="eastAsia"/>
        </w:rPr>
        <w:br/>
      </w:r>
      <w:r>
        <w:rPr>
          <w:rFonts w:hint="eastAsia"/>
        </w:rPr>
        <w:t>　　　　二、交流焊机行业劣势</w:t>
      </w:r>
      <w:r>
        <w:rPr>
          <w:rFonts w:hint="eastAsia"/>
        </w:rPr>
        <w:br/>
      </w:r>
      <w:r>
        <w:rPr>
          <w:rFonts w:hint="eastAsia"/>
        </w:rPr>
        <w:t>　　　　三、交流焊机行业机会</w:t>
      </w:r>
      <w:r>
        <w:rPr>
          <w:rFonts w:hint="eastAsia"/>
        </w:rPr>
        <w:br/>
      </w:r>
      <w:r>
        <w:rPr>
          <w:rFonts w:hint="eastAsia"/>
        </w:rPr>
        <w:t>　　　　四、交流焊机行业风险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2025-2026年中国交流焊机发展现状</w:t>
      </w:r>
      <w:r>
        <w:rPr>
          <w:rFonts w:hint="eastAsia"/>
        </w:rPr>
        <w:br/>
      </w:r>
      <w:r>
        <w:rPr>
          <w:rFonts w:hint="eastAsia"/>
        </w:rPr>
        <w:t>　　第一节 中国交流焊机市场现状分析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一、交流焊机总体产能规模</w:t>
      </w:r>
      <w:r>
        <w:rPr>
          <w:rFonts w:hint="eastAsia"/>
        </w:rPr>
        <w:br/>
      </w:r>
      <w:r>
        <w:rPr>
          <w:rFonts w:hint="eastAsia"/>
        </w:rPr>
        <w:t>　　　　二、交流焊机生产区域分布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三、2020-2025年中国交流焊机产量统计分析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三、2026-2032年中国交流焊机产量预测分析</w:t>
      </w:r>
      <w:r>
        <w:rPr>
          <w:rFonts w:hint="eastAsia"/>
        </w:rPr>
        <w:br/>
      </w:r>
      <w:r>
        <w:rPr>
          <w:rFonts w:hint="eastAsia"/>
        </w:rPr>
        <w:t>　　第三节 中国交流焊机市场需求分析及预测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二、2026-2032年中国交流焊机市场价格走势预测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2020-2025年交流焊机行业经济运行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2020-2025年中国交流焊机行业盈利能力分析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2020-2025年中国交流焊机行业发展能力分析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2020-2025年交流焊机行业偿债能力分析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2020-2025年交流焊机制造企业数量分析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**地区交流焊机市场发展分析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2020-2025年中国交流焊机进出口分析</w:t>
      </w:r>
      <w:r>
        <w:rPr>
          <w:rFonts w:hint="eastAsia"/>
        </w:rPr>
        <w:br/>
      </w:r>
      <w:r>
        <w:rPr>
          <w:rFonts w:hint="eastAsia"/>
        </w:rPr>
        <w:t>　　第一节 交流焊机进口情况分析</w:t>
      </w:r>
      <w:r>
        <w:rPr>
          <w:rFonts w:hint="eastAsia"/>
        </w:rPr>
        <w:br/>
      </w:r>
      <w:r>
        <w:rPr>
          <w:rFonts w:hint="eastAsia"/>
        </w:rPr>
        <w:t>　　第二节 交流焊机出口情况分析</w:t>
      </w:r>
      <w:r>
        <w:rPr>
          <w:rFonts w:hint="eastAsia"/>
        </w:rPr>
        <w:br/>
      </w:r>
      <w:r>
        <w:rPr>
          <w:rFonts w:hint="eastAsia"/>
        </w:rPr>
        <w:t>　　第三节 影响交流焊机进出口因素分析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主要交流焊机生产企业及竞争格局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交流焊机行业投资战略研究</w:t>
      </w:r>
      <w:r>
        <w:rPr>
          <w:rFonts w:hint="eastAsia"/>
        </w:rPr>
        <w:br/>
      </w:r>
      <w:r>
        <w:rPr>
          <w:rFonts w:hint="eastAsia"/>
        </w:rPr>
        <w:t>　　第一节 交流焊机行业发展战略研究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对我国交流焊机品牌的战略思考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一、交流焊机品牌的重要性</w:t>
      </w:r>
      <w:r>
        <w:rPr>
          <w:rFonts w:hint="eastAsia"/>
        </w:rPr>
        <w:br/>
      </w:r>
      <w:r>
        <w:rPr>
          <w:rFonts w:hint="eastAsia"/>
        </w:rPr>
        <w:t>　　　　二、交流焊机实施品牌战略的意义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四、我国交流焊机企业的品牌战略</w:t>
      </w:r>
      <w:r>
        <w:rPr>
          <w:rFonts w:hint="eastAsia"/>
        </w:rPr>
        <w:br/>
      </w:r>
      <w:r>
        <w:rPr>
          <w:rFonts w:hint="eastAsia"/>
        </w:rPr>
        <w:t>　　　　五、交流焊机品牌战略管理的策略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交流焊机经营策略分析</w:t>
      </w:r>
      <w:r>
        <w:rPr>
          <w:rFonts w:hint="eastAsia"/>
        </w:rPr>
        <w:br/>
      </w:r>
      <w:r>
        <w:rPr>
          <w:rFonts w:hint="eastAsia"/>
        </w:rPr>
        <w:t>　　　　一、交流焊机市场细分策略</w:t>
      </w:r>
      <w:r>
        <w:rPr>
          <w:rFonts w:hint="eastAsia"/>
        </w:rPr>
        <w:br/>
      </w:r>
      <w:r>
        <w:rPr>
          <w:rFonts w:hint="eastAsia"/>
        </w:rPr>
        <w:t>　　　　二、交流焊机市场创新策略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2026-2032年中国交流焊机发展趋势预测及投资风险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2026年交流焊机市场前景分析</w:t>
      </w:r>
      <w:r>
        <w:rPr>
          <w:rFonts w:hint="eastAsia"/>
        </w:rPr>
        <w:br/>
      </w:r>
      <w:r>
        <w:rPr>
          <w:rFonts w:hint="eastAsia"/>
        </w:rPr>
        <w:t>　　第二节 2026年交流焊机行业发展趋势预测</w:t>
      </w:r>
      <w:r>
        <w:rPr>
          <w:rFonts w:hint="eastAsia"/>
        </w:rPr>
        <w:br/>
      </w:r>
      <w:r>
        <w:rPr>
          <w:rFonts w:hint="eastAsia"/>
        </w:rPr>
        <w:t>　　第三节 交流焊机行业投资风险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交流焊机投资建议</w:t>
      </w:r>
      <w:r>
        <w:rPr>
          <w:rFonts w:hint="eastAsia"/>
        </w:rPr>
        <w:br/>
      </w:r>
      <w:r>
        <w:rPr>
          <w:rFonts w:hint="eastAsia"/>
        </w:rPr>
        <w:t>　　第一节 交流焊机行业投资环境分析</w:t>
      </w:r>
      <w:r>
        <w:rPr>
          <w:rFonts w:hint="eastAsia"/>
        </w:rPr>
        <w:br/>
      </w:r>
      <w:r>
        <w:rPr>
          <w:rFonts w:hint="eastAsia"/>
        </w:rPr>
        <w:t>　　第二节 交流焊机行业投资进入壁垒分析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交流焊机行业类别</w:t>
      </w:r>
      <w:r>
        <w:rPr>
          <w:rFonts w:hint="eastAsia"/>
        </w:rPr>
        <w:br/>
      </w:r>
      <w:r>
        <w:rPr>
          <w:rFonts w:hint="eastAsia"/>
        </w:rPr>
        <w:t>　　图表 交流焊机行业产业链调研</w:t>
      </w:r>
      <w:r>
        <w:rPr>
          <w:rFonts w:hint="eastAsia"/>
        </w:rPr>
        <w:br/>
      </w:r>
      <w:r>
        <w:rPr>
          <w:rFonts w:hint="eastAsia"/>
        </w:rPr>
        <w:t>　　图表 交流焊机行业现状</w:t>
      </w:r>
      <w:r>
        <w:rPr>
          <w:rFonts w:hint="eastAsia"/>
        </w:rPr>
        <w:br/>
      </w:r>
      <w:r>
        <w:rPr>
          <w:rFonts w:hint="eastAsia"/>
        </w:rPr>
        <w:t>　　图表 交流焊机行业标准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2026年中国交流焊机行业产能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2020-2025年中国交流焊机行业产量统计</w:t>
      </w:r>
      <w:r>
        <w:rPr>
          <w:rFonts w:hint="eastAsia"/>
        </w:rPr>
        <w:br/>
      </w:r>
      <w:r>
        <w:rPr>
          <w:rFonts w:hint="eastAsia"/>
        </w:rPr>
        <w:t>　　图表 交流焊机行业动态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2020-2025年中国交流焊机市场需求量</w:t>
      </w:r>
      <w:r>
        <w:rPr>
          <w:rFonts w:hint="eastAsia"/>
        </w:rPr>
        <w:br/>
      </w:r>
      <w:r>
        <w:rPr>
          <w:rFonts w:hint="eastAsia"/>
        </w:rPr>
        <w:t>　　图表 2026年中国交流焊机行业需求区域调研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2020-2025年中国交流焊机行情</w:t>
      </w:r>
      <w:r>
        <w:rPr>
          <w:rFonts w:hint="eastAsia"/>
        </w:rPr>
        <w:br/>
      </w:r>
      <w:r>
        <w:rPr>
          <w:rFonts w:hint="eastAsia"/>
        </w:rPr>
        <w:t>　　图表 2020-2025年中国交流焊机价格走势图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**地区交流焊机市场规模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**地区交流焊机市场调研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**地区交流焊机市场规模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**地区交流焊机市场调研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交流焊机行业竞争对手分析</w:t>
      </w:r>
      <w:r>
        <w:rPr>
          <w:rFonts w:hint="eastAsia"/>
        </w:rPr>
        <w:br/>
      </w:r>
      <w:r>
        <w:rPr>
          <w:rFonts w:hint="eastAsia"/>
        </w:rPr>
        <w:t>　　图表 交流焊机重点企业（一）基本信息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2026-2032年中国交流焊机行业市场规模预测</w:t>
      </w:r>
      <w:r>
        <w:rPr>
          <w:rFonts w:hint="eastAsia"/>
        </w:rPr>
        <w:br/>
      </w:r>
      <w:r>
        <w:rPr>
          <w:rFonts w:hint="eastAsia"/>
        </w:rPr>
        <w:t>　　图表 交流焊机行业准入条件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2026-2032年中国交流焊机市场前景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c33172090420d" w:history="1">
        <w:r>
          <w:rPr>
            <w:rStyle w:val="Hyperlink"/>
          </w:rPr>
          <w:t>2026-2032年全球与中国交流焊机市场现状分析及发展前景预测报告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c33172090420d" w:history="1">
        <w:r>
          <w:rPr>
            <w:rStyle w:val="Hyperlink"/>
          </w:rPr>
          <w:t>https://www.20087.com/1/33/JiaoLiuHanJiShiChangXianZhuangHeQianJing.html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热点：直流焊机和交流焊机的区别在哪里、交流焊机型号、自动焊机、交流焊机空载电压不得超过、电子束焊机、交流焊机和直流焊机哪个好用、交流焊机正负极怎么接、交流焊机好还是直流焊机好、对焊机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5c7348c8749ea" w:history="1">
      <w:r>
        <w:rPr>
          <w:rStyle w:val="Hyperlink"/>
        </w:rPr>
        <w:t>2026-2032年全球与中国交流焊机市场现状分析及发展前景预测报告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oLiuHanJiShiChangXianZhuangHeQianJing.html" TargetMode="External" Id="Rc7bc33172090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oLiuHanJiShiChangXianZhuangHeQianJing.html" TargetMode="External" Id="R7b95c7348c87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2025-07-23T04:45:00Z</dcterms:created>
  <dcterms:modified xsi:type="dcterms:W3CDTF">2025-07-23T05:45:00Z</dcterms:modified>
  <dc:subject>2026-2032年全球与中国交流焊机市场现状分析及发展前景预测报告</dc:subject>
  <dc:title>2026-2032年全球与中国交流焊机市场现状分析及发展前景预测报告</dc:title>
  <cp:keywords>2026-2032年全球与中国交流焊机市场现状分析及发展前景预测报告</cp:keywords>
  <dc:description>2026-2032年全球与中国交流焊机市场现状分析及发展前景预测报告</dc:description>
</cp:coreProperties>
</file>