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0e2746bad4dca" w:history="1">
              <w:r>
                <w:rPr>
                  <w:rStyle w:val="Hyperlink"/>
                </w:rPr>
                <w:t>2024-2030年中国方便榨菜行业市场分析与趋势预测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0e2746bad4dca" w:history="1">
              <w:r>
                <w:rPr>
                  <w:rStyle w:val="Hyperlink"/>
                </w:rPr>
                <w:t>2024-2030年中国方便榨菜行业市场分析与趋势预测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10e2746bad4dca" w:history="1">
                <w:r>
                  <w:rPr>
                    <w:rStyle w:val="Hyperlink"/>
                  </w:rPr>
                  <w:t>https://www.20087.com/6/06/FangBianZhaCaiHangYeFaZhanQuShi.html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榨菜是一种即食食品，在近年来受到了消费者的青睐。随着生活节奏的加快，方便榨菜因其便捷性和独特的口味特点，在市场上占据了一席之地。目前，市场上方便榨菜的品牌和种类多样，涵盖了不同的口味和包装形式，满足了不同消费者的需求。</w:t>
      </w:r>
      <w:r>
        <w:rPr>
          <w:rFonts w:hint="eastAsia"/>
        </w:rPr>
        <w:br/>
      </w:r>
      <w:r>
        <w:rPr>
          <w:rFonts w:hint="eastAsia"/>
        </w:rPr>
        <w:t>　　方便榨菜的未来发展将更加注重健康和口味创新。随着消费者对食品安全和营养的关注增加，方便榨菜制造商将倾向于使用更健康的配料，并减少添加剂的使用。同时，为了吸引年轻消费者群体，方便榨菜将推出更多新颖口味和包装设计，以满足个性化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0e2746bad4dca" w:history="1">
        <w:r>
          <w:rPr>
            <w:rStyle w:val="Hyperlink"/>
          </w:rPr>
          <w:t>2024-2030年中国方便榨菜行业市场分析与趋势预测</w:t>
        </w:r>
      </w:hyperlink>
      <w:r>
        <w:rPr>
          <w:rFonts w:hint="eastAsia"/>
        </w:rPr>
        <w:t>》深入剖析了当前方便榨菜行业的现状与市场需求，详细探讨了方便榨菜市场规模及其价格动态。方便榨菜报告从产业链角度出发，分析了上下游的影响因素，并进一步细分市场，对方便榨菜各细分领域的具体情况进行探讨。方便榨菜报告还根据现有数据，对方便榨菜市场前景及发展趋势进行了科学预测，揭示了行业内重点企业的竞争格局，评估了品牌影响力和市场集中度，同时指出了方便榨菜行业面临的风险与机遇。方便榨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方便榨菜行业界定</w:t>
      </w:r>
      <w:r>
        <w:rPr>
          <w:rFonts w:hint="eastAsia"/>
        </w:rPr>
        <w:br/>
      </w:r>
      <w:r>
        <w:rPr>
          <w:rFonts w:hint="eastAsia"/>
        </w:rPr>
        <w:t>　　第一节 方便榨菜行业定义</w:t>
      </w:r>
      <w:r>
        <w:rPr>
          <w:rFonts w:hint="eastAsia"/>
        </w:rPr>
        <w:br/>
      </w:r>
      <w:r>
        <w:rPr>
          <w:rFonts w:hint="eastAsia"/>
        </w:rPr>
        <w:t>　　第二节 方便榨菜行业特点分析</w:t>
      </w:r>
      <w:r>
        <w:rPr>
          <w:rFonts w:hint="eastAsia"/>
        </w:rPr>
        <w:br/>
      </w:r>
      <w:r>
        <w:rPr>
          <w:rFonts w:hint="eastAsia"/>
        </w:rPr>
        <w:t>　　第三节 方便榨菜产业链分析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2023-2024年世界方便榨菜行业市场运行形势分析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2023-2024年全球方便榨菜行业发展概况</w:t>
      </w:r>
      <w:r>
        <w:rPr>
          <w:rFonts w:hint="eastAsia"/>
        </w:rPr>
        <w:br/>
      </w:r>
      <w:r>
        <w:rPr>
          <w:rFonts w:hint="eastAsia"/>
        </w:rPr>
        <w:t>　　第二节 世界方便榨菜行业发展走势</w:t>
      </w:r>
      <w:r>
        <w:rPr>
          <w:rFonts w:hint="eastAsia"/>
        </w:rPr>
        <w:br/>
      </w:r>
      <w:r>
        <w:rPr>
          <w:rFonts w:hint="eastAsia"/>
        </w:rPr>
        <w:t>　　　　二、全球方便榨菜行业市场分布情况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三、全球方便榨菜行业发展趋势分析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全球方便榨菜行业重点国家和区域分析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2023-2024年中国方便榨菜行业发展环境分析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2023-2024年方便榨菜行业技术发展现状及趋势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当前我国方便榨菜技术发展现状</w:t>
      </w:r>
      <w:r>
        <w:rPr>
          <w:rFonts w:hint="eastAsia"/>
        </w:rPr>
        <w:br/>
      </w:r>
      <w:r>
        <w:rPr>
          <w:rFonts w:hint="eastAsia"/>
        </w:rPr>
        <w:t>　　第二节 中外方便榨菜技术差距及产生差距的主要原因分析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提高我国方便榨菜技术的对策</w:t>
      </w:r>
      <w:r>
        <w:rPr>
          <w:rFonts w:hint="eastAsia"/>
        </w:rPr>
        <w:br/>
      </w:r>
      <w:r>
        <w:rPr>
          <w:rFonts w:hint="eastAsia"/>
        </w:rPr>
        <w:t>　　第四节 我国方便榨菜研发、设计发展趋势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2023-2024年中国方便榨菜发展现状调研</w:t>
      </w:r>
      <w:r>
        <w:rPr>
          <w:rFonts w:hint="eastAsia"/>
        </w:rPr>
        <w:br/>
      </w:r>
      <w:r>
        <w:rPr>
          <w:rFonts w:hint="eastAsia"/>
        </w:rPr>
        <w:t>　　第一节 中国方便榨菜市场现状分析</w:t>
      </w:r>
      <w:r>
        <w:rPr>
          <w:rFonts w:hint="eastAsia"/>
        </w:rPr>
        <w:br/>
      </w:r>
      <w:r>
        <w:rPr>
          <w:rFonts w:hint="eastAsia"/>
        </w:rPr>
        <w:t>　　第二节 中国方便榨菜产量分析及预测</w:t>
      </w:r>
      <w:r>
        <w:rPr>
          <w:rFonts w:hint="eastAsia"/>
        </w:rPr>
        <w:br/>
      </w:r>
      <w:r>
        <w:rPr>
          <w:rFonts w:hint="eastAsia"/>
        </w:rPr>
        <w:t>　　　　一、方便榨菜总体产能规模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三、2019-2024年中国方便榨菜产量统计</w:t>
      </w:r>
      <w:r>
        <w:rPr>
          <w:rFonts w:hint="eastAsia"/>
        </w:rPr>
        <w:br/>
      </w:r>
      <w:r>
        <w:rPr>
          <w:rFonts w:hint="eastAsia"/>
        </w:rPr>
        <w:t>　　　　二、方便榨菜生产区域分布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三、2024-2030年中国方便榨菜产量预测分析</w:t>
      </w:r>
      <w:r>
        <w:rPr>
          <w:rFonts w:hint="eastAsia"/>
        </w:rPr>
        <w:br/>
      </w:r>
      <w:r>
        <w:rPr>
          <w:rFonts w:hint="eastAsia"/>
        </w:rPr>
        <w:t>　　第三节 中国方便榨菜市场需求分析及预测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一、中国方便榨菜市场需求特点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二、2019-2024年中国方便榨菜市场需求量统计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三、2024-2030年中国方便榨菜市场需求量预测分析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中国方便榨菜行业进出口情况分析预测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2019-2024年中国方便榨菜行业进出口情况分析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一、2019-2024年中国方便榨菜行业进口分析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二、2019-2024年中国方便榨菜行业出口分析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2024-2030年中国方便榨菜行业进出口情况预测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一、2024-2030年中国方便榨菜行业进口预测分析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二、2024-2030年中国方便榨菜行业出口预测分析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影响方便榨菜行业进出口变化的主要原因分析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2019-2024年中国方便榨菜行业重点地区调研分析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一、中国方便榨菜行业重点区域市场结构调研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二、**地区方便榨菜市场调研分析</w:t>
      </w:r>
      <w:r>
        <w:rPr>
          <w:rFonts w:hint="eastAsia"/>
        </w:rPr>
        <w:br/>
      </w:r>
      <w:r>
        <w:rPr>
          <w:rFonts w:hint="eastAsia"/>
        </w:rPr>
        <w:t>　　　　三、**地区方便榨菜市场调研分析</w:t>
      </w:r>
      <w:r>
        <w:rPr>
          <w:rFonts w:hint="eastAsia"/>
        </w:rPr>
        <w:br/>
      </w:r>
      <w:r>
        <w:rPr>
          <w:rFonts w:hint="eastAsia"/>
        </w:rPr>
        <w:t>　　　　四、**地区方便榨菜市场调研分析</w:t>
      </w:r>
      <w:r>
        <w:rPr>
          <w:rFonts w:hint="eastAsia"/>
        </w:rPr>
        <w:br/>
      </w:r>
      <w:r>
        <w:rPr>
          <w:rFonts w:hint="eastAsia"/>
        </w:rPr>
        <w:t>　　　　五、**地区方便榨菜市场调研分析</w:t>
      </w:r>
      <w:r>
        <w:rPr>
          <w:rFonts w:hint="eastAsia"/>
        </w:rPr>
        <w:br/>
      </w:r>
      <w:r>
        <w:rPr>
          <w:rFonts w:hint="eastAsia"/>
        </w:rPr>
        <w:t>　　　　六、**地区方便榨菜市场调研分析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方便榨菜行业竞争格局分析</w:t>
      </w:r>
      <w:r>
        <w:rPr>
          <w:rFonts w:hint="eastAsia"/>
        </w:rPr>
        <w:br/>
      </w:r>
      <w:r>
        <w:rPr>
          <w:rFonts w:hint="eastAsia"/>
        </w:rPr>
        <w:t>　　第一节 方便榨菜行业集中度分析</w:t>
      </w:r>
      <w:r>
        <w:rPr>
          <w:rFonts w:hint="eastAsia"/>
        </w:rPr>
        <w:br/>
      </w:r>
      <w:r>
        <w:rPr>
          <w:rFonts w:hint="eastAsia"/>
        </w:rPr>
        <w:t>　　　　一、方便榨菜市场集中度分析</w:t>
      </w:r>
      <w:r>
        <w:rPr>
          <w:rFonts w:hint="eastAsia"/>
        </w:rPr>
        <w:br/>
      </w:r>
      <w:r>
        <w:rPr>
          <w:rFonts w:hint="eastAsia"/>
        </w:rPr>
        <w:t>　　　　二、方便榨菜企业集中度分析</w:t>
      </w:r>
      <w:r>
        <w:rPr>
          <w:rFonts w:hint="eastAsia"/>
        </w:rPr>
        <w:br/>
      </w:r>
      <w:r>
        <w:rPr>
          <w:rFonts w:hint="eastAsia"/>
        </w:rPr>
        <w:t>　　　　三、方便榨菜区域集中度分析</w:t>
      </w:r>
      <w:r>
        <w:rPr>
          <w:rFonts w:hint="eastAsia"/>
        </w:rPr>
        <w:br/>
      </w:r>
      <w:r>
        <w:rPr>
          <w:rFonts w:hint="eastAsia"/>
        </w:rPr>
        <w:t>　　第二节 方便榨菜行业主要企业竞争力分析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方便榨菜行业竞争格局分析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一、2023-2024年方便榨菜行业竞争分析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二、2023-2024年中外方便榨菜产品竞争分析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三、2019-2024年我国方便榨菜市场竞争分析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四、2024-2030年国内主要方便榨菜企业动向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方便榨菜行业细分产品市场调研分析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方便榨菜行业上、下游市场分析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方便榨菜行业上游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方便榨菜行业下游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方便榨菜行业重点企业发展调研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方便榨菜重点企业（一）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方便榨菜重点企业（二）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方便榨菜重点企业（三）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方便榨菜重点企业（四）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方便榨菜重点企业（五）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方便榨菜重点企业（六）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2024年方便榨菜企业管理策略建议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提高方便榨菜企业竞争力的策略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一、提高中国方便榨菜企业核心竞争力的对策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二、方便榨菜企业提升竞争力的主要方向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三、影响方便榨菜企业核心竞争力的因素及提升途径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四、提高方便榨菜企业竞争力的策略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对我国方便榨菜品牌的战略思考</w:t>
      </w:r>
      <w:r>
        <w:rPr>
          <w:rFonts w:hint="eastAsia"/>
        </w:rPr>
        <w:br/>
      </w:r>
      <w:r>
        <w:rPr>
          <w:rFonts w:hint="eastAsia"/>
        </w:rPr>
        <w:t>　　　　一、方便榨菜实施品牌战略的意义</w:t>
      </w:r>
      <w:r>
        <w:rPr>
          <w:rFonts w:hint="eastAsia"/>
        </w:rPr>
        <w:br/>
      </w:r>
      <w:r>
        <w:rPr>
          <w:rFonts w:hint="eastAsia"/>
        </w:rPr>
        <w:t>　　　　二、方便榨菜企业品牌的现状分析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三、我国方便榨菜企业的品牌战略</w:t>
      </w:r>
      <w:r>
        <w:rPr>
          <w:rFonts w:hint="eastAsia"/>
        </w:rPr>
        <w:br/>
      </w:r>
      <w:r>
        <w:rPr>
          <w:rFonts w:hint="eastAsia"/>
        </w:rPr>
        <w:t>　　　　四、方便榨菜品牌战略管理的策略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2024-2030年中国方便榨菜行业前景与风险预测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2024年中国方便榨菜市场前景分析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2024-2030年中国方便榨菜发展趋势预测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2024-2030年中国方便榨菜行业投资特性分析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一、2024-2030年中国方便榨菜行业进入壁垒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二、2024-2030年中国方便榨菜行业盈利模式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三、2024-2030年中国方便榨菜行业盈利因素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2024-2030年中国方便榨菜行业投资机会分析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一、2024-2030年中国方便榨菜细分市场投资机会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二、2024-2030年中国方便榨菜行业区域市场投资潜力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2024-2030年中国方便榨菜行业投资风险分析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一、2024-2030年中国方便榨菜行业市场竞争风险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二、2024-2030年中国方便榨菜行业技术风险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三、2024-2030年中国方便榨菜行业政策风险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四、2024-2030年中国方便榨菜行业进入退出风险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方便榨菜行业研究结论</w:t>
      </w:r>
      <w:r>
        <w:rPr>
          <w:rFonts w:hint="eastAsia"/>
        </w:rPr>
        <w:br/>
      </w:r>
      <w:r>
        <w:rPr>
          <w:rFonts w:hint="eastAsia"/>
        </w:rPr>
        <w:t>　　第二节 方便榨菜行业投资价值评估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(中~智~林)方便榨菜行业投资建议</w:t>
      </w:r>
      <w:r>
        <w:rPr>
          <w:rFonts w:hint="eastAsia"/>
        </w:rPr>
        <w:br/>
      </w:r>
      <w:r>
        <w:rPr>
          <w:rFonts w:hint="eastAsia"/>
        </w:rPr>
        <w:t>　　　　一、方便榨菜行业投资策略建议</w:t>
      </w:r>
      <w:r>
        <w:rPr>
          <w:rFonts w:hint="eastAsia"/>
        </w:rPr>
        <w:br/>
      </w:r>
      <w:r>
        <w:rPr>
          <w:rFonts w:hint="eastAsia"/>
        </w:rPr>
        <w:t>　　　　二、方便榨菜行业投资方向建议</w:t>
      </w:r>
      <w:r>
        <w:rPr>
          <w:rFonts w:hint="eastAsia"/>
        </w:rPr>
        <w:br/>
      </w:r>
      <w:r>
        <w:rPr>
          <w:rFonts w:hint="eastAsia"/>
        </w:rPr>
        <w:t>　　　　三、方便榨菜行业投资方式建议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方便榨菜行业历程</w:t>
      </w:r>
      <w:r>
        <w:rPr>
          <w:rFonts w:hint="eastAsia"/>
        </w:rPr>
        <w:br/>
      </w:r>
      <w:r>
        <w:rPr>
          <w:rFonts w:hint="eastAsia"/>
        </w:rPr>
        <w:t>　　图表 方便榨菜行业生命周期</w:t>
      </w:r>
      <w:r>
        <w:rPr>
          <w:rFonts w:hint="eastAsia"/>
        </w:rPr>
        <w:br/>
      </w:r>
      <w:r>
        <w:rPr>
          <w:rFonts w:hint="eastAsia"/>
        </w:rPr>
        <w:t>　　图表 方便榨菜行业产业链分析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2019-2024年方便榨菜行业市场容量分析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2019-2024年中国方便榨菜市场需求量及增速统计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2024年中国方便榨菜行业需求领域分布格局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2019-2024年中国方便榨菜进口数量分析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2019-2024年中国方便榨菜进口金额分析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2019-2024年中国方便榨菜出口数量分析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2019-2024年中国方便榨菜出口金额分析</w:t>
      </w:r>
      <w:r>
        <w:rPr>
          <w:rFonts w:hint="eastAsia"/>
        </w:rPr>
        <w:br/>
      </w:r>
      <w:r>
        <w:rPr>
          <w:rFonts w:hint="eastAsia"/>
        </w:rPr>
        <w:t>　　图表 2024年中国方便榨菜进口国家及地区分析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2024年中国方便榨菜出口国家及地区分析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**地区方便榨菜市场规模及增长情况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**地区方便榨菜行业市场需求情况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**地区方便榨菜行业市场需求情况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**地区方便榨菜行业市场需求情况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**地区方便榨菜行业市场需求情况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方便榨菜重点企业（一）基本信息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方便榨菜重点企业（一）经营情况分析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方便榨菜重点企业（一）主要经济指标情况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方便榨菜重点企业（二）经营情况分析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方便榨菜重点企业（二）主要经济指标情况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方便榨菜重点企业（二）盈利能力情况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方便榨菜企业信息</w:t>
      </w:r>
      <w:r>
        <w:rPr>
          <w:rFonts w:hint="eastAsia"/>
        </w:rPr>
        <w:br/>
      </w:r>
      <w:r>
        <w:rPr>
          <w:rFonts w:hint="eastAsia"/>
        </w:rPr>
        <w:t>　　图表 方便榨菜企业经营情况分析</w:t>
      </w:r>
      <w:r>
        <w:rPr>
          <w:rFonts w:hint="eastAsia"/>
        </w:rPr>
        <w:br/>
      </w:r>
      <w:r>
        <w:rPr>
          <w:rFonts w:hint="eastAsia"/>
        </w:rPr>
        <w:t>　　图表 方便榨菜重点企业（三）主要经济指标情况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2024-2030年中国方便榨菜行业产能预测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2024-2030年中国方便榨菜行业产量预测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2024-2030年中国方便榨菜市场需求量预测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2024-2030年中国方便榨菜行业供需平衡预测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2024-2030年中国方便榨菜行业市场容量预测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2024-2030年中国方便榨菜行业市场规模预测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2024-2030年中国方便榨菜市场前景分析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2024-2030年中国方便榨菜发展趋势预测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0e2746bad4dca" w:history="1">
        <w:r>
          <w:rPr>
            <w:rStyle w:val="Hyperlink"/>
          </w:rPr>
          <w:t>2024-2030年中国方便榨菜行业市场分析与趋势预测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10e2746bad4dca" w:history="1">
        <w:r>
          <w:rPr>
            <w:rStyle w:val="Hyperlink"/>
          </w:rPr>
          <w:t>https://www.20087.com/6/06/FangBianZhaCaiHangYeFaZhanQuShi.html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bbe8be34f4fa6" w:history="1">
      <w:r>
        <w:rPr>
          <w:rStyle w:val="Hyperlink"/>
        </w:rPr>
        <w:t>2024-2030年中国方便榨菜行业市场分析与趋势预测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FangBianZhaCaiHangYeFaZhanQuShi.html" TargetMode="External" Id="R8310e2746bad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FangBianZhaCaiHangYeFaZhanQuShi.html" TargetMode="External" Id="Rd25bbe8be34f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2023-12-10T07:56:00Z</dcterms:created>
  <dcterms:modified xsi:type="dcterms:W3CDTF">2023-12-10T08:56:00Z</dcterms:modified>
  <dc:subject>2024-2030年中国方便榨菜行业市场分析与趋势预测</dc:subject>
  <dc:title>2024-2030年中国方便榨菜行业市场分析与趋势预测</dc:title>
  <cp:keywords>2024-2030年中国方便榨菜行业市场分析与趋势预测</cp:keywords>
  <dc:description>2024-2030年中国方便榨菜行业市场分析与趋势预测</dc:description>
</cp:coreProperties>
</file>