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20e2e1088429c" w:history="1">
              <w:r>
                <w:rPr>
                  <w:rStyle w:val="Hyperlink"/>
                </w:rPr>
                <w:t>2025-2031年中国5G工业互联网应用市场现状与趋势分析报告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20e2e1088429c" w:history="1">
              <w:r>
                <w:rPr>
                  <w:rStyle w:val="Hyperlink"/>
                </w:rPr>
                <w:t>2025-2031年中国5G工业互联网应用市场现状与趋势分析报告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20e2e1088429c" w:history="1">
                <w:r>
                  <w:rPr>
                    <w:rStyle w:val="Hyperlink"/>
                  </w:rPr>
                  <w:t>https://www.20087.com/7/96/5G-GongYeHuLianWangYingYongHangYeQianJingQuShi.html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技术的引入为工业互联网带来了前所未有的机遇，通过提供更高的带宽、更低的延迟和更强大的连接能力，5G正在改变制造业和其他工业领域的运作方式。目前，许多企业已经开始探索如何利用5G技术来优化生产流程、提高效率并降低成本。例如，在智能制造中，5G支持下的自动化生产线能够实现设备间的高效通信，使得实时监控和远程控制成为可能。此外，5G网络还支持大规模物联网设备的连接，这为智能工厂中的传感器网络提供了基础，从而实现了对生产环境的精确监测与调控。然而，5G工业互联网的应用也面临着一些挑战，包括高昂的部署成本、复杂的技术集成需求以及安全性和隐私保护等问题。</w:t>
      </w:r>
      <w:r>
        <w:rPr>
          <w:rFonts w:hint="eastAsia"/>
        </w:rPr>
        <w:br/>
      </w:r>
      <w:r>
        <w:rPr>
          <w:rFonts w:hint="eastAsia"/>
        </w:rPr>
        <w:t>　　未来，随着5G技术的不断成熟和技术成本的逐渐下降，预计5G在工业互联网中的应用将更加广泛和深入。一方面，5G将推动工业自动化向更高层次发展，促进无人工厂、柔性制造等先进模式的普及。另一方面，5G与人工智能、大数据分析等前沿技术的深度融合，将为企业创造更多价值，如预测性维护、供应链优化等应用场景将成为常态。同时，为了应对安全挑战，加强网络安全防护措施将是关键所在，包括采用先进的加密技术和建立严格的数据访问控制机制。此外，政府和行业组织的支持也将对5G工业互联网的发展起到重要作用，通过制定统一的标准和规范，促进跨行业的协作与创新，进一步释放5G技术在工业领域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20e2e1088429c" w:history="1">
        <w:r>
          <w:rPr>
            <w:rStyle w:val="Hyperlink"/>
          </w:rPr>
          <w:t>2025-2031年中国5G工业互联网应用市场现状与趋势分析报告</w:t>
        </w:r>
      </w:hyperlink>
      <w:r>
        <w:rPr>
          <w:rFonts w:hint="eastAsia"/>
        </w:rPr>
        <w:t>》基于详实数据，从市场规模、需求变化及价格动态等维度，全面解析了5G工业互联网应用行业的现状与发展趋势，并对5G工业互联网应用产业链各环节进行了系统性探讨。报告科学预测了5G工业互联网应用行业未来发展方向，重点分析了5G工业互联网应用技术现状及创新路径，同时聚焦5G工业互联网应用重点企业的经营表现，评估了市场竞争格局、品牌影响力及市场集中度。通过对细分市场的深入研究及SWOT分析，报告揭示了5G工业互联网应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5G工业互联网应用产业概述</w:t>
      </w:r>
      <w:r>
        <w:rPr>
          <w:rFonts w:hint="eastAsia"/>
        </w:rPr>
        <w:br/>
      </w:r>
      <w:r>
        <w:rPr>
          <w:rFonts w:hint="eastAsia"/>
        </w:rPr>
        <w:t>　　第一节 5G工业互联网应用定义</w:t>
      </w:r>
      <w:r>
        <w:rPr>
          <w:rFonts w:hint="eastAsia"/>
        </w:rPr>
        <w:br/>
      </w:r>
      <w:r>
        <w:rPr>
          <w:rFonts w:hint="eastAsia"/>
        </w:rPr>
        <w:t>　　第二节 5G工业互联网应用行业特点</w:t>
      </w:r>
      <w:r>
        <w:rPr>
          <w:rFonts w:hint="eastAsia"/>
        </w:rPr>
        <w:br/>
      </w:r>
      <w:r>
        <w:rPr>
          <w:rFonts w:hint="eastAsia"/>
        </w:rPr>
        <w:t>　　第三节 5G工业互联网应用产业链分析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中国5G工业互联网应用行业运行环境分析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中国5G工业互联网应用运行经济环境分析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中国5G工业互联网应用产业政策环境分析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一、5G工业互联网应用行业监管体制</w:t>
      </w:r>
      <w:r>
        <w:rPr>
          <w:rFonts w:hint="eastAsia"/>
        </w:rPr>
        <w:br/>
      </w:r>
      <w:r>
        <w:rPr>
          <w:rFonts w:hint="eastAsia"/>
        </w:rPr>
        <w:t>　　　　二、5G工业互联网应用行业主要法规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三、主要5G工业互联网应用产业政策</w:t>
      </w:r>
      <w:r>
        <w:rPr>
          <w:rFonts w:hint="eastAsia"/>
        </w:rPr>
        <w:br/>
      </w:r>
      <w:r>
        <w:rPr>
          <w:rFonts w:hint="eastAsia"/>
        </w:rPr>
        <w:t>　　第三节 中国5G工业互联网应用产业社会环境分析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国外5G工业互联网应用行业发展态势分析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国外5G工业互联网应用市场发展现状分析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国外主要国家5G工业互联网应用市场现状</w:t>
      </w:r>
      <w:r>
        <w:rPr>
          <w:rFonts w:hint="eastAsia"/>
        </w:rPr>
        <w:br/>
      </w:r>
      <w:r>
        <w:rPr>
          <w:rFonts w:hint="eastAsia"/>
        </w:rPr>
        <w:t>　　第三节 国外5G工业互联网应用行业发展趋势预测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中国5G工业互联网应用行业市场分析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2020-2025年中国5G工业互联网应用行业规模情况</w:t>
      </w:r>
      <w:r>
        <w:rPr>
          <w:rFonts w:hint="eastAsia"/>
        </w:rPr>
        <w:br/>
      </w:r>
      <w:r>
        <w:rPr>
          <w:rFonts w:hint="eastAsia"/>
        </w:rPr>
        <w:t>　　　　一、5G工业互联网应用行业市场规模情况分析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二、5G工业互联网应用行业单位规模情况</w:t>
      </w:r>
      <w:r>
        <w:rPr>
          <w:rFonts w:hint="eastAsia"/>
        </w:rPr>
        <w:br/>
      </w:r>
      <w:r>
        <w:rPr>
          <w:rFonts w:hint="eastAsia"/>
        </w:rPr>
        <w:t>　　　　三、5G工业互联网应用行业人员规模情况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2020-2025年中国5G工业互联网应用行业财务能力分析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一、5G工业互联网应用行业盈利能力分析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二、5G工业互联网应用行业偿债能力分析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三、5G工业互联网应用行业营运能力分析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四、5G工业互联网应用行业发展能力分析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2024-2025年中国5G工业互联网应用行业热点动态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2025年中国5G工业互联网应用行业面临的挑战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中国重点地区5G工业互联网应用行业市场调研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重点地区（一）5G工业互联网应用市场调研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重点地区（二）5G工业互联网应用市场调研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重点地区（三）5G工业互联网应用市场调研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重点地区（四）5G工业互联网应用市场调研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重点地区（五）5G工业互联网应用市场调研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中国5G工业互联网应用行业价格走势及影响因素分析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国内5G工业互联网应用行业价格回顾</w:t>
      </w:r>
      <w:r>
        <w:rPr>
          <w:rFonts w:hint="eastAsia"/>
        </w:rPr>
        <w:br/>
      </w:r>
      <w:r>
        <w:rPr>
          <w:rFonts w:hint="eastAsia"/>
        </w:rPr>
        <w:t>　　第二节 国内5G工业互联网应用行业价格走势预测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国内5G工业互联网应用行业价格影响因素分析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中国5G工业互联网应用行业客户调研</w:t>
      </w:r>
      <w:r>
        <w:rPr>
          <w:rFonts w:hint="eastAsia"/>
        </w:rPr>
        <w:br/>
      </w:r>
      <w:r>
        <w:rPr>
          <w:rFonts w:hint="eastAsia"/>
        </w:rPr>
        <w:t>　　　　一、5G工业互联网应用行业客户偏好调查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二、客户对5G工业互联网应用品牌的首要认知渠道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三、5G工业互联网应用品牌忠诚度调查</w:t>
      </w:r>
      <w:r>
        <w:rPr>
          <w:rFonts w:hint="eastAsia"/>
        </w:rPr>
        <w:br/>
      </w:r>
      <w:r>
        <w:rPr>
          <w:rFonts w:hint="eastAsia"/>
        </w:rPr>
        <w:t>　　　　四、5G工业互联网应用行业客户消费理念调研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中国5G工业互联网应用行业竞争格局分析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2025年5G工业互联网应用行业集中度分析</w:t>
      </w:r>
      <w:r>
        <w:rPr>
          <w:rFonts w:hint="eastAsia"/>
        </w:rPr>
        <w:br/>
      </w:r>
      <w:r>
        <w:rPr>
          <w:rFonts w:hint="eastAsia"/>
        </w:rPr>
        <w:t>　　　　一、5G工业互联网应用市场集中度分析</w:t>
      </w:r>
      <w:r>
        <w:rPr>
          <w:rFonts w:hint="eastAsia"/>
        </w:rPr>
        <w:br/>
      </w:r>
      <w:r>
        <w:rPr>
          <w:rFonts w:hint="eastAsia"/>
        </w:rPr>
        <w:t>　　　　二、5G工业互联网应用企业集中度分析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2024-2025年5G工业互联网应用行业竞争格局分析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一、5G工业互联网应用行业竞争策略分析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二、5G工业互联网应用行业竞争格局展望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三、我国5G工业互联网应用市场竞争趋势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5G工业互联网应用行业重点企业发展调研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5G工业互联网应用企业发展策略分析</w:t>
      </w:r>
      <w:r>
        <w:rPr>
          <w:rFonts w:hint="eastAsia"/>
        </w:rPr>
        <w:br/>
      </w:r>
      <w:r>
        <w:rPr>
          <w:rFonts w:hint="eastAsia"/>
        </w:rPr>
        <w:t>　　第一节 5G工业互联网应用市场策略分析</w:t>
      </w:r>
      <w:r>
        <w:rPr>
          <w:rFonts w:hint="eastAsia"/>
        </w:rPr>
        <w:br/>
      </w:r>
      <w:r>
        <w:rPr>
          <w:rFonts w:hint="eastAsia"/>
        </w:rPr>
        <w:t>　　　　一、5G工业互联网应用价格策略分析</w:t>
      </w:r>
      <w:r>
        <w:rPr>
          <w:rFonts w:hint="eastAsia"/>
        </w:rPr>
        <w:br/>
      </w:r>
      <w:r>
        <w:rPr>
          <w:rFonts w:hint="eastAsia"/>
        </w:rPr>
        <w:t>　　　　二、5G工业互联网应用渠道策略分析</w:t>
      </w:r>
      <w:r>
        <w:rPr>
          <w:rFonts w:hint="eastAsia"/>
        </w:rPr>
        <w:br/>
      </w:r>
      <w:r>
        <w:rPr>
          <w:rFonts w:hint="eastAsia"/>
        </w:rPr>
        <w:t>　　第二节 5G工业互联网应用销售策略分析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提高5G工业互联网应用企业竞争力的策略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一、提高中国5G工业互联网应用企业核心竞争力的对策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二、5G工业互联网应用企业提升竞争力的主要方向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三、影响5G工业互联网应用企业核心竞争力的因素及提升途径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四、提高5G工业互联网应用企业竞争力的策略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5G工业互联网应用行业投资风险与控制策略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5G工业互联网应用行业SWOT模型分析</w:t>
      </w:r>
      <w:r>
        <w:rPr>
          <w:rFonts w:hint="eastAsia"/>
        </w:rPr>
        <w:br/>
      </w:r>
      <w:r>
        <w:rPr>
          <w:rFonts w:hint="eastAsia"/>
        </w:rPr>
        <w:t>　　　　一、5G工业互联网应用行业优势分析</w:t>
      </w:r>
      <w:r>
        <w:rPr>
          <w:rFonts w:hint="eastAsia"/>
        </w:rPr>
        <w:br/>
      </w:r>
      <w:r>
        <w:rPr>
          <w:rFonts w:hint="eastAsia"/>
        </w:rPr>
        <w:t>　　　　二、5G工业互联网应用行业劣势分析</w:t>
      </w:r>
      <w:r>
        <w:rPr>
          <w:rFonts w:hint="eastAsia"/>
        </w:rPr>
        <w:br/>
      </w:r>
      <w:r>
        <w:rPr>
          <w:rFonts w:hint="eastAsia"/>
        </w:rPr>
        <w:t>　　　　三、5G工业互联网应用行业机会分析</w:t>
      </w:r>
      <w:r>
        <w:rPr>
          <w:rFonts w:hint="eastAsia"/>
        </w:rPr>
        <w:br/>
      </w:r>
      <w:r>
        <w:rPr>
          <w:rFonts w:hint="eastAsia"/>
        </w:rPr>
        <w:t>　　　　四、5G工业互联网应用行业风险分析</w:t>
      </w:r>
      <w:r>
        <w:rPr>
          <w:rFonts w:hint="eastAsia"/>
        </w:rPr>
        <w:br/>
      </w:r>
      <w:r>
        <w:rPr>
          <w:rFonts w:hint="eastAsia"/>
        </w:rPr>
        <w:t>　　第二节 5G工业互联网应用行业投资风险及控制策略分析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一、5G工业互联网应用市场风险及控制策略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二、5G工业互联网应用行业政策风险及控制策略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三、5G工业互联网应用行业经营风险及控制策略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四、5G工业互联网应用同业竞争风险及控制策略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五、5G工业互联网应用行业其他风险及控制策略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2025-2031年中国5G工业互联网应用行业投资潜力及发展趋势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2025-2031年5G工业互联网应用行业投资潜力分析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一、5G工业互联网应用行业重点可投资领域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二、5G工业互联网应用行业目标市场需求潜力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三、5G工业互联网应用行业投资潜力综合评判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中智林.2025-2031年中国5G工业互联网应用行业发展趋势分析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一、2025年5G工业互联网应用市场前景分析</w:t>
      </w:r>
      <w:r>
        <w:rPr>
          <w:rFonts w:hint="eastAsia"/>
        </w:rPr>
        <w:br/>
      </w:r>
      <w:r>
        <w:rPr>
          <w:rFonts w:hint="eastAsia"/>
        </w:rPr>
        <w:t>　　　　二、2025年5G工业互联网应用发展趋势预测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三、2025-2031年我国5G工业互联网应用行业发展剖析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五、未来5G工业互联网应用行业发展变局剖析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5G工业互联网应用行业历程</w:t>
      </w:r>
      <w:r>
        <w:rPr>
          <w:rFonts w:hint="eastAsia"/>
        </w:rPr>
        <w:br/>
      </w:r>
      <w:r>
        <w:rPr>
          <w:rFonts w:hint="eastAsia"/>
        </w:rPr>
        <w:t>　　图表 5G工业互联网应用行业生命周期</w:t>
      </w:r>
      <w:r>
        <w:rPr>
          <w:rFonts w:hint="eastAsia"/>
        </w:rPr>
        <w:br/>
      </w:r>
      <w:r>
        <w:rPr>
          <w:rFonts w:hint="eastAsia"/>
        </w:rPr>
        <w:t>　　图表 5G工业互联网应用行业产业链分析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2020-2025年5G工业互联网应用行业市场容量统计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2020-2025年中国5G工业互联网应用行业市场规模及增长情况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2020-2025年中国5G工业互联网应用行业销售收入分析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2020-2025年中国5G工业互联网应用行业盈利情况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2020-2025年中国5G工业互联网应用行业利润总额分析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2020-2025年中国5G工业互联网应用行业企业数量情况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2020-2025年中国5G工业互联网应用行业企业平均规模情况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2020-2025年中国5G工业互联网应用行业竞争力分析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2020-2025年中国5G工业互联网应用行业盈利能力分析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2020-2025年中国5G工业互联网应用行业运营能力分析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2020-2025年中国5G工业互联网应用行业偿债能力分析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2020-2025年中国5G工业互联网应用行业发展能力分析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2020-2025年中国5G工业互联网应用行业经营效益分析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**地区5G工业互联网应用市场规模及增长情况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**地区5G工业互联网应用行业市场需求情况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**地区5G工业互联网应用市场规模及增长情况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**地区5G工业互联网应用行业市场需求情况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**地区5G工业互联网应用市场规模及增长情况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**地区5G工业互联网应用行业市场需求情况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5G工业互联网应用重点企业（一）基本信息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5G工业互联网应用重点企业（一）经营情况分析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5G工业互联网应用重点企业（一）盈利能力情况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5G工业互联网应用重点企业（一）偿债能力情况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5G工业互联网应用重点企业（一）运营能力情况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5G工业互联网应用重点企业（一）成长能力情况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5G工业互联网应用重点企业（二）基本信息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5G工业互联网应用重点企业（二）经营情况分析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5G工业互联网应用重点企业（二）盈利能力情况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5G工业互联网应用重点企业（二）偿债能力情况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5G工业互联网应用重点企业（二）运营能力情况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5G工业互联网应用重点企业（二）成长能力情况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2025-2031年中国5G工业互联网应用行业市场容量预测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2025-2031年中国5G工业互联网应用行业市场规模预测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2025-2031年中国5G工业互联网应用市场前景分析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2025-2031年中国5G工业互联网应用行业发展趋势预测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20e2e1088429c" w:history="1">
        <w:r>
          <w:rPr>
            <w:rStyle w:val="Hyperlink"/>
          </w:rPr>
          <w:t>2025-2031年中国5G工业互联网应用市场现状与趋势分析报告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20e2e1088429c" w:history="1">
        <w:r>
          <w:rPr>
            <w:rStyle w:val="Hyperlink"/>
          </w:rPr>
          <w:t>https://www.20087.com/7/96/5G-GongYeHuLianWangYingYongHangYeQianJingQuShi.html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对工业互联网发展的意义、5g工业互联网应用发展包括哪些行业、中小企业5g商业应用、5g工业互联网应用指南陶瓷行业、5g工业互联网概念、5G工业互联网应用前景、5G+工业互联网提档升级、5g+工业互联网典型应用包括、工业互联网 5G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93a9f99324b03" w:history="1">
      <w:r>
        <w:rPr>
          <w:rStyle w:val="Hyperlink"/>
        </w:rPr>
        <w:t>2025-2031年中国5G工业互联网应用市场现状与趋势分析报告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5G-GongYeHuLianWangYingYongHangYeQianJingQuShi.html" TargetMode="External" Id="R81e20e2e1088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5G-GongYeHuLianWangYingYongHangYeQianJingQuShi.html" TargetMode="External" Id="R4ae93a9f9932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2025-05-01T04:01:00Z</dcterms:created>
  <dcterms:modified xsi:type="dcterms:W3CDTF">2025-05-01T05:01:00Z</dcterms:modified>
  <dc:subject>2025-2031年中国5G工业互联网应用市场现状与趋势分析报告</dc:subject>
  <dc:title>2025-2031年中国5G工业互联网应用市场现状与趋势分析报告</dc:title>
  <cp:keywords>2025-2031年中国5G工业互联网应用市场现状与趋势分析报告</cp:keywords>
  <dc:description>2025-2031年中国5G工业互联网应用市场现状与趋势分析报告</dc:description>
</cp:coreProperties>
</file>