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dc763a58843ad" w:history="1">
              <w:r>
                <w:rPr>
                  <w:rStyle w:val="Hyperlink"/>
                </w:rPr>
                <w:t>2024-2030年中国工业物联网行业发展研究与前景分析报告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dc763a58843ad" w:history="1">
              <w:r>
                <w:rPr>
                  <w:rStyle w:val="Hyperlink"/>
                </w:rPr>
                <w:t>2024-2030年中国工业物联网行业发展研究与前景分析报告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4dc763a58843ad" w:history="1">
                <w:r>
                  <w:rPr>
                    <w:rStyle w:val="Hyperlink"/>
                  </w:rPr>
                  <w:t>https://www.20087.com/0/58/GongYeWuLianWangHangYeQianJing.html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物联网（IIoT）作为工业4.0的核心组成部分，通过连接传感器、设备和系统，实现生产过程的实时监控和优化。近年来，随着传感器技术、云计算和数据分析能力的提升，工业物联网在制造业、能源、物流等领域的应用日益广泛，推动了工厂自动化、预测性维护和供应链透明化。目前，企业正利用工业物联网提高生产效率、降低运营成本，并通过数据洞察优化业务流程。</w:t>
      </w:r>
      <w:r>
        <w:rPr>
          <w:rFonts w:hint="eastAsia"/>
        </w:rPr>
        <w:br/>
      </w:r>
      <w:r>
        <w:rPr>
          <w:rFonts w:hint="eastAsia"/>
        </w:rPr>
        <w:t>　　未来，工业物联网将更加注重智能化和安全韧性。一方面，通过集成人工智能和机器学习，工业物联网将实现更高级别的自动化和预测性分析，为决策者提供基于数据的洞见，推动智能工厂和智能供应链的发展。另一方面，面对日益严峻的网络安全威胁，工业物联网将加强数据加密、访问控制和异常行为监测，确保网络的稳定性和数据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dc763a58843ad" w:history="1">
        <w:r>
          <w:rPr>
            <w:rStyle w:val="Hyperlink"/>
          </w:rPr>
          <w:t>2024-2030年中国工业物联网行业发展研究与前景分析报告</w:t>
        </w:r>
      </w:hyperlink>
      <w:r>
        <w:rPr>
          <w:rFonts w:hint="eastAsia"/>
        </w:rPr>
        <w:t>》以专业、科学的视角，全面分析了工业物联网行业的产业链、市场规模与需求，并探讨了价格动态。工业物联网报告客观展现了行业现状，科学预测了工业物联网市场前景及发展趋势。同时，聚焦于工业物联网重点企业，全面评估了市场竞争、集中度及品牌影响力，并对市场进行了细分研究。工业物联网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工业物联网产业概述</w:t>
      </w:r>
      <w:r>
        <w:rPr>
          <w:rFonts w:hint="eastAsia"/>
        </w:rPr>
        <w:br/>
      </w:r>
      <w:r>
        <w:rPr>
          <w:rFonts w:hint="eastAsia"/>
        </w:rPr>
        <w:t>　　第一节 工业物联网定义与分类</w:t>
      </w:r>
      <w:r>
        <w:rPr>
          <w:rFonts w:hint="eastAsia"/>
        </w:rPr>
        <w:br/>
      </w:r>
      <w:r>
        <w:rPr>
          <w:rFonts w:hint="eastAsia"/>
        </w:rPr>
        <w:t>　　第二节 工业物联网产业链结构及关键环节剖析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工业物联网商业模式与盈利模式解析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工业物联网经济指标与行业评估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全球工业物联网市场发展综述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2019-2023年全球工业物联网市场规模及增长趋势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主要国家与地区工业物联网市场对比</w:t>
      </w:r>
      <w:r>
        <w:rPr>
          <w:rFonts w:hint="eastAsia"/>
        </w:rPr>
        <w:br/>
      </w:r>
      <w:r>
        <w:rPr>
          <w:rFonts w:hint="eastAsia"/>
        </w:rPr>
        <w:t>　　第三节 2024-2030年全球工业物联网行业发展趋势与前景预测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国际工业物联网市场发展趋势及对我国启示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二、对我国工业物联网市场的借鉴意义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中国工业物联网行业市场规模分析与预测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工业物联网市场的总体规模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一、2019-2023年工业物联网市场规模变化及趋势分析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二、2024年工业物联网行业市场规模特点</w:t>
      </w:r>
      <w:r>
        <w:rPr>
          <w:rFonts w:hint="eastAsia"/>
        </w:rPr>
        <w:br/>
      </w:r>
      <w:r>
        <w:rPr>
          <w:rFonts w:hint="eastAsia"/>
        </w:rPr>
        <w:t>　　第二节 工业物联网市场规模的构成</w:t>
      </w:r>
      <w:r>
        <w:rPr>
          <w:rFonts w:hint="eastAsia"/>
        </w:rPr>
        <w:br/>
      </w:r>
      <w:r>
        <w:rPr>
          <w:rFonts w:hint="eastAsia"/>
        </w:rPr>
        <w:t>　　　　一、工业物联网客户群体特征与偏好分析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二、不同类型工业物联网市场规模分布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三、各地区工业物联网市场规模差异与特点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工业物联网市场规模的预测与展望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一、未来几年工业物联网市场规模增长预测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2019-2023年中国工业物联网行业总体发展与财务状况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2019-2023年工业物联网行业规模情况</w:t>
      </w:r>
      <w:r>
        <w:rPr>
          <w:rFonts w:hint="eastAsia"/>
        </w:rPr>
        <w:br/>
      </w:r>
      <w:r>
        <w:rPr>
          <w:rFonts w:hint="eastAsia"/>
        </w:rPr>
        <w:t>　　　　一、工业物联网行业企业数量规模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二、工业物联网行业从业人员规模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三、工业物联网行业市场敏感性分析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2019-2023年工业物联网行业财务能力分析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一、工业物联网行业盈利能力</w:t>
      </w:r>
      <w:r>
        <w:rPr>
          <w:rFonts w:hint="eastAsia"/>
        </w:rPr>
        <w:br/>
      </w:r>
      <w:r>
        <w:rPr>
          <w:rFonts w:hint="eastAsia"/>
        </w:rPr>
        <w:t>　　　　二、工业物联网行业偿债能力</w:t>
      </w:r>
      <w:r>
        <w:rPr>
          <w:rFonts w:hint="eastAsia"/>
        </w:rPr>
        <w:br/>
      </w:r>
      <w:r>
        <w:rPr>
          <w:rFonts w:hint="eastAsia"/>
        </w:rPr>
        <w:t>　　　　三、工业物联网行业营运能力</w:t>
      </w:r>
      <w:r>
        <w:rPr>
          <w:rFonts w:hint="eastAsia"/>
        </w:rPr>
        <w:br/>
      </w:r>
      <w:r>
        <w:rPr>
          <w:rFonts w:hint="eastAsia"/>
        </w:rPr>
        <w:t>　　　　四、工业物联网行业发展能力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中国工业物联网行业细分市场调研与机会挖掘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工业物联网细分市场（一）市场调研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工业物联网细分市场（二）市场调研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中国工业物联网行业区域市场调研分析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2019-2023年中国工业物联网行业重点区域调研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一、重点地区（一）工业物联网市场规模与特点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二、重点地区（二）工业物联网市场规模及特点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三、重点地区（三）工业物联网市场规模及特点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四、重点地区（四）工业物联网市场规模及特点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不同区域工业物联网市场的对比与启示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二、工业物联网市场拓展策略与建议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中国工业物联网行业的营销渠道与客户分析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工业物联网行业渠道分析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二、各类渠道对工业物联网行业的影响</w:t>
      </w:r>
      <w:r>
        <w:rPr>
          <w:rFonts w:hint="eastAsia"/>
        </w:rPr>
        <w:br/>
      </w:r>
      <w:r>
        <w:rPr>
          <w:rFonts w:hint="eastAsia"/>
        </w:rPr>
        <w:t>　　　　三、主要工业物联网企业渠道策略研究</w:t>
      </w:r>
      <w:r>
        <w:rPr>
          <w:rFonts w:hint="eastAsia"/>
        </w:rPr>
        <w:br/>
      </w:r>
      <w:r>
        <w:rPr>
          <w:rFonts w:hint="eastAsia"/>
        </w:rPr>
        <w:t>　　第二节 工业物联网行业客户分析与定位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中国工业物联网行业竞争格局及策略选择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工业物联网行业总体市场竞争状况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一、工业物联网行业竞争结构分析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二、工业物联网企业竞争格局与集中度评估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三、工业物联网行业SWOT分析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工业物联网行业重点企业调研分析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工业物联网企业发展策略分析</w:t>
      </w:r>
      <w:r>
        <w:rPr>
          <w:rFonts w:hint="eastAsia"/>
        </w:rPr>
        <w:br/>
      </w:r>
      <w:r>
        <w:rPr>
          <w:rFonts w:hint="eastAsia"/>
        </w:rPr>
        <w:t>　　第一节 工业物联网市场与销售策略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工业物联网品牌战略思考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中国工业物联网行业发展环境分析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二、工业物联网行业主管部门、监管体制及相关政策法规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3、工业物联网行业的主要法律、法规和政策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4、2024年工业物联网行业法律法规和政策对行业的影响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二、工业物联网消费者需求分析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一、工业物联网技术的应用与创新</w:t>
      </w:r>
      <w:r>
        <w:rPr>
          <w:rFonts w:hint="eastAsia"/>
        </w:rPr>
        <w:br/>
      </w:r>
      <w:r>
        <w:rPr>
          <w:rFonts w:hint="eastAsia"/>
        </w:rPr>
        <w:t>　　　　二、工业物联网行业发展的技术趋势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2024-2030年工业物联网行业展趋势预测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2024-2030年工业物联网市场发展前景分析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一、工业物联网市场发展潜力</w:t>
      </w:r>
      <w:r>
        <w:rPr>
          <w:rFonts w:hint="eastAsia"/>
        </w:rPr>
        <w:br/>
      </w:r>
      <w:r>
        <w:rPr>
          <w:rFonts w:hint="eastAsia"/>
        </w:rPr>
        <w:t>　　　　二、工业物联网市场前景分析</w:t>
      </w:r>
      <w:r>
        <w:rPr>
          <w:rFonts w:hint="eastAsia"/>
        </w:rPr>
        <w:br/>
      </w:r>
      <w:r>
        <w:rPr>
          <w:rFonts w:hint="eastAsia"/>
        </w:rPr>
        <w:t>　　　　三、工业物联网细分行业发展前景分析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2024-2030年工业物联网发展趋势预测</w:t>
      </w:r>
      <w:r>
        <w:rPr>
          <w:rFonts w:hint="eastAsia"/>
        </w:rPr>
        <w:br/>
      </w:r>
      <w:r>
        <w:rPr>
          <w:rFonts w:hint="eastAsia"/>
        </w:rPr>
        <w:t>　　　　一、工业物联网发展趋势预测</w:t>
      </w:r>
      <w:r>
        <w:rPr>
          <w:rFonts w:hint="eastAsia"/>
        </w:rPr>
        <w:br/>
      </w:r>
      <w:r>
        <w:rPr>
          <w:rFonts w:hint="eastAsia"/>
        </w:rPr>
        <w:t>　　　　二、工业物联网市场规模预测</w:t>
      </w:r>
      <w:r>
        <w:rPr>
          <w:rFonts w:hint="eastAsia"/>
        </w:rPr>
        <w:br/>
      </w:r>
      <w:r>
        <w:rPr>
          <w:rFonts w:hint="eastAsia"/>
        </w:rPr>
        <w:t>　　　　三、工业物联网细分市场发展趋势预测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未来工业物联网行业挑战与机遇探讨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一、工业物联网行业挑战</w:t>
      </w:r>
      <w:r>
        <w:rPr>
          <w:rFonts w:hint="eastAsia"/>
        </w:rPr>
        <w:br/>
      </w:r>
      <w:r>
        <w:rPr>
          <w:rFonts w:hint="eastAsia"/>
        </w:rPr>
        <w:t>　　　　二、工业物联网行业机遇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工业物联网行业研究结论及建议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对工业物联网行业发展的建议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中⋅智林⋅：对工业物联网企业和投资者的建议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工业物联网行业历程</w:t>
      </w:r>
      <w:r>
        <w:rPr>
          <w:rFonts w:hint="eastAsia"/>
        </w:rPr>
        <w:br/>
      </w:r>
      <w:r>
        <w:rPr>
          <w:rFonts w:hint="eastAsia"/>
        </w:rPr>
        <w:t>　　图表 工业物联网行业生命周期</w:t>
      </w:r>
      <w:r>
        <w:rPr>
          <w:rFonts w:hint="eastAsia"/>
        </w:rPr>
        <w:br/>
      </w:r>
      <w:r>
        <w:rPr>
          <w:rFonts w:hint="eastAsia"/>
        </w:rPr>
        <w:t>　　图表 工业物联网行业产业链分析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2019-2023年工业物联网行业市场容量统计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2019-2023年中国工业物联网行业市场规模及增长情况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2019-2023年中国工业物联网行业销售收入分析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2019-2023年中国工业物联网行业盈利情况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2019-2023年中国工业物联网行业利润总额分析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2019-2023年中国工业物联网行业企业数量情况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2019-2023年中国工业物联网行业企业平均规模情况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2019-2023年中国工业物联网行业竞争力分析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2019-2023年中国工业物联网行业盈利能力分析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2019-2023年中国工业物联网行业运营能力分析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2019-2023年中国工业物联网行业偿债能力分析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2019-2023年中国工业物联网行业发展能力分析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2019-2023年中国工业物联网行业经营效益分析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工业物联网重点企业（一）基本信息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工业物联网重点企业（一）经营情况分析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工业物联网重点企业（一）盈利能力情况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工业物联网重点企业（一）偿债能力情况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工业物联网重点企业（一）运营能力情况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工业物联网重点企业（一）成长能力情况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工业物联网重点企业（二）基本信息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工业物联网重点企业（二）经营情况分析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工业物联网重点企业（二）盈利能力情况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工业物联网重点企业（二）偿债能力情况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工业物联网重点企业（二）运营能力情况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工业物联网重点企业（二）成长能力情况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2024-2030年中国工业物联网行业市场容量预测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2024-2030年中国工业物联网行业市场规模预测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2024-2030年中国工业物联网市场前景分析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2024-2030年中国工业物联网行业发展趋势预测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dc763a58843ad" w:history="1">
        <w:r>
          <w:rPr>
            <w:rStyle w:val="Hyperlink"/>
          </w:rPr>
          <w:t>2024-2030年中国工业物联网行业发展研究与前景分析报告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4dc763a58843ad" w:history="1">
        <w:r>
          <w:rPr>
            <w:rStyle w:val="Hyperlink"/>
          </w:rPr>
          <w:t>https://www.20087.com/0/58/GongYeWuLianWangHangYeQianJing.html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f399336a54dfd" w:history="1">
      <w:r>
        <w:rPr>
          <w:rStyle w:val="Hyperlink"/>
        </w:rPr>
        <w:t>2024-2030年中国工业物联网行业发展研究与前景分析报告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ongYeWuLianWangHangYeQianJing.html" TargetMode="External" Id="Rba4dc763a588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ongYeWuLianWangHangYeQianJing.html" TargetMode="External" Id="R8c3f399336a5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2024-07-29T01:39:13Z</dcterms:created>
  <dcterms:modified xsi:type="dcterms:W3CDTF">2024-07-29T02:39:13Z</dcterms:modified>
  <dc:subject>2024-2030年中国工业物联网行业发展研究与前景分析报告</dc:subject>
  <dc:title>2024-2030年中国工业物联网行业发展研究与前景分析报告</dc:title>
  <cp:keywords>2024-2030年中国工业物联网行业发展研究与前景分析报告</cp:keywords>
  <dc:description>2024-2030年中国工业物联网行业发展研究与前景分析报告</dc:description>
</cp:coreProperties>
</file>