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a2cf0b4064e58" w:history="1">
              <w:r>
                <w:rPr>
                  <w:rStyle w:val="Hyperlink"/>
                </w:rPr>
                <w:t>2024-2030年中国攀岩行业调研与趋势预测报告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a2cf0b4064e58" w:history="1">
              <w:r>
                <w:rPr>
                  <w:rStyle w:val="Hyperlink"/>
                </w:rPr>
                <w:t>2024-2030年中国攀岩行业调研与趋势预测报告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a2cf0b4064e58" w:history="1">
                <w:r>
                  <w:rPr>
                    <w:rStyle w:val="Hyperlink"/>
                  </w:rPr>
                  <w:t>https://www.20087.com/5/68/PanYanHangYeQuShi.html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是一种体育活动，已从极限运动发展为大众健身和竞技体育项目，包括室内攀岩馆和户外攀岩场。随着20218年攀岩被纳入东京奥运会，其规范化、专业化趋势显著，安全标准、训练体系和装备技术均有显著提升。室内攀岩馆的兴起，结合了趣味性、社交和健身，吸引了更广泛的参与者。</w:t>
      </w:r>
      <w:r>
        <w:rPr>
          <w:rFonts w:hint="eastAsia"/>
        </w:rPr>
        <w:br/>
      </w:r>
      <w:r>
        <w:rPr>
          <w:rFonts w:hint="eastAsia"/>
        </w:rPr>
        <w:t>　　攀岩将继续向普及化、专业化和科技融合方向发展。随着参与人数的增长，攀岩场所将更注重用户体验，引入智能训练辅助设备和虚拟现实技术，提升训练效率与乐趣。同时，青少年培训体系的完善和国际比赛的举办，将推动攀岩运动的专业化发展。可持续性也将成为考量点，使用环保材料和节能减排设计的攀岩设施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fa2cf0b4064e58" w:history="1">
        <w:r>
          <w:rPr>
            <w:rStyle w:val="Hyperlink"/>
          </w:rPr>
          <w:t>2024-2030年中国攀岩行业调研与趋势预测报告</w:t>
        </w:r>
      </w:hyperlink>
      <w:r>
        <w:rPr>
          <w:rFonts w:hint="eastAsia"/>
        </w:rPr>
        <w:t>全面剖析了攀岩行业的市场规模、需求及价格动态。报告通过对攀岩产业链的深入挖掘，详细分析了行业现状，并对攀岩市场前景及发展趋势进行了科学预测。攀岩报告还深入探索了各细分市场的特点，突出关注攀岩重点企业的经营状况，全面揭示了攀岩行业竞争格局、品牌影响力和市场集中度。攀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攀岩产业概述</w:t>
      </w:r>
      <w:r>
        <w:rPr>
          <w:rFonts w:hint="eastAsia"/>
        </w:rPr>
        <w:br/>
      </w:r>
      <w:r>
        <w:rPr>
          <w:rFonts w:hint="eastAsia"/>
        </w:rPr>
        <w:t>　　第一节 攀岩定义</w:t>
      </w:r>
      <w:r>
        <w:rPr>
          <w:rFonts w:hint="eastAsia"/>
        </w:rPr>
        <w:br/>
      </w:r>
      <w:r>
        <w:rPr>
          <w:rFonts w:hint="eastAsia"/>
        </w:rPr>
        <w:t>　　第二节 攀岩行业特点</w:t>
      </w:r>
      <w:r>
        <w:rPr>
          <w:rFonts w:hint="eastAsia"/>
        </w:rPr>
        <w:br/>
      </w:r>
      <w:r>
        <w:rPr>
          <w:rFonts w:hint="eastAsia"/>
        </w:rPr>
        <w:t>　　第三节 攀岩产业链分析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中国攀岩行业运行环境分析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中国攀岩运行经济环境分析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中国攀岩产业政策环境分析</w:t>
      </w:r>
      <w:r>
        <w:rPr>
          <w:rFonts w:hint="eastAsia"/>
        </w:rPr>
        <w:br/>
      </w:r>
      <w:r>
        <w:rPr>
          <w:rFonts w:hint="eastAsia"/>
        </w:rPr>
        <w:t>　　　　一、攀岩行业监管体制</w:t>
      </w:r>
      <w:r>
        <w:rPr>
          <w:rFonts w:hint="eastAsia"/>
        </w:rPr>
        <w:br/>
      </w:r>
      <w:r>
        <w:rPr>
          <w:rFonts w:hint="eastAsia"/>
        </w:rPr>
        <w:t>　　　　二、攀岩行业主要法规</w:t>
      </w:r>
      <w:r>
        <w:rPr>
          <w:rFonts w:hint="eastAsia"/>
        </w:rPr>
        <w:br/>
      </w:r>
      <w:r>
        <w:rPr>
          <w:rFonts w:hint="eastAsia"/>
        </w:rPr>
        <w:t>　　　　三、主要攀岩产业政策</w:t>
      </w:r>
      <w:r>
        <w:rPr>
          <w:rFonts w:hint="eastAsia"/>
        </w:rPr>
        <w:br/>
      </w:r>
      <w:r>
        <w:rPr>
          <w:rFonts w:hint="eastAsia"/>
        </w:rPr>
        <w:t>　　第三节 中国攀岩产业社会环境分析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国外攀岩行业发展态势分析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国外攀岩市场发展现状分析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国外主要国家攀岩市场现状</w:t>
      </w:r>
      <w:r>
        <w:rPr>
          <w:rFonts w:hint="eastAsia"/>
        </w:rPr>
        <w:br/>
      </w:r>
      <w:r>
        <w:rPr>
          <w:rFonts w:hint="eastAsia"/>
        </w:rPr>
        <w:t>　　第三节 国外攀岩行业发展趋势预测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中国攀岩行业市场分析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2019-2024年中国攀岩行业规模情况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2019-2024年中国攀岩市场规模情况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2019-2024年中国攀岩行业盈利情况分析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2019-2024年中国攀岩市场需求状况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2019-2024年中国攀岩行业市场供给状况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2019-2024年攀岩行业市场供需平衡状况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中国重点地区攀岩行业市场调研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重点地区（一）攀岩市场调研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重点地区（二）攀岩市场调研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重点地区（三）攀岩市场调研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重点地区（四）攀岩市场调研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重点地区（五）攀岩市场调研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中国攀岩行业价格走势及影响因素分析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国内攀岩行业价格回顾</w:t>
      </w:r>
      <w:r>
        <w:rPr>
          <w:rFonts w:hint="eastAsia"/>
        </w:rPr>
        <w:br/>
      </w:r>
      <w:r>
        <w:rPr>
          <w:rFonts w:hint="eastAsia"/>
        </w:rPr>
        <w:t>　　第二节 国内攀岩行业价格走势预测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国内攀岩行业价格影响因素分析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中国攀岩行业客户调研</w:t>
      </w:r>
      <w:r>
        <w:rPr>
          <w:rFonts w:hint="eastAsia"/>
        </w:rPr>
        <w:br/>
      </w:r>
      <w:r>
        <w:rPr>
          <w:rFonts w:hint="eastAsia"/>
        </w:rPr>
        <w:t>　　　　一、攀岩行业客户偏好调查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二、客户对攀岩品牌的首要认知渠道</w:t>
      </w:r>
      <w:r>
        <w:rPr>
          <w:rFonts w:hint="eastAsia"/>
        </w:rPr>
        <w:br/>
      </w:r>
      <w:r>
        <w:rPr>
          <w:rFonts w:hint="eastAsia"/>
        </w:rPr>
        <w:t>　　　　三、攀岩品牌忠诚度调查</w:t>
      </w:r>
      <w:r>
        <w:rPr>
          <w:rFonts w:hint="eastAsia"/>
        </w:rPr>
        <w:br/>
      </w:r>
      <w:r>
        <w:rPr>
          <w:rFonts w:hint="eastAsia"/>
        </w:rPr>
        <w:t>　　　　四、攀岩行业客户消费理念调研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中国攀岩行业竞争格局分析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2024年攀岩行业集中度分析</w:t>
      </w:r>
      <w:r>
        <w:rPr>
          <w:rFonts w:hint="eastAsia"/>
        </w:rPr>
        <w:br/>
      </w:r>
      <w:r>
        <w:rPr>
          <w:rFonts w:hint="eastAsia"/>
        </w:rPr>
        <w:t>　　　　一、攀岩市场集中度分析</w:t>
      </w:r>
      <w:r>
        <w:rPr>
          <w:rFonts w:hint="eastAsia"/>
        </w:rPr>
        <w:br/>
      </w:r>
      <w:r>
        <w:rPr>
          <w:rFonts w:hint="eastAsia"/>
        </w:rPr>
        <w:t>　　　　二、攀岩企业集中度分析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2023-2024年攀岩行业竞争格局分析</w:t>
      </w:r>
      <w:r>
        <w:rPr>
          <w:rFonts w:hint="eastAsia"/>
        </w:rPr>
        <w:br/>
      </w:r>
      <w:r>
        <w:rPr>
          <w:rFonts w:hint="eastAsia"/>
        </w:rPr>
        <w:t>　　　　一、攀岩行业竞争策略分析</w:t>
      </w:r>
      <w:r>
        <w:rPr>
          <w:rFonts w:hint="eastAsia"/>
        </w:rPr>
        <w:br/>
      </w:r>
      <w:r>
        <w:rPr>
          <w:rFonts w:hint="eastAsia"/>
        </w:rPr>
        <w:t>　　　　二、攀岩行业竞争格局展望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三、我国攀岩市场竞争趋势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攀岩行业重点企业发展调研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攀岩行业企业经营策略研究分析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攀岩企业多样化经营策略分析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一、攀岩企业多样化经营情况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二、现行攀岩行业多样化经营的方向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大型攀岩企业集团未来发展策略分析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对中小攀岩企业生产经营的建议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攀岩行业投资风险与控制策略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攀岩行业SWOT模型分析</w:t>
      </w:r>
      <w:r>
        <w:rPr>
          <w:rFonts w:hint="eastAsia"/>
        </w:rPr>
        <w:br/>
      </w:r>
      <w:r>
        <w:rPr>
          <w:rFonts w:hint="eastAsia"/>
        </w:rPr>
        <w:t>　　　　一、攀岩行业优势分析</w:t>
      </w:r>
      <w:r>
        <w:rPr>
          <w:rFonts w:hint="eastAsia"/>
        </w:rPr>
        <w:br/>
      </w:r>
      <w:r>
        <w:rPr>
          <w:rFonts w:hint="eastAsia"/>
        </w:rPr>
        <w:t>　　　　二、攀岩行业劣势分析</w:t>
      </w:r>
      <w:r>
        <w:rPr>
          <w:rFonts w:hint="eastAsia"/>
        </w:rPr>
        <w:br/>
      </w:r>
      <w:r>
        <w:rPr>
          <w:rFonts w:hint="eastAsia"/>
        </w:rPr>
        <w:t>　　　　三、攀岩行业机会分析</w:t>
      </w:r>
      <w:r>
        <w:rPr>
          <w:rFonts w:hint="eastAsia"/>
        </w:rPr>
        <w:br/>
      </w:r>
      <w:r>
        <w:rPr>
          <w:rFonts w:hint="eastAsia"/>
        </w:rPr>
        <w:t>　　　　四、攀岩行业风险分析</w:t>
      </w:r>
      <w:r>
        <w:rPr>
          <w:rFonts w:hint="eastAsia"/>
        </w:rPr>
        <w:br/>
      </w:r>
      <w:r>
        <w:rPr>
          <w:rFonts w:hint="eastAsia"/>
        </w:rPr>
        <w:t>　　第二节 攀岩行业投资风险及控制策略分析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一、攀岩市场风险及控制策略</w:t>
      </w:r>
      <w:r>
        <w:rPr>
          <w:rFonts w:hint="eastAsia"/>
        </w:rPr>
        <w:br/>
      </w:r>
      <w:r>
        <w:rPr>
          <w:rFonts w:hint="eastAsia"/>
        </w:rPr>
        <w:t>　　　　二、攀岩行业政策风险及控制策略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三、攀岩行业经营风险及控制策略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四、攀岩同业竞争风险及控制策略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五、攀岩行业其他风险及控制策略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2024-2030年中国攀岩行业投资潜力及发展趋势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2024-2030年攀岩行业投资潜力分析</w:t>
      </w:r>
      <w:r>
        <w:rPr>
          <w:rFonts w:hint="eastAsia"/>
        </w:rPr>
        <w:br/>
      </w:r>
      <w:r>
        <w:rPr>
          <w:rFonts w:hint="eastAsia"/>
        </w:rPr>
        <w:t>　　　　一、攀岩行业重点可投资领域</w:t>
      </w:r>
      <w:r>
        <w:rPr>
          <w:rFonts w:hint="eastAsia"/>
        </w:rPr>
        <w:br/>
      </w:r>
      <w:r>
        <w:rPr>
          <w:rFonts w:hint="eastAsia"/>
        </w:rPr>
        <w:t>　　　　二、攀岩行业目标市场需求潜力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三、攀岩行业投资潜力综合评判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中:智:林:－2024-2030年中国攀岩行业发展趋势分析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一、2024年攀岩市场前景分析</w:t>
      </w:r>
      <w:r>
        <w:rPr>
          <w:rFonts w:hint="eastAsia"/>
        </w:rPr>
        <w:br/>
      </w:r>
      <w:r>
        <w:rPr>
          <w:rFonts w:hint="eastAsia"/>
        </w:rPr>
        <w:t>　　　　二、2024年攀岩发展趋势预测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三、2024-2030年我国攀岩行业发展剖析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五、未来攀岩行业发展变局剖析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攀岩行业历程</w:t>
      </w:r>
      <w:r>
        <w:rPr>
          <w:rFonts w:hint="eastAsia"/>
        </w:rPr>
        <w:br/>
      </w:r>
      <w:r>
        <w:rPr>
          <w:rFonts w:hint="eastAsia"/>
        </w:rPr>
        <w:t>　　图表 攀岩行业生命周期</w:t>
      </w:r>
      <w:r>
        <w:rPr>
          <w:rFonts w:hint="eastAsia"/>
        </w:rPr>
        <w:br/>
      </w:r>
      <w:r>
        <w:rPr>
          <w:rFonts w:hint="eastAsia"/>
        </w:rPr>
        <w:t>　　图表 攀岩行业产业链分析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2019-2024年攀岩行业市场容量统计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2019-2024年中国攀岩行业市场规模及增长情况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2019-2024年中国攀岩行业盈利情况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2019-2024年中国攀岩行业利润总额分析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2019-2024年中国攀岩行业企业平均规模情况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2019-2024年中国攀岩行业竞争力分析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2019-2024年中国攀岩行业运营能力分析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2019-2024年中国攀岩行业偿债能力分析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2019-2024年中国攀岩行业发展能力分析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2019-2024年中国攀岩行业经营效益分析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攀岩重点企业（一）经营情况分析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攀岩重点企业（一）盈利能力情况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攀岩重点企业（二）经营情况分析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攀岩重点企业（二）盈利能力情况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2024-2030年中国攀岩行业市场容量预测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2024-2030年中国攀岩行业市场规模预测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2024-2030年中国攀岩市场前景分析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2024-2030年中国攀岩行业发展趋势预测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a2cf0b4064e58" w:history="1">
        <w:r>
          <w:rPr>
            <w:rStyle w:val="Hyperlink"/>
          </w:rPr>
          <w:t>2024-2030年中国攀岩行业调研与趋势预测报告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a2cf0b4064e58" w:history="1">
        <w:r>
          <w:rPr>
            <w:rStyle w:val="Hyperlink"/>
          </w:rPr>
          <w:t>https://www.20087.com/5/68/PanYanHangYeQuShi.html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96bd8e89641c3" w:history="1">
      <w:r>
        <w:rPr>
          <w:rStyle w:val="Hyperlink"/>
        </w:rPr>
        <w:t>2024-2030年中国攀岩行业调研与趋势预测报告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PanYanHangYeQuShi.html" TargetMode="External" Id="R14fa2cf0b406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PanYanHangYeQuShi.html" TargetMode="External" Id="Rb5a96bd8e896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2024-03-31T08:53:00Z</dcterms:created>
  <dcterms:modified xsi:type="dcterms:W3CDTF">2024-03-31T09:53:00Z</dcterms:modified>
  <dc:subject>2024-2030年中国攀岩行业调研与趋势预测报告</dc:subject>
  <dc:title>2024-2030年中国攀岩行业调研与趋势预测报告</dc:title>
  <cp:keywords>2024-2030年中国攀岩行业调研与趋势预测报告</cp:keywords>
  <dc:description>2024-2030年中国攀岩行业调研与趋势预测报告</dc:description>
</cp:coreProperties>
</file>