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91713c2004678" w:history="1">
              <w:r>
                <w:rPr>
                  <w:rStyle w:val="Hyperlink"/>
                </w:rPr>
                <w:t>2025-2031年全球与中国防水涂料行业发展调研及市场前景预测报告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91713c2004678" w:history="1">
              <w:r>
                <w:rPr>
                  <w:rStyle w:val="Hyperlink"/>
                </w:rPr>
                <w:t>2025-2031年全球与中国防水涂料行业发展调研及市场前景预测报告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91713c2004678" w:history="1">
                <w:r>
                  <w:rPr>
                    <w:rStyle w:val="Hyperlink"/>
                  </w:rPr>
                  <w:t>https://www.20087.com/9/58/FangShuiTuLiaoShiChangQianJingFenXi.html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建筑和基础设施防护的关键材料，近年来随着建筑技术和材料科学的进步，其性能和应用范围得到了显著提升。新型防水涂料，如聚氨酯、聚脲和纳米防水涂料，具有更好的耐候性、柔韧性和粘结力，适用于各种复杂环境。同时，防水涂料的施工技术，如喷涂和滚涂，变得更加便捷和高效，提高了施工质量和速度。</w:t>
      </w:r>
      <w:r>
        <w:rPr>
          <w:rFonts w:hint="eastAsia"/>
        </w:rPr>
        <w:br/>
      </w:r>
      <w:r>
        <w:rPr>
          <w:rFonts w:hint="eastAsia"/>
        </w:rPr>
        <w:t>　　未来，防水涂料行业的发展将更加注重环保和功能性。随着环保法规的趋严，低VOC（挥发性有机化合物）和水性防水涂料将成为市场主流。同时，多功能防水涂料，如兼具防水和隔热、防腐蚀和自清洁性能的产品，将满足市场对高性能建筑材料的需求。此外，防水涂料的长效性和智能化，如自修复和智能监测功能，将成为研发方向，提高建筑物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91713c2004678" w:history="1">
        <w:r>
          <w:rPr>
            <w:rStyle w:val="Hyperlink"/>
          </w:rPr>
          <w:t>2025-2031年全球与中国防水涂料行业发展调研及市场前景预测报告</w:t>
        </w:r>
      </w:hyperlink>
      <w:r>
        <w:rPr>
          <w:rFonts w:hint="eastAsia"/>
        </w:rPr>
        <w:t>》通过全面的行业调研，系统梳理了防水涂料产业链的各个环节，详细分析了防水涂料市场规模、需求变化及价格趋势。报告结合当前防水涂料行业现状，科学预测了市场前景与发展方向，并解读了重点企业的竞争格局、市场集中度及品牌表现。同时，报告对防水涂料细分市场进行了深入探讨，结合防水涂料技术现状与SWOT分析，揭示了防水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中国防水涂料概述</w:t>
      </w:r>
      <w:r>
        <w:rPr>
          <w:rFonts w:hint="eastAsia"/>
        </w:rPr>
        <w:br/>
      </w:r>
      <w:r>
        <w:rPr>
          <w:rFonts w:hint="eastAsia"/>
        </w:rPr>
        <w:t>　　第一节 防水涂料行业定义</w:t>
      </w:r>
      <w:r>
        <w:rPr>
          <w:rFonts w:hint="eastAsia"/>
        </w:rPr>
        <w:br/>
      </w:r>
      <w:r>
        <w:rPr>
          <w:rFonts w:hint="eastAsia"/>
        </w:rPr>
        <w:t>　　第二节 防水涂料行业发展特性</w:t>
      </w:r>
      <w:r>
        <w:rPr>
          <w:rFonts w:hint="eastAsia"/>
        </w:rPr>
        <w:br/>
      </w:r>
      <w:r>
        <w:rPr>
          <w:rFonts w:hint="eastAsia"/>
        </w:rPr>
        <w:t>　　第三节 防水涂料产业链分析</w:t>
      </w:r>
      <w:r>
        <w:rPr>
          <w:rFonts w:hint="eastAsia"/>
        </w:rPr>
        <w:br/>
      </w:r>
      <w:r>
        <w:rPr>
          <w:rFonts w:hint="eastAsia"/>
        </w:rPr>
        <w:t>　　第四节 防水涂料行业生命周期分析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2024-2025年国外防水涂料市场发展概况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全球防水涂料市场发展分析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北美地区主要国家防水涂料市场概况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欧盟地区主要国家防水涂料市场概况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亚洲地区主要国家防水涂料市场概况</w:t>
      </w:r>
      <w:r>
        <w:rPr>
          <w:rFonts w:hint="eastAsia"/>
        </w:rPr>
        <w:br/>
      </w:r>
      <w:r>
        <w:rPr>
          <w:rFonts w:hint="eastAsia"/>
        </w:rPr>
        <w:t>　　第五节 全球防水涂料市场发展预测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2024-2025年中国防水涂料发展环境分析</w:t>
      </w:r>
      <w:r>
        <w:rPr>
          <w:rFonts w:hint="eastAsia"/>
        </w:rPr>
        <w:br/>
      </w:r>
      <w:r>
        <w:rPr>
          <w:rFonts w:hint="eastAsia"/>
        </w:rPr>
        <w:t>　　第一节 防水涂料行业经济环境分析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2024-2025年防水涂料市场特性分析</w:t>
      </w:r>
      <w:r>
        <w:rPr>
          <w:rFonts w:hint="eastAsia"/>
        </w:rPr>
        <w:br/>
      </w:r>
      <w:r>
        <w:rPr>
          <w:rFonts w:hint="eastAsia"/>
        </w:rPr>
        <w:t>　　第一节 防水涂料行业集中度分析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2024-2025年防水涂料行业SWOT分析</w:t>
      </w:r>
      <w:r>
        <w:rPr>
          <w:rFonts w:hint="eastAsia"/>
        </w:rPr>
        <w:br/>
      </w:r>
      <w:r>
        <w:rPr>
          <w:rFonts w:hint="eastAsia"/>
        </w:rPr>
        <w:t>　　　　一、防水涂料行业优势</w:t>
      </w:r>
      <w:r>
        <w:rPr>
          <w:rFonts w:hint="eastAsia"/>
        </w:rPr>
        <w:br/>
      </w:r>
      <w:r>
        <w:rPr>
          <w:rFonts w:hint="eastAsia"/>
        </w:rPr>
        <w:t>　　　　二、防水涂料行业劣势</w:t>
      </w:r>
      <w:r>
        <w:rPr>
          <w:rFonts w:hint="eastAsia"/>
        </w:rPr>
        <w:br/>
      </w:r>
      <w:r>
        <w:rPr>
          <w:rFonts w:hint="eastAsia"/>
        </w:rPr>
        <w:t>　　　　三、防水涂料行业机会</w:t>
      </w:r>
      <w:r>
        <w:rPr>
          <w:rFonts w:hint="eastAsia"/>
        </w:rPr>
        <w:br/>
      </w:r>
      <w:r>
        <w:rPr>
          <w:rFonts w:hint="eastAsia"/>
        </w:rPr>
        <w:t>　　　　四、防水涂料行业风险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2024-2025年中国防水涂料市场现状分析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一、防水涂料总体产能规模</w:t>
      </w:r>
      <w:r>
        <w:rPr>
          <w:rFonts w:hint="eastAsia"/>
        </w:rPr>
        <w:br/>
      </w:r>
      <w:r>
        <w:rPr>
          <w:rFonts w:hint="eastAsia"/>
        </w:rPr>
        <w:t>　　　　二、防水涂料生产区域分布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三、2025-2031年中国防水涂料产量预测</w:t>
      </w:r>
      <w:r>
        <w:rPr>
          <w:rFonts w:hint="eastAsia"/>
        </w:rPr>
        <w:br/>
      </w:r>
      <w:r>
        <w:rPr>
          <w:rFonts w:hint="eastAsia"/>
        </w:rPr>
        <w:t>　　第三节 中国防水涂料市场需求分析及预测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2019-2024年中国防水涂料行业盈利能力分析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2019-2024年中国防水涂料进出口分析</w:t>
      </w:r>
      <w:r>
        <w:rPr>
          <w:rFonts w:hint="eastAsia"/>
        </w:rPr>
        <w:br/>
      </w:r>
      <w:r>
        <w:rPr>
          <w:rFonts w:hint="eastAsia"/>
        </w:rPr>
        <w:t>　　第一节 防水涂料进口情况分析</w:t>
      </w:r>
      <w:r>
        <w:rPr>
          <w:rFonts w:hint="eastAsia"/>
        </w:rPr>
        <w:br/>
      </w:r>
      <w:r>
        <w:rPr>
          <w:rFonts w:hint="eastAsia"/>
        </w:rPr>
        <w:t>　　第二节 防水涂料出口情况分析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影响防水涂料进出口因素分析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主要防水涂料生产企业及竞争格局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防水涂料行业投资战略研究</w:t>
      </w:r>
      <w:r>
        <w:rPr>
          <w:rFonts w:hint="eastAsia"/>
        </w:rPr>
        <w:br/>
      </w:r>
      <w:r>
        <w:rPr>
          <w:rFonts w:hint="eastAsia"/>
        </w:rPr>
        <w:t>　　第一节 防水涂料行业发展战略研究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一、防水涂料品牌的重要性</w:t>
      </w:r>
      <w:r>
        <w:rPr>
          <w:rFonts w:hint="eastAsia"/>
        </w:rPr>
        <w:br/>
      </w:r>
      <w:r>
        <w:rPr>
          <w:rFonts w:hint="eastAsia"/>
        </w:rPr>
        <w:t>　　　　二、防水涂料实施品牌战略的意义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五、防水涂料品牌战略管理的策略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防水涂料经营策略分析</w:t>
      </w:r>
      <w:r>
        <w:rPr>
          <w:rFonts w:hint="eastAsia"/>
        </w:rPr>
        <w:br/>
      </w:r>
      <w:r>
        <w:rPr>
          <w:rFonts w:hint="eastAsia"/>
        </w:rPr>
        <w:t>　　　　一、防水涂料市场细分策略</w:t>
      </w:r>
      <w:r>
        <w:rPr>
          <w:rFonts w:hint="eastAsia"/>
        </w:rPr>
        <w:br/>
      </w:r>
      <w:r>
        <w:rPr>
          <w:rFonts w:hint="eastAsia"/>
        </w:rPr>
        <w:t>　　　　二、防水涂料市场创新策略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2025-2031年防水涂料行业发展趋势预测</w:t>
      </w:r>
      <w:r>
        <w:rPr>
          <w:rFonts w:hint="eastAsia"/>
        </w:rPr>
        <w:br/>
      </w:r>
      <w:r>
        <w:rPr>
          <w:rFonts w:hint="eastAsia"/>
        </w:rPr>
        <w:t>　　第三节 防水涂料行业投资风险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防水涂料投资建议</w:t>
      </w:r>
      <w:r>
        <w:rPr>
          <w:rFonts w:hint="eastAsia"/>
        </w:rPr>
        <w:br/>
      </w:r>
      <w:r>
        <w:rPr>
          <w:rFonts w:hint="eastAsia"/>
        </w:rPr>
        <w:t>　　第一节 防水涂料行业投资环境分析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防水涂料行业投资进入壁垒分析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防水涂料图片</w:t>
      </w:r>
      <w:r>
        <w:rPr>
          <w:rFonts w:hint="eastAsia"/>
        </w:rPr>
        <w:br/>
      </w:r>
      <w:r>
        <w:rPr>
          <w:rFonts w:hint="eastAsia"/>
        </w:rPr>
        <w:t>　　图表 防水涂料种类 分类</w:t>
      </w:r>
      <w:r>
        <w:rPr>
          <w:rFonts w:hint="eastAsia"/>
        </w:rPr>
        <w:br/>
      </w:r>
      <w:r>
        <w:rPr>
          <w:rFonts w:hint="eastAsia"/>
        </w:rPr>
        <w:t>　　图表 防水涂料用途 应用</w:t>
      </w:r>
      <w:r>
        <w:rPr>
          <w:rFonts w:hint="eastAsia"/>
        </w:rPr>
        <w:br/>
      </w:r>
      <w:r>
        <w:rPr>
          <w:rFonts w:hint="eastAsia"/>
        </w:rPr>
        <w:t>　　图表 防水涂料主要特点</w:t>
      </w:r>
      <w:r>
        <w:rPr>
          <w:rFonts w:hint="eastAsia"/>
        </w:rPr>
        <w:br/>
      </w:r>
      <w:r>
        <w:rPr>
          <w:rFonts w:hint="eastAsia"/>
        </w:rPr>
        <w:t>　　图表 防水涂料产业链分析</w:t>
      </w:r>
      <w:r>
        <w:rPr>
          <w:rFonts w:hint="eastAsia"/>
        </w:rPr>
        <w:br/>
      </w:r>
      <w:r>
        <w:rPr>
          <w:rFonts w:hint="eastAsia"/>
        </w:rPr>
        <w:t>　　图表 防水涂料政策分析</w:t>
      </w:r>
      <w:r>
        <w:rPr>
          <w:rFonts w:hint="eastAsia"/>
        </w:rPr>
        <w:br/>
      </w:r>
      <w:r>
        <w:rPr>
          <w:rFonts w:hint="eastAsia"/>
        </w:rPr>
        <w:t>　　图表 防水涂料技术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2019-2024年防水涂料行业市场容量分析</w:t>
      </w:r>
      <w:r>
        <w:rPr>
          <w:rFonts w:hint="eastAsia"/>
        </w:rPr>
        <w:br/>
      </w:r>
      <w:r>
        <w:rPr>
          <w:rFonts w:hint="eastAsia"/>
        </w:rPr>
        <w:t>　　图表 防水涂料生产现状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防水涂料行业动态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2019-2024年中国防水涂料进口情况分析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2019-2024年中国防水涂料价格走势</w:t>
      </w:r>
      <w:r>
        <w:rPr>
          <w:rFonts w:hint="eastAsia"/>
        </w:rPr>
        <w:br/>
      </w:r>
      <w:r>
        <w:rPr>
          <w:rFonts w:hint="eastAsia"/>
        </w:rPr>
        <w:t>　　图表 2024年防水涂料成本和利润分析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防水涂料品牌</w:t>
      </w:r>
      <w:r>
        <w:rPr>
          <w:rFonts w:hint="eastAsia"/>
        </w:rPr>
        <w:br/>
      </w:r>
      <w:r>
        <w:rPr>
          <w:rFonts w:hint="eastAsia"/>
        </w:rPr>
        <w:t>　　图表 防水涂料企业（一）概况</w:t>
      </w:r>
      <w:r>
        <w:rPr>
          <w:rFonts w:hint="eastAsia"/>
        </w:rPr>
        <w:br/>
      </w:r>
      <w:r>
        <w:rPr>
          <w:rFonts w:hint="eastAsia"/>
        </w:rPr>
        <w:t>　　图表 企业防水涂料型号 规格</w:t>
      </w:r>
      <w:r>
        <w:rPr>
          <w:rFonts w:hint="eastAsia"/>
        </w:rPr>
        <w:br/>
      </w:r>
      <w:r>
        <w:rPr>
          <w:rFonts w:hint="eastAsia"/>
        </w:rPr>
        <w:t>　　图表 防水涂料企业（一）经营分析</w:t>
      </w:r>
      <w:r>
        <w:rPr>
          <w:rFonts w:hint="eastAsia"/>
        </w:rPr>
        <w:br/>
      </w:r>
      <w:r>
        <w:rPr>
          <w:rFonts w:hint="eastAsia"/>
        </w:rPr>
        <w:t>　　图表 防水涂料企业（一）盈利能力情况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防水涂料上游现状</w:t>
      </w:r>
      <w:r>
        <w:rPr>
          <w:rFonts w:hint="eastAsia"/>
        </w:rPr>
        <w:br/>
      </w:r>
      <w:r>
        <w:rPr>
          <w:rFonts w:hint="eastAsia"/>
        </w:rPr>
        <w:t>　　图表 防水涂料下游调研</w:t>
      </w:r>
      <w:r>
        <w:rPr>
          <w:rFonts w:hint="eastAsia"/>
        </w:rPr>
        <w:br/>
      </w:r>
      <w:r>
        <w:rPr>
          <w:rFonts w:hint="eastAsia"/>
        </w:rPr>
        <w:t>　　图表 防水涂料企业（二）概况</w:t>
      </w:r>
      <w:r>
        <w:rPr>
          <w:rFonts w:hint="eastAsia"/>
        </w:rPr>
        <w:br/>
      </w:r>
      <w:r>
        <w:rPr>
          <w:rFonts w:hint="eastAsia"/>
        </w:rPr>
        <w:t>　　图表 企业防水涂料型号 规格</w:t>
      </w:r>
      <w:r>
        <w:rPr>
          <w:rFonts w:hint="eastAsia"/>
        </w:rPr>
        <w:br/>
      </w:r>
      <w:r>
        <w:rPr>
          <w:rFonts w:hint="eastAsia"/>
        </w:rPr>
        <w:t>　　图表 防水涂料企业（二）经营分析</w:t>
      </w:r>
      <w:r>
        <w:rPr>
          <w:rFonts w:hint="eastAsia"/>
        </w:rPr>
        <w:br/>
      </w:r>
      <w:r>
        <w:rPr>
          <w:rFonts w:hint="eastAsia"/>
        </w:rPr>
        <w:t>　　图表 防水涂料企业（二）盈利能力情况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防水涂料企业（三）概况</w:t>
      </w:r>
      <w:r>
        <w:rPr>
          <w:rFonts w:hint="eastAsia"/>
        </w:rPr>
        <w:br/>
      </w:r>
      <w:r>
        <w:rPr>
          <w:rFonts w:hint="eastAsia"/>
        </w:rPr>
        <w:t>　　图表 企业防水涂料型号 规格</w:t>
      </w:r>
      <w:r>
        <w:rPr>
          <w:rFonts w:hint="eastAsia"/>
        </w:rPr>
        <w:br/>
      </w:r>
      <w:r>
        <w:rPr>
          <w:rFonts w:hint="eastAsia"/>
        </w:rPr>
        <w:t>　　图表 防水涂料企业（三）经营分析</w:t>
      </w:r>
      <w:r>
        <w:rPr>
          <w:rFonts w:hint="eastAsia"/>
        </w:rPr>
        <w:br/>
      </w:r>
      <w:r>
        <w:rPr>
          <w:rFonts w:hint="eastAsia"/>
        </w:rPr>
        <w:t>　　图表 防水涂料企业（三）盈利能力情况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防水涂料优势</w:t>
      </w:r>
      <w:r>
        <w:rPr>
          <w:rFonts w:hint="eastAsia"/>
        </w:rPr>
        <w:br/>
      </w:r>
      <w:r>
        <w:rPr>
          <w:rFonts w:hint="eastAsia"/>
        </w:rPr>
        <w:t>　　图表 防水涂料劣势</w:t>
      </w:r>
      <w:r>
        <w:rPr>
          <w:rFonts w:hint="eastAsia"/>
        </w:rPr>
        <w:br/>
      </w:r>
      <w:r>
        <w:rPr>
          <w:rFonts w:hint="eastAsia"/>
        </w:rPr>
        <w:t>　　图表 防水涂料机会</w:t>
      </w:r>
      <w:r>
        <w:rPr>
          <w:rFonts w:hint="eastAsia"/>
        </w:rPr>
        <w:br/>
      </w:r>
      <w:r>
        <w:rPr>
          <w:rFonts w:hint="eastAsia"/>
        </w:rPr>
        <w:t>　　图表 防水涂料威胁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91713c2004678" w:history="1">
        <w:r>
          <w:rPr>
            <w:rStyle w:val="Hyperlink"/>
          </w:rPr>
          <w:t>2025-2031年全球与中国防水涂料行业发展调研及市场前景预测报告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91713c2004678" w:history="1">
        <w:r>
          <w:rPr>
            <w:rStyle w:val="Hyperlink"/>
          </w:rPr>
          <w:t>https://www.20087.com/9/58/FangShuiTuLiaoShiChangQianJingFenXi.html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ee95dd2e947c5" w:history="1">
      <w:r>
        <w:rPr>
          <w:rStyle w:val="Hyperlink"/>
        </w:rPr>
        <w:t>2025-2031年全球与中国防水涂料行业发展调研及市场前景预测报告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angShuiTuLiaoShiChangQianJingFenXi.html" TargetMode="External" Id="R35c91713c200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angShuiTuLiaoShiChangQianJingFenXi.html" TargetMode="External" Id="R94cee95dd2e9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2024-10-19T03:46:00Z</dcterms:created>
  <dcterms:modified xsi:type="dcterms:W3CDTF">2024-10-19T04:46:00Z</dcterms:modified>
  <dc:subject>2025-2031年全球与中国防水涂料行业发展调研及市场前景预测报告</dc:subject>
  <dc:title>2025-2031年全球与中国防水涂料行业发展调研及市场前景预测报告</dc:title>
  <cp:keywords>2025-2031年全球与中国防水涂料行业发展调研及市场前景预测报告</cp:keywords>
  <dc:description>2025-2031年全球与中国防水涂料行业发展调研及市场前景预测报告</dc:description>
</cp:coreProperties>
</file>