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e30d0e6e24103" w:history="1">
              <w:r>
                <w:rPr>
                  <w:rStyle w:val="Hyperlink"/>
                </w:rPr>
                <w:t>中国演艺市场现状全面调研与发展趋势（2023-2029年）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e30d0e6e24103" w:history="1">
              <w:r>
                <w:rPr>
                  <w:rStyle w:val="Hyperlink"/>
                </w:rPr>
                <w:t>中国演艺市场现状全面调研与发展趋势（2023-2029年）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e30d0e6e24103" w:history="1">
                <w:r>
                  <w:rPr>
                    <w:rStyle w:val="Hyperlink"/>
                  </w:rPr>
                  <w:t>https://www.20087.com/5/31/YanYiXianZhuangYuFaZhanQuShi.html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艺行业作为文化产业的重要分支，涵盖了戏剧、音乐、舞蹈、影视和综艺等多个领域，近年来在数字化和全球化的推动下展现出了新的活力。在线演艺平台的兴起，使得演艺作品能够突破地域限制，触达更广泛的受众，同时也为艺术家和创作者提供了更多展示才华和变现的机会。此外，虚拟现实（VR）、增强现实（AR）和直播技术的应用，为观众带来了沉浸式和互动式的观演体验，丰富了演艺的表现形式。</w:t>
      </w:r>
      <w:r>
        <w:rPr>
          <w:rFonts w:hint="eastAsia"/>
        </w:rPr>
        <w:br/>
      </w:r>
      <w:r>
        <w:rPr>
          <w:rFonts w:hint="eastAsia"/>
        </w:rPr>
        <w:t>　　未来，演艺行业的发展将更加注重内容创新和科技融合。一方面，随着消费者对高质量和原创内容的追求，演艺作品将更加注重故事讲述、文化内涵和艺术价值，以满足观众的情感需求和审美期待。另一方面，科技将成为演艺行业创新的重要驱动力，如通过人工智能生成音乐和剧本，利用区块链技术保护版权，以及运用5G和物联网技术提升现场演出的视听效果，为观众创造前所未有的娱乐体验。同时，演艺行业将更加注重跨文化交流和国际合作，通过联合制作、巡演和艺术节等形式，促进全球文化的交流与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e30d0e6e24103" w:history="1">
        <w:r>
          <w:rPr>
            <w:rStyle w:val="Hyperlink"/>
          </w:rPr>
          <w:t>中国演艺市场现状全面调研与发展趋势（2023-2029年）</w:t>
        </w:r>
      </w:hyperlink>
      <w:r>
        <w:rPr>
          <w:rFonts w:hint="eastAsia"/>
        </w:rPr>
        <w:t>》通过严谨的分析、翔实的数据及直观的图表，系统解析了演艺行业的市场规模、需求变化、价格波动及产业链结构。报告全面评估了当前演艺市场现状，科学预测了未来市场前景与发展趋势，重点剖析了演艺细分市场的机遇与挑战。同时，报告对演艺重点企业的竞争地位及市场集中度进行了评估，为演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演艺产业概述</w:t>
      </w:r>
      <w:r>
        <w:rPr>
          <w:rFonts w:hint="eastAsia"/>
        </w:rPr>
        <w:br/>
      </w:r>
      <w:r>
        <w:rPr>
          <w:rFonts w:hint="eastAsia"/>
        </w:rPr>
        <w:t>　　第一节 演艺定义</w:t>
      </w:r>
      <w:r>
        <w:rPr>
          <w:rFonts w:hint="eastAsia"/>
        </w:rPr>
        <w:br/>
      </w:r>
      <w:r>
        <w:rPr>
          <w:rFonts w:hint="eastAsia"/>
        </w:rPr>
        <w:t>　　第二节 演艺行业特点</w:t>
      </w:r>
      <w:r>
        <w:rPr>
          <w:rFonts w:hint="eastAsia"/>
        </w:rPr>
        <w:br/>
      </w:r>
      <w:r>
        <w:rPr>
          <w:rFonts w:hint="eastAsia"/>
        </w:rPr>
        <w:t>　　第三节 演艺产业链分析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2022-2023年中国演艺行业运行环境分析</w:t>
      </w:r>
      <w:r>
        <w:rPr>
          <w:rFonts w:hint="eastAsia"/>
        </w:rPr>
        <w:br/>
      </w:r>
      <w:r>
        <w:rPr>
          <w:rFonts w:hint="eastAsia"/>
        </w:rPr>
        <w:t>　　第一节 中国演艺运行经济环境分析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中国演艺产业政策环境分析</w:t>
      </w:r>
      <w:r>
        <w:rPr>
          <w:rFonts w:hint="eastAsia"/>
        </w:rPr>
        <w:br/>
      </w:r>
      <w:r>
        <w:rPr>
          <w:rFonts w:hint="eastAsia"/>
        </w:rPr>
        <w:t>　　　　一、演艺行业监管体制</w:t>
      </w:r>
      <w:r>
        <w:rPr>
          <w:rFonts w:hint="eastAsia"/>
        </w:rPr>
        <w:br/>
      </w:r>
      <w:r>
        <w:rPr>
          <w:rFonts w:hint="eastAsia"/>
        </w:rPr>
        <w:t>　　　　二、演艺行业主要法规</w:t>
      </w:r>
      <w:r>
        <w:rPr>
          <w:rFonts w:hint="eastAsia"/>
        </w:rPr>
        <w:br/>
      </w:r>
      <w:r>
        <w:rPr>
          <w:rFonts w:hint="eastAsia"/>
        </w:rPr>
        <w:t>　　　　三、主要演艺产业政策</w:t>
      </w:r>
      <w:r>
        <w:rPr>
          <w:rFonts w:hint="eastAsia"/>
        </w:rPr>
        <w:br/>
      </w:r>
      <w:r>
        <w:rPr>
          <w:rFonts w:hint="eastAsia"/>
        </w:rPr>
        <w:t>　　第三节 中国演艺产业社会环境分析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2022-2023年国外演艺行业发展态势分析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国外演艺市场发展现状分析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国外主要国家演艺市场现状</w:t>
      </w:r>
      <w:r>
        <w:rPr>
          <w:rFonts w:hint="eastAsia"/>
        </w:rPr>
        <w:br/>
      </w:r>
      <w:r>
        <w:rPr>
          <w:rFonts w:hint="eastAsia"/>
        </w:rPr>
        <w:t>　　第三节 国外演艺行业发展趋势预测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中国演艺行业市场分析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2018-2023年中国演艺行业规模情况</w:t>
      </w:r>
      <w:r>
        <w:rPr>
          <w:rFonts w:hint="eastAsia"/>
        </w:rPr>
        <w:br/>
      </w:r>
      <w:r>
        <w:rPr>
          <w:rFonts w:hint="eastAsia"/>
        </w:rPr>
        <w:t>　　　　一、演艺行业市场规模情况分析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二、演艺行业单位规模情况</w:t>
      </w:r>
      <w:r>
        <w:rPr>
          <w:rFonts w:hint="eastAsia"/>
        </w:rPr>
        <w:br/>
      </w:r>
      <w:r>
        <w:rPr>
          <w:rFonts w:hint="eastAsia"/>
        </w:rPr>
        <w:t>　　　　三、演艺行业人员规模情况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2018-2023年中国演艺行业财务能力分析</w:t>
      </w:r>
      <w:r>
        <w:rPr>
          <w:rFonts w:hint="eastAsia"/>
        </w:rPr>
        <w:br/>
      </w:r>
      <w:r>
        <w:rPr>
          <w:rFonts w:hint="eastAsia"/>
        </w:rPr>
        <w:t>　　　　一、演艺行业盈利能力分析</w:t>
      </w:r>
      <w:r>
        <w:rPr>
          <w:rFonts w:hint="eastAsia"/>
        </w:rPr>
        <w:br/>
      </w:r>
      <w:r>
        <w:rPr>
          <w:rFonts w:hint="eastAsia"/>
        </w:rPr>
        <w:t>　　　　二、演艺行业偿债能力分析</w:t>
      </w:r>
      <w:r>
        <w:rPr>
          <w:rFonts w:hint="eastAsia"/>
        </w:rPr>
        <w:br/>
      </w:r>
      <w:r>
        <w:rPr>
          <w:rFonts w:hint="eastAsia"/>
        </w:rPr>
        <w:t>　　　　三、演艺行业营运能力分析</w:t>
      </w:r>
      <w:r>
        <w:rPr>
          <w:rFonts w:hint="eastAsia"/>
        </w:rPr>
        <w:br/>
      </w:r>
      <w:r>
        <w:rPr>
          <w:rFonts w:hint="eastAsia"/>
        </w:rPr>
        <w:t>　　　　四、演艺行业发展能力分析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2022-2023年中国演艺行业热点动态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2023年中国演艺行业面临的挑战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中国重点地区演艺行业市场调研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重点地区（一）演艺市场调研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重点地区（二）演艺市场调研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重点地区（三）演艺市场调研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重点地区（四）演艺市场调研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重点地区（五）演艺市场调研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中国演艺行业价格走势及影响因素分析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国内演艺行业价格回顾</w:t>
      </w:r>
      <w:r>
        <w:rPr>
          <w:rFonts w:hint="eastAsia"/>
        </w:rPr>
        <w:br/>
      </w:r>
      <w:r>
        <w:rPr>
          <w:rFonts w:hint="eastAsia"/>
        </w:rPr>
        <w:t>　　第二节 国内演艺行业价格走势预测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国内演艺行业价格影响因素分析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中国演艺行业客户调研</w:t>
      </w:r>
      <w:r>
        <w:rPr>
          <w:rFonts w:hint="eastAsia"/>
        </w:rPr>
        <w:br/>
      </w:r>
      <w:r>
        <w:rPr>
          <w:rFonts w:hint="eastAsia"/>
        </w:rPr>
        <w:t>　　　　一、演艺行业客户偏好调查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二、客户对演艺品牌的首要认知渠道</w:t>
      </w:r>
      <w:r>
        <w:rPr>
          <w:rFonts w:hint="eastAsia"/>
        </w:rPr>
        <w:br/>
      </w:r>
      <w:r>
        <w:rPr>
          <w:rFonts w:hint="eastAsia"/>
        </w:rPr>
        <w:t>　　　　三、演艺品牌忠诚度调查</w:t>
      </w:r>
      <w:r>
        <w:rPr>
          <w:rFonts w:hint="eastAsia"/>
        </w:rPr>
        <w:br/>
      </w:r>
      <w:r>
        <w:rPr>
          <w:rFonts w:hint="eastAsia"/>
        </w:rPr>
        <w:t>　　　　四、演艺行业客户消费理念调研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中国演艺行业竞争格局分析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2023年演艺行业集中度分析</w:t>
      </w:r>
      <w:r>
        <w:rPr>
          <w:rFonts w:hint="eastAsia"/>
        </w:rPr>
        <w:br/>
      </w:r>
      <w:r>
        <w:rPr>
          <w:rFonts w:hint="eastAsia"/>
        </w:rPr>
        <w:t>　　　　一、演艺市场集中度分析</w:t>
      </w:r>
      <w:r>
        <w:rPr>
          <w:rFonts w:hint="eastAsia"/>
        </w:rPr>
        <w:br/>
      </w:r>
      <w:r>
        <w:rPr>
          <w:rFonts w:hint="eastAsia"/>
        </w:rPr>
        <w:t>　　　　二、演艺企业集中度分析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2022-2023年演艺行业竞争格局分析</w:t>
      </w:r>
      <w:r>
        <w:rPr>
          <w:rFonts w:hint="eastAsia"/>
        </w:rPr>
        <w:br/>
      </w:r>
      <w:r>
        <w:rPr>
          <w:rFonts w:hint="eastAsia"/>
        </w:rPr>
        <w:t>　　　　一、演艺行业竞争策略分析</w:t>
      </w:r>
      <w:r>
        <w:rPr>
          <w:rFonts w:hint="eastAsia"/>
        </w:rPr>
        <w:br/>
      </w:r>
      <w:r>
        <w:rPr>
          <w:rFonts w:hint="eastAsia"/>
        </w:rPr>
        <w:t>　　　　二、演艺行业竞争格局展望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三、我国演艺市场竞争趋势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演艺行业重点企业发展调研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演艺企业发展策略分析</w:t>
      </w:r>
      <w:r>
        <w:rPr>
          <w:rFonts w:hint="eastAsia"/>
        </w:rPr>
        <w:br/>
      </w:r>
      <w:r>
        <w:rPr>
          <w:rFonts w:hint="eastAsia"/>
        </w:rPr>
        <w:t>　　第一节 演艺市场策略分析</w:t>
      </w:r>
      <w:r>
        <w:rPr>
          <w:rFonts w:hint="eastAsia"/>
        </w:rPr>
        <w:br/>
      </w:r>
      <w:r>
        <w:rPr>
          <w:rFonts w:hint="eastAsia"/>
        </w:rPr>
        <w:t>　　　　一、演艺价格策略分析</w:t>
      </w:r>
      <w:r>
        <w:rPr>
          <w:rFonts w:hint="eastAsia"/>
        </w:rPr>
        <w:br/>
      </w:r>
      <w:r>
        <w:rPr>
          <w:rFonts w:hint="eastAsia"/>
        </w:rPr>
        <w:t>　　　　二、演艺渠道策略分析</w:t>
      </w:r>
      <w:r>
        <w:rPr>
          <w:rFonts w:hint="eastAsia"/>
        </w:rPr>
        <w:br/>
      </w:r>
      <w:r>
        <w:rPr>
          <w:rFonts w:hint="eastAsia"/>
        </w:rPr>
        <w:t>　　第二节 演艺销售策略分析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提高演艺企业竞争力的策略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一、提高中国演艺企业核心竞争力的对策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二、演艺企业提升竞争力的主要方向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三、影响演艺企业核心竞争力的因素及提升途径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四、提高演艺企业竞争力的策略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演艺行业投资风险与控制策略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演艺行业SWOT模型分析</w:t>
      </w:r>
      <w:r>
        <w:rPr>
          <w:rFonts w:hint="eastAsia"/>
        </w:rPr>
        <w:br/>
      </w:r>
      <w:r>
        <w:rPr>
          <w:rFonts w:hint="eastAsia"/>
        </w:rPr>
        <w:t>　　　　一、演艺行业优势分析</w:t>
      </w:r>
      <w:r>
        <w:rPr>
          <w:rFonts w:hint="eastAsia"/>
        </w:rPr>
        <w:br/>
      </w:r>
      <w:r>
        <w:rPr>
          <w:rFonts w:hint="eastAsia"/>
        </w:rPr>
        <w:t>　　　　二、演艺行业劣势分析</w:t>
      </w:r>
      <w:r>
        <w:rPr>
          <w:rFonts w:hint="eastAsia"/>
        </w:rPr>
        <w:br/>
      </w:r>
      <w:r>
        <w:rPr>
          <w:rFonts w:hint="eastAsia"/>
        </w:rPr>
        <w:t>　　　　三、演艺行业机会分析</w:t>
      </w:r>
      <w:r>
        <w:rPr>
          <w:rFonts w:hint="eastAsia"/>
        </w:rPr>
        <w:br/>
      </w:r>
      <w:r>
        <w:rPr>
          <w:rFonts w:hint="eastAsia"/>
        </w:rPr>
        <w:t>　　　　四、演艺行业风险分析</w:t>
      </w:r>
      <w:r>
        <w:rPr>
          <w:rFonts w:hint="eastAsia"/>
        </w:rPr>
        <w:br/>
      </w:r>
      <w:r>
        <w:rPr>
          <w:rFonts w:hint="eastAsia"/>
        </w:rPr>
        <w:t>　　第二节 演艺行业投资风险及控制策略分析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一、演艺市场风险及控制策略</w:t>
      </w:r>
      <w:r>
        <w:rPr>
          <w:rFonts w:hint="eastAsia"/>
        </w:rPr>
        <w:br/>
      </w:r>
      <w:r>
        <w:rPr>
          <w:rFonts w:hint="eastAsia"/>
        </w:rPr>
        <w:t>　　　　二、演艺行业政策风险及控制策略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三、演艺行业经营风险及控制策略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四、演艺同业竞争风险及控制策略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五、演艺行业其他风险及控制策略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2023-2029年中国演艺行业投资潜力及发展趋势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2023-2029年演艺行业投资潜力分析</w:t>
      </w:r>
      <w:r>
        <w:rPr>
          <w:rFonts w:hint="eastAsia"/>
        </w:rPr>
        <w:br/>
      </w:r>
      <w:r>
        <w:rPr>
          <w:rFonts w:hint="eastAsia"/>
        </w:rPr>
        <w:t>　　　　一、演艺行业重点可投资领域</w:t>
      </w:r>
      <w:r>
        <w:rPr>
          <w:rFonts w:hint="eastAsia"/>
        </w:rPr>
        <w:br/>
      </w:r>
      <w:r>
        <w:rPr>
          <w:rFonts w:hint="eastAsia"/>
        </w:rPr>
        <w:t>　　　　二、演艺行业目标市场需求潜力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三、演艺行业投资潜力综合评判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中.智林.－2023-2029年中国演艺行业发展趋势分析</w:t>
      </w:r>
      <w:r>
        <w:rPr>
          <w:rFonts w:hint="eastAsia"/>
        </w:rPr>
        <w:br/>
      </w:r>
      <w:r>
        <w:rPr>
          <w:rFonts w:hint="eastAsia"/>
        </w:rPr>
        <w:t>　　　　一、演艺行业规模发展趋势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二、未来演艺产业创新的发展趋势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三、“十四五”期间我国演艺行业发展剖析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五、未来演艺行业发展变局剖析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演艺行业历程</w:t>
      </w:r>
      <w:r>
        <w:rPr>
          <w:rFonts w:hint="eastAsia"/>
        </w:rPr>
        <w:br/>
      </w:r>
      <w:r>
        <w:rPr>
          <w:rFonts w:hint="eastAsia"/>
        </w:rPr>
        <w:t>　　图表 演艺行业生命周期</w:t>
      </w:r>
      <w:r>
        <w:rPr>
          <w:rFonts w:hint="eastAsia"/>
        </w:rPr>
        <w:br/>
      </w:r>
      <w:r>
        <w:rPr>
          <w:rFonts w:hint="eastAsia"/>
        </w:rPr>
        <w:t>　　图表 演艺行业产业链分析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2018-2023年演艺行业市场容量统计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2018-2023年中国演艺行业市场规模及增长情况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2018-2023年中国演艺行业销售收入分析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2018-2023年中国演艺行业盈利情况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2018-2023年中国演艺行业利润总额分析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2018-2023年中国演艺行业企业数量情况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2018-2023年中国演艺行业企业平均规模情况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2018-2023年中国演艺行业竞争力分析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2018-2023年中国演艺行业盈利能力分析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2018-2023年中国演艺行业运营能力分析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2018-2023年中国演艺行业偿债能力分析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2018-2023年中国演艺行业发展能力分析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2018-2023年中国演艺行业经营效益分析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**地区演艺市场规模及增长情况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**地区演艺行业市场需求情况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**地区演艺市场规模及增长情况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**地区演艺行业市场需求情况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**地区演艺市场规模及增长情况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**地区演艺行业市场需求情况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演艺重点企业（一）经营情况分析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演艺重点企业（一）盈利能力情况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演艺重点企业（一）偿债能力情况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演艺重点企业（一）运营能力情况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演艺重点企业（一）成长能力情况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演艺重点企业（二）基本信息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演艺重点企业（二）经营情况分析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演艺重点企业（二）盈利能力情况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演艺重点企业（二）偿债能力情况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演艺重点企业（二）运营能力情况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演艺重点企业（二）成长能力情况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2023-2029年中国演艺行业市场容量预测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2023-2029年中国演艺行业市场规模预测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2023-2029年中国演艺市场前景分析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2023-2029年中国演艺行业发展趋势预测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e30d0e6e24103" w:history="1">
        <w:r>
          <w:rPr>
            <w:rStyle w:val="Hyperlink"/>
          </w:rPr>
          <w:t>中国演艺市场现状全面调研与发展趋势（2023-2029年）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e30d0e6e24103" w:history="1">
        <w:r>
          <w:rPr>
            <w:rStyle w:val="Hyperlink"/>
          </w:rPr>
          <w:t>https://www.20087.com/5/31/YanYiXianZhuangYuFaZhanQuShi.html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热点：演绎与演艺区别、演艺经纪人证怎么考、惊艳的歌舞表演、演艺学院、广西演艺是正规学校吗、演艺许可证、地下演出、演艺新空间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0373605e445d7" w:history="1">
      <w:r>
        <w:rPr>
          <w:rStyle w:val="Hyperlink"/>
        </w:rPr>
        <w:t>中国演艺市场现状全面调研与发展趋势（2023-2029年）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YanYiXianZhuangYuFaZhanQuShi.html" TargetMode="External" Id="R320e30d0e6e2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YanYiXianZhuangYuFaZhanQuShi.html" TargetMode="External" Id="R7be0373605e4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2023-01-22T04:12:00Z</dcterms:created>
  <dcterms:modified xsi:type="dcterms:W3CDTF">2023-01-22T05:12:00Z</dcterms:modified>
  <dc:subject>中国演艺市场现状全面调研与发展趋势（2023-2029年）</dc:subject>
  <dc:title>中国演艺市场现状全面调研与发展趋势（2023-2029年）</dc:title>
  <cp:keywords>中国演艺市场现状全面调研与发展趋势（2023-2029年）</cp:keywords>
  <dc:description>中国演艺市场现状全面调研与发展趋势（2023-2029年）</dc:description>
</cp:coreProperties>
</file>