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498134c794c3b" w:history="1">
              <w:r>
                <w:rPr>
                  <w:rStyle w:val="Hyperlink"/>
                </w:rPr>
                <w:t>2026-2032年中国炼铁市场现状与前景趋势报告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498134c794c3b" w:history="1">
              <w:r>
                <w:rPr>
                  <w:rStyle w:val="Hyperlink"/>
                </w:rPr>
                <w:t>2026-2032年中国炼铁市场现状与前景趋势报告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498134c794c3b" w:history="1">
                <w:r>
                  <w:rPr>
                    <w:rStyle w:val="Hyperlink"/>
                  </w:rPr>
                  <w:t>https://www.20087.com/7/91/LianTieHangYeQianJingQuShi.html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铁是钢铁生产的第一步，涉及将铁矿石还原成铁的过程。近年来，随着全球经济的发展和基础设施建设的增加，对钢铁的需求持续增长，进而带动了炼铁行业的发展。目前，炼铁行业正在经历技术革新，包括提高炉料利用率、降低能耗和减少排放等方面的努力。</w:t>
      </w:r>
      <w:r>
        <w:rPr>
          <w:rFonts w:hint="eastAsia"/>
        </w:rPr>
        <w:br/>
      </w:r>
      <w:r>
        <w:rPr>
          <w:rFonts w:hint="eastAsia"/>
        </w:rPr>
        <w:t>　　未来，炼铁行业将朝着更加环保、高效和可持续的方向发展。一方面，随着环保法规的日益严格，炼铁企业将采用更加清洁的生产技术，如使用氢气代替焦炭作为还原剂，以减少二氧化碳排放。另一方面，为了提高经济效益，炼铁工艺将更加注重能源效率和资源循环利用，例如通过废热回收和废物再利用等方式。此外，随着数字化技术的应用，炼铁过程将更加智能化，通过数据分析优化生产流程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498134c794c3b" w:history="1">
        <w:r>
          <w:rPr>
            <w:rStyle w:val="Hyperlink"/>
          </w:rPr>
          <w:t>2026-2032年中国炼铁市场现状与前景趋势报告</w:t>
        </w:r>
      </w:hyperlink>
      <w:r>
        <w:rPr>
          <w:rFonts w:hint="eastAsia"/>
        </w:rPr>
        <w:t>》依托权威数据资源与长期市场监测，系统分析了炼铁行业的市场规模、市场需求及产业链结构，深入探讨了炼铁价格变动与细分市场特征。报告科学预测了炼铁市场前景及未来发展趋势，重点剖析了行业集中度、竞争格局及重点企业的市场地位，并通过SWOT分析揭示了炼铁行业机遇与潜在风险。报告为投资者及业内企业提供了全面的市场洞察与决策参考，助力把握炼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炼铁行业界定及应用</w:t>
      </w:r>
      <w:r>
        <w:rPr>
          <w:rFonts w:hint="eastAsia"/>
        </w:rPr>
        <w:br/>
      </w:r>
      <w:r>
        <w:rPr>
          <w:rFonts w:hint="eastAsia"/>
        </w:rPr>
        <w:t>　　第一节 炼铁行业定义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炼铁主要应用领域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2025-2026年全球炼铁行业发展状况分析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2025-2026年全球炼铁行业运行概况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2020-2025年全球炼铁行业市场规模分析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全球主要地区炼铁行业运行情况分析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2026-2032年全球炼铁行业发展趋势预测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2025-2026年中国炼铁发展环境分析</w:t>
      </w:r>
      <w:r>
        <w:rPr>
          <w:rFonts w:hint="eastAsia"/>
        </w:rPr>
        <w:br/>
      </w:r>
      <w:r>
        <w:rPr>
          <w:rFonts w:hint="eastAsia"/>
        </w:rPr>
        <w:t>　　第一节 炼铁行业经济环境分析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炼铁行业相关政策、标准</w:t>
      </w:r>
      <w:r>
        <w:rPr>
          <w:rFonts w:hint="eastAsia"/>
        </w:rPr>
        <w:br/>
      </w:r>
      <w:r>
        <w:rPr>
          <w:rFonts w:hint="eastAsia"/>
        </w:rPr>
        <w:t>　　第三节 炼铁行业相关发展规划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2025-2026年中国炼铁行业现状调研分析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中国炼铁行业发展现状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一、2025-2026年炼铁行业品牌发展现状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二、2025-2026年炼铁行业需求市场现状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三、2025-2026年炼铁市场需求层次分析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四、2025-2026年中国炼铁市场走向分析</w:t>
      </w:r>
      <w:r>
        <w:rPr>
          <w:rFonts w:hint="eastAsia"/>
        </w:rPr>
        <w:br/>
      </w:r>
      <w:r>
        <w:rPr>
          <w:rFonts w:hint="eastAsia"/>
        </w:rPr>
        <w:t>　　第二节 中国炼铁产品技术分析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一、2025-2026年炼铁产品技术变化特点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二、2025-2026年炼铁产品市场的新技术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三、2025-2026年炼铁产品市场现状分析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中国炼铁行业存在的问题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一、2025-2026年炼铁产品市场存在的主要问题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二、2025-2026年国内炼铁产品市场的三大瓶颈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三、2025-2026年炼铁产品市场遭遇的规模难题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对中国炼铁市场的分析及思考</w:t>
      </w:r>
      <w:r>
        <w:rPr>
          <w:rFonts w:hint="eastAsia"/>
        </w:rPr>
        <w:br/>
      </w:r>
      <w:r>
        <w:rPr>
          <w:rFonts w:hint="eastAsia"/>
        </w:rPr>
        <w:t>　　　　一、炼铁市场特点</w:t>
      </w:r>
      <w:r>
        <w:rPr>
          <w:rFonts w:hint="eastAsia"/>
        </w:rPr>
        <w:br/>
      </w:r>
      <w:r>
        <w:rPr>
          <w:rFonts w:hint="eastAsia"/>
        </w:rPr>
        <w:t>　　　　二、炼铁市场分析</w:t>
      </w:r>
      <w:r>
        <w:rPr>
          <w:rFonts w:hint="eastAsia"/>
        </w:rPr>
        <w:br/>
      </w:r>
      <w:r>
        <w:rPr>
          <w:rFonts w:hint="eastAsia"/>
        </w:rPr>
        <w:t>　　　　三、炼铁市场变化的方向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2025-2026年中国炼铁市场现状分析</w:t>
      </w:r>
      <w:r>
        <w:rPr>
          <w:rFonts w:hint="eastAsia"/>
        </w:rPr>
        <w:br/>
      </w:r>
      <w:r>
        <w:rPr>
          <w:rFonts w:hint="eastAsia"/>
        </w:rPr>
        <w:t>　　第二节 中国炼铁行业产量情况分析及预测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一、炼铁总体产能规模</w:t>
      </w:r>
      <w:r>
        <w:rPr>
          <w:rFonts w:hint="eastAsia"/>
        </w:rPr>
        <w:br/>
      </w:r>
      <w:r>
        <w:rPr>
          <w:rFonts w:hint="eastAsia"/>
        </w:rPr>
        <w:t>　　　　二、炼铁生产区域分布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三、2020-2025年中国炼铁产量统计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四、2026-2032年中国炼铁产量预测</w:t>
      </w:r>
      <w:r>
        <w:rPr>
          <w:rFonts w:hint="eastAsia"/>
        </w:rPr>
        <w:br/>
      </w:r>
      <w:r>
        <w:rPr>
          <w:rFonts w:hint="eastAsia"/>
        </w:rPr>
        <w:t>　　第三节 中国炼铁市场需求分析及预测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一、中国炼铁市场需求特点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二、2020-2025年中国炼铁市场需求量统计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三、2026-2032年中国炼铁市场需求量预测</w:t>
      </w:r>
      <w:r>
        <w:rPr>
          <w:rFonts w:hint="eastAsia"/>
        </w:rPr>
        <w:br/>
      </w:r>
      <w:r>
        <w:rPr>
          <w:rFonts w:hint="eastAsia"/>
        </w:rPr>
        <w:t>　　第四节 中国炼铁价格趋势分析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一、2020-2025年中国炼铁市场价格趋势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二、2026-2032年中国炼铁市场价格走势预测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中国炼铁进出口分析</w:t>
      </w:r>
      <w:r>
        <w:rPr>
          <w:rFonts w:hint="eastAsia"/>
        </w:rPr>
        <w:br/>
      </w:r>
      <w:r>
        <w:rPr>
          <w:rFonts w:hint="eastAsia"/>
        </w:rPr>
        <w:t>　　第一节 炼铁进口情况分析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炼铁出口情况分析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影响炼铁进出口因素分析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2020-2025年中国炼铁行业规模情况分析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2020-2025年中国炼铁行业财务能力分析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2025-2026年炼铁行业细分产品调研</w:t>
      </w:r>
      <w:r>
        <w:rPr>
          <w:rFonts w:hint="eastAsia"/>
        </w:rPr>
        <w:br/>
      </w:r>
      <w:r>
        <w:rPr>
          <w:rFonts w:hint="eastAsia"/>
        </w:rPr>
        <w:t>　　第一节 炼铁细分产品结构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2025-2026年炼铁行业上下游发展情况分析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炼铁行业上游产业发展分析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炼铁行业下游产业发展分析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2025-2026年炼铁行业重点区域市场结构调研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**地区炼铁市场容量分析</w:t>
      </w:r>
      <w:r>
        <w:rPr>
          <w:rFonts w:hint="eastAsia"/>
        </w:rPr>
        <w:br/>
      </w:r>
      <w:r>
        <w:rPr>
          <w:rFonts w:hint="eastAsia"/>
        </w:rPr>
        <w:t>　　第三节 **地区炼铁市场容量分析</w:t>
      </w:r>
      <w:r>
        <w:rPr>
          <w:rFonts w:hint="eastAsia"/>
        </w:rPr>
        <w:br/>
      </w:r>
      <w:r>
        <w:rPr>
          <w:rFonts w:hint="eastAsia"/>
        </w:rPr>
        <w:t>　　第四节 **地区炼铁市场容量分析</w:t>
      </w:r>
      <w:r>
        <w:rPr>
          <w:rFonts w:hint="eastAsia"/>
        </w:rPr>
        <w:br/>
      </w:r>
      <w:r>
        <w:rPr>
          <w:rFonts w:hint="eastAsia"/>
        </w:rPr>
        <w:t>　　第五节 **地区炼铁市场容量分析</w:t>
      </w:r>
      <w:r>
        <w:rPr>
          <w:rFonts w:hint="eastAsia"/>
        </w:rPr>
        <w:br/>
      </w:r>
      <w:r>
        <w:rPr>
          <w:rFonts w:hint="eastAsia"/>
        </w:rPr>
        <w:t>　　第六节 **地区炼铁市场容量分析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三、企业炼铁经营状况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2025-2026年炼铁行业企业经营策略研究分析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2025-2026年炼铁行业前景及投资风险预警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2026年炼铁市场前景分析</w:t>
      </w:r>
      <w:r>
        <w:rPr>
          <w:rFonts w:hint="eastAsia"/>
        </w:rPr>
        <w:br/>
      </w:r>
      <w:r>
        <w:rPr>
          <w:rFonts w:hint="eastAsia"/>
        </w:rPr>
        <w:t>　　第二节 2026年炼铁行业发展趋势预测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影响炼铁行业发展的主要因素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一、2026年影响炼铁行业运行的有利因素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二、2026年影响炼铁行业运行的稳定因素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三、2026年影响炼铁行业运行的不利因素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四、2026年中国炼铁行业发展面临的挑战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五、2026年中国炼铁行业发展面临的机遇</w:t>
      </w:r>
      <w:r>
        <w:rPr>
          <w:rFonts w:hint="eastAsia"/>
        </w:rPr>
        <w:br/>
      </w:r>
      <w:r>
        <w:rPr>
          <w:rFonts w:hint="eastAsia"/>
        </w:rPr>
        <w:t>　　第四节 炼铁行业投资风险预警</w:t>
      </w:r>
      <w:r>
        <w:rPr>
          <w:rFonts w:hint="eastAsia"/>
        </w:rPr>
        <w:br/>
      </w:r>
      <w:r>
        <w:rPr>
          <w:rFonts w:hint="eastAsia"/>
        </w:rPr>
        <w:t>　　　　一、炼铁行业市场风险预测</w:t>
      </w:r>
      <w:r>
        <w:rPr>
          <w:rFonts w:hint="eastAsia"/>
        </w:rPr>
        <w:br/>
      </w:r>
      <w:r>
        <w:rPr>
          <w:rFonts w:hint="eastAsia"/>
        </w:rPr>
        <w:t>　　　　二、炼铁行业政策风险预测</w:t>
      </w:r>
      <w:r>
        <w:rPr>
          <w:rFonts w:hint="eastAsia"/>
        </w:rPr>
        <w:br/>
      </w:r>
      <w:r>
        <w:rPr>
          <w:rFonts w:hint="eastAsia"/>
        </w:rPr>
        <w:t>　　　　三、炼铁行业经营风险预测</w:t>
      </w:r>
      <w:r>
        <w:rPr>
          <w:rFonts w:hint="eastAsia"/>
        </w:rPr>
        <w:br/>
      </w:r>
      <w:r>
        <w:rPr>
          <w:rFonts w:hint="eastAsia"/>
        </w:rPr>
        <w:t>　　　　四、炼铁行业技术风险预测</w:t>
      </w:r>
      <w:r>
        <w:rPr>
          <w:rFonts w:hint="eastAsia"/>
        </w:rPr>
        <w:br/>
      </w:r>
      <w:r>
        <w:rPr>
          <w:rFonts w:hint="eastAsia"/>
        </w:rPr>
        <w:t>　　　　五、炼铁行业竞争风险预测</w:t>
      </w:r>
      <w:r>
        <w:rPr>
          <w:rFonts w:hint="eastAsia"/>
        </w:rPr>
        <w:br/>
      </w:r>
      <w:r>
        <w:rPr>
          <w:rFonts w:hint="eastAsia"/>
        </w:rPr>
        <w:t>　　　　六、炼铁行业其他风险预测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2026-2032年炼铁投资建议</w:t>
      </w:r>
      <w:r>
        <w:rPr>
          <w:rFonts w:hint="eastAsia"/>
        </w:rPr>
        <w:br/>
      </w:r>
      <w:r>
        <w:rPr>
          <w:rFonts w:hint="eastAsia"/>
        </w:rPr>
        <w:t>　　第一节 2025-2026年炼铁行业投资环境分析</w:t>
      </w:r>
      <w:r>
        <w:rPr>
          <w:rFonts w:hint="eastAsia"/>
        </w:rPr>
        <w:br/>
      </w:r>
      <w:r>
        <w:rPr>
          <w:rFonts w:hint="eastAsia"/>
        </w:rPr>
        <w:t>　　第二节 炼铁行业投资进入壁垒分析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2020-2025年中国炼铁市场规模及增长情况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2020-2025年中国炼铁行业产量及增长趋势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2026-2032年中国炼铁行业产量预测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2020-2025年中国炼铁行业市场需求及增长情况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2026-2032年中国炼铁行业市场需求预测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2020-2025年中国炼铁行业出口情况分析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2026年炼铁行业壁垒</w:t>
      </w:r>
      <w:r>
        <w:rPr>
          <w:rFonts w:hint="eastAsia"/>
        </w:rPr>
        <w:br/>
      </w:r>
      <w:r>
        <w:rPr>
          <w:rFonts w:hint="eastAsia"/>
        </w:rPr>
        <w:t>　　图表 2026年炼铁市场前景分析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2026-2032年中国炼铁市场规模预测</w:t>
      </w:r>
      <w:r>
        <w:rPr>
          <w:rFonts w:hint="eastAsia"/>
        </w:rPr>
        <w:br/>
      </w:r>
      <w:r>
        <w:rPr>
          <w:rFonts w:hint="eastAsia"/>
        </w:rPr>
        <w:t>　　图表 2026年炼铁发展趋势预测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498134c794c3b" w:history="1">
        <w:r>
          <w:rPr>
            <w:rStyle w:val="Hyperlink"/>
          </w:rPr>
          <w:t>2026-2032年中国炼铁市场现状与前景趋势报告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498134c794c3b" w:history="1">
        <w:r>
          <w:rPr>
            <w:rStyle w:val="Hyperlink"/>
          </w:rPr>
          <w:t>https://www.20087.com/7/91/LianTieHangYeQianJingQuShi.html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热点：高炉炼铁的原理、炼铁的化学方程式、中国金属冶炼历史、炼铁工艺流程简介、铁的冶炼方法、炼铁原理方程式、土高炉、炼铁的原理化学方程式、炼铁焦炭的作用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0197ae0ef479c" w:history="1">
      <w:r>
        <w:rPr>
          <w:rStyle w:val="Hyperlink"/>
        </w:rPr>
        <w:t>2026-2032年中国炼铁市场现状与前景趋势报告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LianTieHangYeQianJingQuShi.html" TargetMode="External" Id="R39d498134c7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LianTieHangYeQianJingQuShi.html" TargetMode="External" Id="Rac00197ae0e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2025-06-30T08:17:00Z</dcterms:created>
  <dcterms:modified xsi:type="dcterms:W3CDTF">2025-06-30T09:17:00Z</dcterms:modified>
  <dc:subject>2026-2032年中国炼铁市场现状与前景趋势报告</dc:subject>
  <dc:title>2026-2032年中国炼铁市场现状与前景趋势报告</dc:title>
  <cp:keywords>2026-2032年中国炼铁市场现状与前景趋势报告</cp:keywords>
  <dc:description>2026-2032年中国炼铁市场现状与前景趋势报告</dc:description>
</cp:coreProperties>
</file>