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79c79e7ba4115" w:history="1">
              <w:r>
                <w:rPr>
                  <w:rStyle w:val="Hyperlink"/>
                </w:rPr>
                <w:t>2024-2030年中国smt钢网市场全景调研及发展趋势分析报告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79c79e7ba4115" w:history="1">
              <w:r>
                <w:rPr>
                  <w:rStyle w:val="Hyperlink"/>
                </w:rPr>
                <w:t>2024-2030年中国smt钢网市场全景调研及发展趋势分析报告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79c79e7ba4115" w:history="1">
                <w:r>
                  <w:rPr>
                    <w:rStyle w:val="Hyperlink"/>
                  </w:rPr>
                  <w:t>https://www.20087.com/7/31/smtGangWangHangYeBaoGao.html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（表面贴装技术）钢网是电子组装行业中用于精确分配焊膏的关键工具。随着电子产品向小型化、轻薄化方向发展，SMT技术的应用日益广泛，对smt钢网的要求也越来越高。目前，制造商通过采用精密激光切割和高精度研磨技术，提高了钢网的精度和一致性，从而保证了焊膏的均匀分布，降低了焊接缺陷率。此外，制造商还不断探索新材料，以提高钢网的耐腐蚀性和使用寿命。</w:t>
      </w:r>
      <w:r>
        <w:rPr>
          <w:rFonts w:hint="eastAsia"/>
        </w:rPr>
        <w:br/>
      </w:r>
      <w:r>
        <w:rPr>
          <w:rFonts w:hint="eastAsia"/>
        </w:rPr>
        <w:t>　　未来，随着5G通信、物联网等新兴技术的发展，电子产品的复杂性和集成度将进一步提升，这将促使smt钢网行业不断创新。技术创新方面，制造商将继续优化钢网的设计和制造工艺，提高生产效率和产品质量。同时，随着环保要求的日益严格，开发低污染、易于回收的材料也将成为重要方向。此外，为了满足高度定制化的需求，3D打印技术在smt钢网制造中的应用有望得到进一步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79c79e7ba4115" w:history="1">
        <w:r>
          <w:rPr>
            <w:rStyle w:val="Hyperlink"/>
          </w:rPr>
          <w:t>2024-2030年中国smt钢网市场全景调研及发展趋势分析报告</w:t>
        </w:r>
      </w:hyperlink>
      <w:r>
        <w:rPr>
          <w:rFonts w:hint="eastAsia"/>
        </w:rPr>
        <w:t>》全面分析了smt钢网行业的市场规模、供需状况及产业链结构，深入探讨了smt钢网各细分市场的品牌竞争情况和价格动态，聚焦smt钢网重点企业经营现状，揭示了行业的集中度和竞争格局。此外，smt钢网报告对smt钢网行业的市场前景进行了科学预测，揭示了行业未来的发展趋势、潜在风险和机遇。smt钢网报告旨在为smt钢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smt钢网行业概述</w:t>
      </w:r>
      <w:r>
        <w:rPr>
          <w:rFonts w:hint="eastAsia"/>
        </w:rPr>
        <w:br/>
      </w:r>
      <w:r>
        <w:rPr>
          <w:rFonts w:hint="eastAsia"/>
        </w:rPr>
        <w:t>　　第一节 smt钢网行业界定</w:t>
      </w:r>
      <w:r>
        <w:rPr>
          <w:rFonts w:hint="eastAsia"/>
        </w:rPr>
        <w:br/>
      </w:r>
      <w:r>
        <w:rPr>
          <w:rFonts w:hint="eastAsia"/>
        </w:rPr>
        <w:t>　　第二节 smt钢网行业发展历程</w:t>
      </w:r>
      <w:r>
        <w:rPr>
          <w:rFonts w:hint="eastAsia"/>
        </w:rPr>
        <w:br/>
      </w:r>
      <w:r>
        <w:rPr>
          <w:rFonts w:hint="eastAsia"/>
        </w:rPr>
        <w:t>　　第三节 smt钢网产业链分析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二、smt钢网产业链模型分析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2023-2024年中国smt钢网行业发展环境分析</w:t>
      </w:r>
      <w:r>
        <w:rPr>
          <w:rFonts w:hint="eastAsia"/>
        </w:rPr>
        <w:br/>
      </w:r>
      <w:r>
        <w:rPr>
          <w:rFonts w:hint="eastAsia"/>
        </w:rPr>
        <w:t>　　第一节 smt钢网行业经济环境分析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smt钢网行业政策环境分析</w:t>
      </w:r>
      <w:r>
        <w:rPr>
          <w:rFonts w:hint="eastAsia"/>
        </w:rPr>
        <w:br/>
      </w:r>
      <w:r>
        <w:rPr>
          <w:rFonts w:hint="eastAsia"/>
        </w:rPr>
        <w:t>　　　　一、smt钢网行业相关政策</w:t>
      </w:r>
      <w:r>
        <w:rPr>
          <w:rFonts w:hint="eastAsia"/>
        </w:rPr>
        <w:br/>
      </w:r>
      <w:r>
        <w:rPr>
          <w:rFonts w:hint="eastAsia"/>
        </w:rPr>
        <w:t>　　　　二、smt钢网行业相关标准</w:t>
      </w:r>
      <w:r>
        <w:rPr>
          <w:rFonts w:hint="eastAsia"/>
        </w:rPr>
        <w:br/>
      </w:r>
      <w:r>
        <w:rPr>
          <w:rFonts w:hint="eastAsia"/>
        </w:rPr>
        <w:t>　　第三节 smt钢网行业技术环境分析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2023-2024年中国smt钢网行业发展概况</w:t>
      </w:r>
      <w:r>
        <w:rPr>
          <w:rFonts w:hint="eastAsia"/>
        </w:rPr>
        <w:br/>
      </w:r>
      <w:r>
        <w:rPr>
          <w:rFonts w:hint="eastAsia"/>
        </w:rPr>
        <w:t>　　第一节 smt钢网行业发展态势分析</w:t>
      </w:r>
      <w:r>
        <w:rPr>
          <w:rFonts w:hint="eastAsia"/>
        </w:rPr>
        <w:br/>
      </w:r>
      <w:r>
        <w:rPr>
          <w:rFonts w:hint="eastAsia"/>
        </w:rPr>
        <w:t>　　第二节 smt钢网行业发展特点分析</w:t>
      </w:r>
      <w:r>
        <w:rPr>
          <w:rFonts w:hint="eastAsia"/>
        </w:rPr>
        <w:br/>
      </w:r>
      <w:r>
        <w:rPr>
          <w:rFonts w:hint="eastAsia"/>
        </w:rPr>
        <w:t>　　第三节 smt钢网行业市场供需分析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中国smt钢网行业市场供需状况分析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中国smt钢网市场规模情况</w:t>
      </w:r>
      <w:r>
        <w:rPr>
          <w:rFonts w:hint="eastAsia"/>
        </w:rPr>
        <w:br/>
      </w:r>
      <w:r>
        <w:rPr>
          <w:rFonts w:hint="eastAsia"/>
        </w:rPr>
        <w:t>　　第二节 中国smt钢网行业盈利情况分析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中国smt钢网市场需求状况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一、2019-2024年smt钢网市场需求情况</w:t>
      </w:r>
      <w:r>
        <w:rPr>
          <w:rFonts w:hint="eastAsia"/>
        </w:rPr>
        <w:br/>
      </w:r>
      <w:r>
        <w:rPr>
          <w:rFonts w:hint="eastAsia"/>
        </w:rPr>
        <w:t>　　　　二、2024年smt钢网行业市场需求特点分析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三、2024-2030年smt钢网市场需求预测</w:t>
      </w:r>
      <w:r>
        <w:rPr>
          <w:rFonts w:hint="eastAsia"/>
        </w:rPr>
        <w:br/>
      </w:r>
      <w:r>
        <w:rPr>
          <w:rFonts w:hint="eastAsia"/>
        </w:rPr>
        <w:t>　　第四节 中国smt钢网行业市场供给状况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一、2019-2024年smt钢网市场供给情况</w:t>
      </w:r>
      <w:r>
        <w:rPr>
          <w:rFonts w:hint="eastAsia"/>
        </w:rPr>
        <w:br/>
      </w:r>
      <w:r>
        <w:rPr>
          <w:rFonts w:hint="eastAsia"/>
        </w:rPr>
        <w:t>　　　　二、2024年smt钢网行业市场供给特点分析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三、2024-2030年smt钢网市场供给预测</w:t>
      </w:r>
      <w:r>
        <w:rPr>
          <w:rFonts w:hint="eastAsia"/>
        </w:rPr>
        <w:br/>
      </w:r>
      <w:r>
        <w:rPr>
          <w:rFonts w:hint="eastAsia"/>
        </w:rPr>
        <w:t>　　第五节 smt钢网行业市场供需平衡状况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2019-2024年中国smt钢网行业总体发展状况</w:t>
      </w:r>
      <w:r>
        <w:rPr>
          <w:rFonts w:hint="eastAsia"/>
        </w:rPr>
        <w:br/>
      </w:r>
      <w:r>
        <w:rPr>
          <w:rFonts w:hint="eastAsia"/>
        </w:rPr>
        <w:t>　　第一节 中国smt钢网行业规模情况分析</w:t>
      </w:r>
      <w:r>
        <w:rPr>
          <w:rFonts w:hint="eastAsia"/>
        </w:rPr>
        <w:br/>
      </w:r>
      <w:r>
        <w:rPr>
          <w:rFonts w:hint="eastAsia"/>
        </w:rPr>
        <w:t>　　　　一、smt钢网行业单位规模情况分析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二、smt钢网行业人员规模状况分析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三、smt钢网行业资产规模状况分析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四、smt钢网行业市场规模状况分析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五、smt钢网行业敏感性分析</w:t>
      </w:r>
      <w:r>
        <w:rPr>
          <w:rFonts w:hint="eastAsia"/>
        </w:rPr>
        <w:br/>
      </w:r>
      <w:r>
        <w:rPr>
          <w:rFonts w:hint="eastAsia"/>
        </w:rPr>
        <w:t>　　第二节 中国smt钢网行业财务能力分析</w:t>
      </w:r>
      <w:r>
        <w:rPr>
          <w:rFonts w:hint="eastAsia"/>
        </w:rPr>
        <w:br/>
      </w:r>
      <w:r>
        <w:rPr>
          <w:rFonts w:hint="eastAsia"/>
        </w:rPr>
        <w:t>　　　　一、smt钢网行业盈利能力分析</w:t>
      </w:r>
      <w:r>
        <w:rPr>
          <w:rFonts w:hint="eastAsia"/>
        </w:rPr>
        <w:br/>
      </w:r>
      <w:r>
        <w:rPr>
          <w:rFonts w:hint="eastAsia"/>
        </w:rPr>
        <w:t>　　　　二、smt钢网行业偿债能力分析</w:t>
      </w:r>
      <w:r>
        <w:rPr>
          <w:rFonts w:hint="eastAsia"/>
        </w:rPr>
        <w:br/>
      </w:r>
      <w:r>
        <w:rPr>
          <w:rFonts w:hint="eastAsia"/>
        </w:rPr>
        <w:t>　　　　三、smt钢网行业营运能力分析</w:t>
      </w:r>
      <w:r>
        <w:rPr>
          <w:rFonts w:hint="eastAsia"/>
        </w:rPr>
        <w:br/>
      </w:r>
      <w:r>
        <w:rPr>
          <w:rFonts w:hint="eastAsia"/>
        </w:rPr>
        <w:t>　　　　四、smt钢网行业发展能力分析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中国smt钢网行业进出口情况分析</w:t>
      </w:r>
      <w:r>
        <w:rPr>
          <w:rFonts w:hint="eastAsia"/>
        </w:rPr>
        <w:br/>
      </w:r>
      <w:r>
        <w:rPr>
          <w:rFonts w:hint="eastAsia"/>
        </w:rPr>
        <w:t>　　第一节 smt钢网行业出口情况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一、2019-2024年smt钢网行业出口情况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三、2024-2030年smt钢网行业出口情况预测</w:t>
      </w:r>
      <w:r>
        <w:rPr>
          <w:rFonts w:hint="eastAsia"/>
        </w:rPr>
        <w:br/>
      </w:r>
      <w:r>
        <w:rPr>
          <w:rFonts w:hint="eastAsia"/>
        </w:rPr>
        <w:t>　　第二节 smt钢网行业进口情况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一、2019-2024年smt钢网行业进口情况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三、2024-2030年smt钢网行业进口情况预测</w:t>
      </w:r>
      <w:r>
        <w:rPr>
          <w:rFonts w:hint="eastAsia"/>
        </w:rPr>
        <w:br/>
      </w:r>
      <w:r>
        <w:rPr>
          <w:rFonts w:hint="eastAsia"/>
        </w:rPr>
        <w:t>　　第三节 smt钢网行业进出口面临的挑战及对策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2019-2024年中国smt钢网行业重点区域发展分析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一、中国smt钢网行业重点区域市场结构变化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二、**地区smt钢网行业发展分析</w:t>
      </w:r>
      <w:r>
        <w:rPr>
          <w:rFonts w:hint="eastAsia"/>
        </w:rPr>
        <w:br/>
      </w:r>
      <w:r>
        <w:rPr>
          <w:rFonts w:hint="eastAsia"/>
        </w:rPr>
        <w:t>　　　　三、**地区smt钢网行业发展分析</w:t>
      </w:r>
      <w:r>
        <w:rPr>
          <w:rFonts w:hint="eastAsia"/>
        </w:rPr>
        <w:br/>
      </w:r>
      <w:r>
        <w:rPr>
          <w:rFonts w:hint="eastAsia"/>
        </w:rPr>
        <w:t>　　　　四、**地区smt钢网行业发展分析</w:t>
      </w:r>
      <w:r>
        <w:rPr>
          <w:rFonts w:hint="eastAsia"/>
        </w:rPr>
        <w:br/>
      </w:r>
      <w:r>
        <w:rPr>
          <w:rFonts w:hint="eastAsia"/>
        </w:rPr>
        <w:t>　　　　五、**地区smt钢网行业发展分析</w:t>
      </w:r>
      <w:r>
        <w:rPr>
          <w:rFonts w:hint="eastAsia"/>
        </w:rPr>
        <w:br/>
      </w:r>
      <w:r>
        <w:rPr>
          <w:rFonts w:hint="eastAsia"/>
        </w:rPr>
        <w:t>　　　　六、**地区smt钢网行业发展分析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smt钢网行业上、下游市场分析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smt钢网行业上游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smt钢网行业下游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smt钢网行业市场竞争策略分析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smt钢网市场竞争策略分析</w:t>
      </w:r>
      <w:r>
        <w:rPr>
          <w:rFonts w:hint="eastAsia"/>
        </w:rPr>
        <w:br/>
      </w:r>
      <w:r>
        <w:rPr>
          <w:rFonts w:hint="eastAsia"/>
        </w:rPr>
        <w:t>　　　　一、smt钢网市场增长潜力分析</w:t>
      </w:r>
      <w:r>
        <w:rPr>
          <w:rFonts w:hint="eastAsia"/>
        </w:rPr>
        <w:br/>
      </w:r>
      <w:r>
        <w:rPr>
          <w:rFonts w:hint="eastAsia"/>
        </w:rPr>
        <w:t>　　　　二、smt钢网产品竞争策略分析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smt钢网企业竞争策略分析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一、2024-2030年我国smt钢网市场竞争趋势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二、2024-2030年smt钢网行业竞争格局展望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三、2024-2030年smt钢网行业竞争策略分析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smt钢网行业重点企业发展调研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smt钢网重点企业——******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二、smt钢网企业经营情况分析</w:t>
      </w:r>
      <w:r>
        <w:rPr>
          <w:rFonts w:hint="eastAsia"/>
        </w:rPr>
        <w:br/>
      </w:r>
      <w:r>
        <w:rPr>
          <w:rFonts w:hint="eastAsia"/>
        </w:rPr>
        <w:t>　　　　三、smt钢网企业发展规划及前景展望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smt钢网重点企业——******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二、smt钢网企业经营情况分析</w:t>
      </w:r>
      <w:r>
        <w:rPr>
          <w:rFonts w:hint="eastAsia"/>
        </w:rPr>
        <w:br/>
      </w:r>
      <w:r>
        <w:rPr>
          <w:rFonts w:hint="eastAsia"/>
        </w:rPr>
        <w:t>　　　　三、smt钢网企业发展规划及前景展望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smt钢网重点企业——******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二、smt钢网企业经营情况分析</w:t>
      </w:r>
      <w:r>
        <w:rPr>
          <w:rFonts w:hint="eastAsia"/>
        </w:rPr>
        <w:br/>
      </w:r>
      <w:r>
        <w:rPr>
          <w:rFonts w:hint="eastAsia"/>
        </w:rPr>
        <w:t>　　　　三、smt钢网企业发展规划及前景展望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smt钢网重点企业——******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二、smt钢网企业经营情况分析</w:t>
      </w:r>
      <w:r>
        <w:rPr>
          <w:rFonts w:hint="eastAsia"/>
        </w:rPr>
        <w:br/>
      </w:r>
      <w:r>
        <w:rPr>
          <w:rFonts w:hint="eastAsia"/>
        </w:rPr>
        <w:t>　　　　三、smt钢网企业发展规划及前景展望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smt钢网重点企业——******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二、smt钢网企业经营情况分析</w:t>
      </w:r>
      <w:r>
        <w:rPr>
          <w:rFonts w:hint="eastAsia"/>
        </w:rPr>
        <w:br/>
      </w:r>
      <w:r>
        <w:rPr>
          <w:rFonts w:hint="eastAsia"/>
        </w:rPr>
        <w:t>　　　　三、smt钢网企业发展规划及前景展望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smt钢网产业投资策略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2024-2030年中国smt钢网市场形势与营销策略分析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2019-2024年中国smt钢网产品市场形势分析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2019-2024年中国smt钢网行业供需形势分析</w:t>
      </w:r>
      <w:r>
        <w:rPr>
          <w:rFonts w:hint="eastAsia"/>
        </w:rPr>
        <w:br/>
      </w:r>
      <w:r>
        <w:rPr>
          <w:rFonts w:hint="eastAsia"/>
        </w:rPr>
        <w:t>　　　　一、smt钢网行业供需现状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二、新冠疫情下smt钢网企业对策分析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2019-2024年中国smt钢网行业企业的营销策略分析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2024-2030年我国smt钢网上游行业发展态势展望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smt钢网企业制定“十四五”发展战略研究分析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smt钢网行业投资风险及建议</w:t>
      </w:r>
      <w:r>
        <w:rPr>
          <w:rFonts w:hint="eastAsia"/>
        </w:rPr>
        <w:br/>
      </w:r>
      <w:r>
        <w:rPr>
          <w:rFonts w:hint="eastAsia"/>
        </w:rPr>
        <w:t>　　第一节 smt钢网行业进入壁垒分析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smt钢网行业投资风险分析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smt钢网行业盈利模式分析</w:t>
      </w:r>
      <w:r>
        <w:rPr>
          <w:rFonts w:hint="eastAsia"/>
        </w:rPr>
        <w:br/>
      </w:r>
      <w:r>
        <w:rPr>
          <w:rFonts w:hint="eastAsia"/>
        </w:rPr>
        <w:t>　　　　一、smt钢网行业盈利模式分析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二、smt钢网行业盈利因素分析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 smt钢网行业投资建议</w:t>
      </w:r>
      <w:r>
        <w:rPr>
          <w:rFonts w:hint="eastAsia"/>
        </w:rPr>
        <w:br/>
      </w:r>
      <w:r>
        <w:rPr>
          <w:rFonts w:hint="eastAsia"/>
        </w:rPr>
        <w:t>　　　　一、smt钢网行业投资机会</w:t>
      </w:r>
      <w:r>
        <w:rPr>
          <w:rFonts w:hint="eastAsia"/>
        </w:rPr>
        <w:br/>
      </w:r>
      <w:r>
        <w:rPr>
          <w:rFonts w:hint="eastAsia"/>
        </w:rPr>
        <w:t>　　　　二、smt钢网行业投资建议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smt钢网介绍</w:t>
      </w:r>
      <w:r>
        <w:rPr>
          <w:rFonts w:hint="eastAsia"/>
        </w:rPr>
        <w:br/>
      </w:r>
      <w:r>
        <w:rPr>
          <w:rFonts w:hint="eastAsia"/>
        </w:rPr>
        <w:t>　　图表 smt钢网图片</w:t>
      </w:r>
      <w:r>
        <w:rPr>
          <w:rFonts w:hint="eastAsia"/>
        </w:rPr>
        <w:br/>
      </w:r>
      <w:r>
        <w:rPr>
          <w:rFonts w:hint="eastAsia"/>
        </w:rPr>
        <w:t>　　图表 smt钢网产业链分析</w:t>
      </w:r>
      <w:r>
        <w:rPr>
          <w:rFonts w:hint="eastAsia"/>
        </w:rPr>
        <w:br/>
      </w:r>
      <w:r>
        <w:rPr>
          <w:rFonts w:hint="eastAsia"/>
        </w:rPr>
        <w:t>　　图表 smt钢网主要特点</w:t>
      </w:r>
      <w:r>
        <w:rPr>
          <w:rFonts w:hint="eastAsia"/>
        </w:rPr>
        <w:br/>
      </w:r>
      <w:r>
        <w:rPr>
          <w:rFonts w:hint="eastAsia"/>
        </w:rPr>
        <w:t>　　图表 smt钢网政策分析</w:t>
      </w:r>
      <w:r>
        <w:rPr>
          <w:rFonts w:hint="eastAsia"/>
        </w:rPr>
        <w:br/>
      </w:r>
      <w:r>
        <w:rPr>
          <w:rFonts w:hint="eastAsia"/>
        </w:rPr>
        <w:t>　　图表 smt钢网标准 技术</w:t>
      </w:r>
      <w:r>
        <w:rPr>
          <w:rFonts w:hint="eastAsia"/>
        </w:rPr>
        <w:br/>
      </w:r>
      <w:r>
        <w:rPr>
          <w:rFonts w:hint="eastAsia"/>
        </w:rPr>
        <w:t>　　图表 smt钢网最新消息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2019-2023年smt钢网行业市场容量统计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2019-2023年中国smt钢网行业市场规模及增长情况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2019-2023年中国smt钢网行业销售收入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2019-2023年中国smt钢网行业利润总额分析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2019-2023年中国smt钢网行业企业数量情况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2019-2023年中国smt钢网行业企业平均规模情况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smt钢网价格走势</w:t>
      </w:r>
      <w:r>
        <w:rPr>
          <w:rFonts w:hint="eastAsia"/>
        </w:rPr>
        <w:br/>
      </w:r>
      <w:r>
        <w:rPr>
          <w:rFonts w:hint="eastAsia"/>
        </w:rPr>
        <w:t>　　图表 2023年smt钢网成本和利润分析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2023年中国smt钢网行业竞争力分析</w:t>
      </w:r>
      <w:r>
        <w:rPr>
          <w:rFonts w:hint="eastAsia"/>
        </w:rPr>
        <w:br/>
      </w:r>
      <w:r>
        <w:rPr>
          <w:rFonts w:hint="eastAsia"/>
        </w:rPr>
        <w:t>　　图表 smt钢网优势</w:t>
      </w:r>
      <w:r>
        <w:rPr>
          <w:rFonts w:hint="eastAsia"/>
        </w:rPr>
        <w:br/>
      </w:r>
      <w:r>
        <w:rPr>
          <w:rFonts w:hint="eastAsia"/>
        </w:rPr>
        <w:t>　　图表 smt钢网劣势</w:t>
      </w:r>
      <w:r>
        <w:rPr>
          <w:rFonts w:hint="eastAsia"/>
        </w:rPr>
        <w:br/>
      </w:r>
      <w:r>
        <w:rPr>
          <w:rFonts w:hint="eastAsia"/>
        </w:rPr>
        <w:t>　　图表 smt钢网机会</w:t>
      </w:r>
      <w:r>
        <w:rPr>
          <w:rFonts w:hint="eastAsia"/>
        </w:rPr>
        <w:br/>
      </w:r>
      <w:r>
        <w:rPr>
          <w:rFonts w:hint="eastAsia"/>
        </w:rPr>
        <w:t>　　图表 smt钢网威胁</w:t>
      </w:r>
      <w:r>
        <w:rPr>
          <w:rFonts w:hint="eastAsia"/>
        </w:rPr>
        <w:br/>
      </w:r>
      <w:r>
        <w:rPr>
          <w:rFonts w:hint="eastAsia"/>
        </w:rPr>
        <w:t>　　图表 2019-2023年中国smt钢网行业盈利能力分析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2019-2023年中国smt钢网行业运营能力分析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2019-2023年中国smt钢网行业偿债能力分析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2019-2023年中国smt钢网行业发展能力分析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2019-2023年中国smt钢网行业经营效益分析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**地区smt钢网市场规模及增长情况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**地区smt钢网行业市场需求情况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**地区smt钢网市场规模及增长情况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**地区smt钢网行业市场需求情况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smt钢网品牌分析</w:t>
      </w:r>
      <w:r>
        <w:rPr>
          <w:rFonts w:hint="eastAsia"/>
        </w:rPr>
        <w:br/>
      </w:r>
      <w:r>
        <w:rPr>
          <w:rFonts w:hint="eastAsia"/>
        </w:rPr>
        <w:t>　　图表 smt钢网企业（一）概述</w:t>
      </w:r>
      <w:r>
        <w:rPr>
          <w:rFonts w:hint="eastAsia"/>
        </w:rPr>
        <w:br/>
      </w:r>
      <w:r>
        <w:rPr>
          <w:rFonts w:hint="eastAsia"/>
        </w:rPr>
        <w:t>　　图表 企业smt钢网业务分析</w:t>
      </w:r>
      <w:r>
        <w:rPr>
          <w:rFonts w:hint="eastAsia"/>
        </w:rPr>
        <w:br/>
      </w:r>
      <w:r>
        <w:rPr>
          <w:rFonts w:hint="eastAsia"/>
        </w:rPr>
        <w:t>　　图表 smt钢网企业（一）经营情况分析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smt钢网企业（一）盈利能力情况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smt钢网企业（一）偿债能力情况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smt钢网企业（一）运营能力情况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smt钢网企业（一）成长能力情况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smt钢网企业（二）简介</w:t>
      </w:r>
      <w:r>
        <w:rPr>
          <w:rFonts w:hint="eastAsia"/>
        </w:rPr>
        <w:br/>
      </w:r>
      <w:r>
        <w:rPr>
          <w:rFonts w:hint="eastAsia"/>
        </w:rPr>
        <w:t>　　图表 企业smt钢网业务</w:t>
      </w:r>
      <w:r>
        <w:rPr>
          <w:rFonts w:hint="eastAsia"/>
        </w:rPr>
        <w:br/>
      </w:r>
      <w:r>
        <w:rPr>
          <w:rFonts w:hint="eastAsia"/>
        </w:rPr>
        <w:t>　　图表 smt钢网企业（二）经营情况分析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smt钢网企业（二）盈利能力情况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smt钢网企业（二）偿债能力情况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smt钢网企业（二）运营能力情况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smt钢网企业（二）成长能力情况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smt钢网企业（三）概况</w:t>
      </w:r>
      <w:r>
        <w:rPr>
          <w:rFonts w:hint="eastAsia"/>
        </w:rPr>
        <w:br/>
      </w:r>
      <w:r>
        <w:rPr>
          <w:rFonts w:hint="eastAsia"/>
        </w:rPr>
        <w:t>　　图表 企业smt钢网业务情况</w:t>
      </w:r>
      <w:r>
        <w:rPr>
          <w:rFonts w:hint="eastAsia"/>
        </w:rPr>
        <w:br/>
      </w:r>
      <w:r>
        <w:rPr>
          <w:rFonts w:hint="eastAsia"/>
        </w:rPr>
        <w:t>　　图表 smt钢网企业（三）经营情况分析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smt钢网企业（三）盈利能力情况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smt钢网企业（三）偿债能力情况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smt钢网企业（三）运营能力情况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smt钢网企业（三）成长能力情况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smt钢网发展有利因素分析</w:t>
      </w:r>
      <w:r>
        <w:rPr>
          <w:rFonts w:hint="eastAsia"/>
        </w:rPr>
        <w:br/>
      </w:r>
      <w:r>
        <w:rPr>
          <w:rFonts w:hint="eastAsia"/>
        </w:rPr>
        <w:t>　　图表 smt钢网发展不利因素分析</w:t>
      </w:r>
      <w:r>
        <w:rPr>
          <w:rFonts w:hint="eastAsia"/>
        </w:rPr>
        <w:br/>
      </w:r>
      <w:r>
        <w:rPr>
          <w:rFonts w:hint="eastAsia"/>
        </w:rPr>
        <w:t>　　图表 进入smt钢网行业壁垒</w:t>
      </w:r>
      <w:r>
        <w:rPr>
          <w:rFonts w:hint="eastAsia"/>
        </w:rPr>
        <w:br/>
      </w:r>
      <w:r>
        <w:rPr>
          <w:rFonts w:hint="eastAsia"/>
        </w:rPr>
        <w:t>　　图表 2024-2030年中国smt钢网行业市场容量预测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2024-2030年中国smt钢网行业市场规模预测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2024-2030年中国smt钢网市场前景分析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2024-2030年中国smt钢网行业风险研究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2024-2030年中国smt钢网行业发展趋势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79c79e7ba4115" w:history="1">
        <w:r>
          <w:rPr>
            <w:rStyle w:val="Hyperlink"/>
          </w:rPr>
          <w:t>2024-2030年中国smt钢网市场全景调研及发展趋势分析报告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79c79e7ba4115" w:history="1">
        <w:r>
          <w:rPr>
            <w:rStyle w:val="Hyperlink"/>
          </w:rPr>
          <w:t>https://www.20087.com/7/31/smtGangWangHangYeBaoGao.html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377e24e14164" w:history="1">
      <w:r>
        <w:rPr>
          <w:rStyle w:val="Hyperlink"/>
        </w:rPr>
        <w:t>2024-2030年中国smt钢网市场全景调研及发展趋势分析报告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mtGangWangHangYeBaoGao.html" TargetMode="External" Id="Rd0279c79e7ba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mtGangWangHangYeBaoGao.html" TargetMode="External" Id="R1867377e24e1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2024-04-04T07:52:00Z</dcterms:created>
  <dcterms:modified xsi:type="dcterms:W3CDTF">2024-04-04T08:52:00Z</dcterms:modified>
  <dc:subject>2024-2030年中国smt钢网市场全景调研及发展趋势分析报告</dc:subject>
  <dc:title>2024-2030年中国smt钢网市场全景调研及发展趋势分析报告</dc:title>
  <cp:keywords>2024-2030年中国smt钢网市场全景调研及发展趋势分析报告</cp:keywords>
  <dc:description>2024-2030年中国smt钢网市场全景调研及发展趋势分析报告</dc:description>
</cp:coreProperties>
</file>