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838d2aeb409d" w:history="1">
              <w:r>
                <w:rPr>
                  <w:rStyle w:val="Hyperlink"/>
                </w:rPr>
                <w:t>中国不锈钢干燥机行业现状与发展前景报告（2026-2032年）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838d2aeb409d" w:history="1">
              <w:r>
                <w:rPr>
                  <w:rStyle w:val="Hyperlink"/>
                </w:rPr>
                <w:t>中国不锈钢干燥机行业现状与发展前景报告（2026-2032年）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838d2aeb409d" w:history="1">
                <w:r>
                  <w:rPr>
                    <w:rStyle w:val="Hyperlink"/>
                  </w:rPr>
                  <w:t>https://www.20087.com/6/62/BuXiuGangGanZaoJiFaZhanQianJingFenXi.html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干燥机是食品、制药、化工及生物工程领域关键的热处理设备，凭借优异的耐腐蚀性、洁净度与结构强度，已成为高卫生标准生产环境的标配。该设备采用304或316L级不锈钢制造腔体与接触部件，有效防止金属离子析出与微生物滋生，适用于喷雾干燥、真空干燥、流化床干燥等多种工艺形式。控制系统普遍集成温度梯度管理、露点监测及CIP/SIP（在线清洗/灭菌）功能，以满足GMP与FDA合规要求。在节能降耗政策驱动下，热泵辅助、余热回收及变频风机技术被广泛引入，提升能源利用效率。</w:t>
      </w:r>
      <w:r>
        <w:rPr>
          <w:rFonts w:hint="eastAsia"/>
        </w:rPr>
        <w:br/>
      </w:r>
      <w:r>
        <w:rPr>
          <w:rFonts w:hint="eastAsia"/>
        </w:rPr>
        <w:t>　　未来，不锈钢干燥机将向智能化、模块化与低碳化方向深度演进。市场调研网认为，数字孪生平台将实现干燥曲线虚拟优化与批次一致性预测；AI算法可基于物料特性自动匹配最佳温湿参数，减少试错成本。在连续化制药与柔性食品生产趋势下，设备将支持快速拆装与多工艺切换。此外，绿电直驱与氢基热源适配将成为减碳路径重点。长远看，不锈钢干燥机将从单一热工设备升级为连接原料特性、过程控制与产品质量数据的智能干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c838d2aeb409d" w:history="1">
        <w:r>
          <w:rPr>
            <w:rStyle w:val="Hyperlink"/>
          </w:rPr>
          <w:t>中国不锈钢干燥机行业现状与发展前景报告（2026-2032年）</w:t>
        </w:r>
      </w:hyperlink>
      <w:r>
        <w:rPr>
          <w:rFonts w:hint="eastAsia"/>
        </w:rPr>
        <w:t>》，2025年不锈钢干燥机行业市场规模达 亿元，预计2032年市场规模将达 亿元，期间年均复合增长率（CAGR）达 %。报告基于详实数据资料，系统分析不锈钢干燥机产业链结构、市场规模及需求现状，梳理不锈钢干燥机市场价格走势与行业发展特点。报告重点研究行业竞争格局，包括重点不锈钢干燥机企业的市场表现，并对不锈钢干燥机细分领域的发展潜力进行评估。结合政策环境和不锈钢干燥机技术演进方向，对不锈钢干燥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迷你不锈钢干燥机</w:t>
      </w:r>
      <w:r>
        <w:rPr>
          <w:rFonts w:hint="eastAsia"/>
        </w:rPr>
        <w:br/>
      </w:r>
      <w:r>
        <w:rPr>
          <w:rFonts w:hint="eastAsia"/>
        </w:rPr>
        <w:t>　　　　1.2.3 大型不锈钢干燥机</w:t>
      </w:r>
      <w:r>
        <w:rPr>
          <w:rFonts w:hint="eastAsia"/>
        </w:rPr>
        <w:br/>
      </w:r>
      <w:r>
        <w:rPr>
          <w:rFonts w:hint="eastAsia"/>
        </w:rPr>
        <w:t>　　1.3 从不同应用，不锈钢干燥机主要包括如下几个方面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中国不锈钢干燥机发展现状及未来趋势（2021-2032）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中国市场主要厂商不锈钢干燥机产品类型及应用</w:t>
      </w:r>
      <w:r>
        <w:rPr>
          <w:rFonts w:hint="eastAsia"/>
        </w:rPr>
        <w:br/>
      </w:r>
      <w:r>
        <w:rPr>
          <w:rFonts w:hint="eastAsia"/>
        </w:rPr>
        <w:t>　　2.7 不锈钢干燥机行业集中度、竞争程度分析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重点企业（25）在中国市场不锈钢干燥机销量、收入、价格及毛利率（2021-2026）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不锈钢干燥机中国企业SWOT分析</w:t>
      </w:r>
      <w:r>
        <w:rPr>
          <w:rFonts w:hint="eastAsia"/>
        </w:rPr>
        <w:br/>
      </w:r>
      <w:r>
        <w:rPr>
          <w:rFonts w:hint="eastAsia"/>
        </w:rPr>
        <w:t>　　6.6 不锈钢干燥机行业发展分析---行业政策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不锈钢干燥机行业产业链简介</w:t>
      </w:r>
      <w:r>
        <w:rPr>
          <w:rFonts w:hint="eastAsia"/>
        </w:rPr>
        <w:br/>
      </w:r>
      <w:r>
        <w:rPr>
          <w:rFonts w:hint="eastAsia"/>
        </w:rPr>
        <w:t>　　7.2 不锈钢干燥机产业链分析-上游</w:t>
      </w:r>
      <w:r>
        <w:rPr>
          <w:rFonts w:hint="eastAsia"/>
        </w:rPr>
        <w:br/>
      </w:r>
      <w:r>
        <w:rPr>
          <w:rFonts w:hint="eastAsia"/>
        </w:rPr>
        <w:t>　　7.3 不锈钢干燥机产业链分析-中游</w:t>
      </w:r>
      <w:r>
        <w:rPr>
          <w:rFonts w:hint="eastAsia"/>
        </w:rPr>
        <w:br/>
      </w:r>
      <w:r>
        <w:rPr>
          <w:rFonts w:hint="eastAsia"/>
        </w:rPr>
        <w:t>　　7.4 不锈钢干燥机产业链分析-下游</w:t>
      </w:r>
      <w:r>
        <w:rPr>
          <w:rFonts w:hint="eastAsia"/>
        </w:rPr>
        <w:br/>
      </w:r>
      <w:r>
        <w:rPr>
          <w:rFonts w:hint="eastAsia"/>
        </w:rPr>
        <w:t>　　7.5 不锈钢干燥机行业采购模式</w:t>
      </w:r>
      <w:r>
        <w:rPr>
          <w:rFonts w:hint="eastAsia"/>
        </w:rPr>
        <w:br/>
      </w:r>
      <w:r>
        <w:rPr>
          <w:rFonts w:hint="eastAsia"/>
        </w:rPr>
        <w:t>　　7.6 不锈钢干燥机行业生产模式</w:t>
      </w:r>
      <w:r>
        <w:rPr>
          <w:rFonts w:hint="eastAsia"/>
        </w:rPr>
        <w:br/>
      </w:r>
      <w:r>
        <w:rPr>
          <w:rFonts w:hint="eastAsia"/>
        </w:rPr>
        <w:t>　　7.7 不锈钢干燥机行业销售模式及销售渠道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中国本土不锈钢干燥机产能、产量分析</w:t>
      </w:r>
      <w:r>
        <w:rPr>
          <w:rFonts w:hint="eastAsia"/>
        </w:rPr>
        <w:br/>
      </w:r>
      <w:r>
        <w:rPr>
          <w:rFonts w:hint="eastAsia"/>
        </w:rPr>
        <w:t>　　8.1 中国不锈钢干燥机供需现状及预测（2021-2032）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不锈钢干燥机生产基地、总部、竞争对手及市场地位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不锈钢干燥机产品规格、参数及市场应用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不锈钢干燥机销量（台）、收入（万元）、价格（元/台）及毛利率（2021-2026）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中国市场不同产品类型不锈钢干燥机销量（2021-2026）&amp;（台）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中国市场不同产品类型不锈钢干燥机销量市场份额（2021-2026）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中国市场不同产品类型不锈钢干燥机销量预测（2027-2032）&amp;（台）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中国市场不同产品类型不锈钢干燥机销量市场份额预测（2027-2032）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中国市场不同产品类型不锈钢干燥机规模（2021-2026）&amp;（万元）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中国市场不同产品类型不锈钢干燥机规模市场份额（2021-2026）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中国市场不同产品类型不锈钢干燥机规模预测（2027-2032）&amp;（万元）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中国市场不同产品类型不锈钢干燥机规模市场份额预测（2027-2032）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中国市场不同应用不锈钢干燥机销量（2021-2026）&amp;（台）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中国市场不同应用不锈钢干燥机销量市场份额（2021-2026）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中国市场不同应用不锈钢干燥机销量预测（2027-2032）&amp;（台）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中国市场不同应用不锈钢干燥机销量市场份额预测（2027-2032）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中国市场不同应用不锈钢干燥机规模（2021-2026）&amp;（万元）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中国市场不同应用不锈钢干燥机规模市场份额（2021-2026）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中国市场不同应用不锈钢干燥机规模预测（2027-2032）&amp;（万元）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中国市场不同应用不锈钢干燥机规模市场份额预测（2027-2032）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不锈钢干燥机行业发展分析---发展趋势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不锈钢干燥机行业发展分析---厂商壁垒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不锈钢干燥机行业发展分析---驱动因素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不锈钢干燥机行业发展分析---制约因素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不锈钢干燥机行业相关重点政策一览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不锈钢干燥机行业供应链分析</w:t>
      </w:r>
      <w:r>
        <w:rPr>
          <w:rFonts w:hint="eastAsia"/>
        </w:rPr>
        <w:br/>
      </w:r>
      <w:r>
        <w:rPr>
          <w:rFonts w:hint="eastAsia"/>
        </w:rPr>
        <w:t>　　表 161： 不锈钢干燥机上游原料供应商</w:t>
      </w:r>
      <w:r>
        <w:rPr>
          <w:rFonts w:hint="eastAsia"/>
        </w:rPr>
        <w:br/>
      </w:r>
      <w:r>
        <w:rPr>
          <w:rFonts w:hint="eastAsia"/>
        </w:rPr>
        <w:t>　　表 162： 不锈钢干燥机行业主要下游客户</w:t>
      </w:r>
      <w:r>
        <w:rPr>
          <w:rFonts w:hint="eastAsia"/>
        </w:rPr>
        <w:br/>
      </w:r>
      <w:r>
        <w:rPr>
          <w:rFonts w:hint="eastAsia"/>
        </w:rPr>
        <w:t>　　表 163： 不锈钢干燥机典型经销商</w:t>
      </w:r>
      <w:r>
        <w:rPr>
          <w:rFonts w:hint="eastAsia"/>
        </w:rPr>
        <w:br/>
      </w:r>
      <w:r>
        <w:rPr>
          <w:rFonts w:hint="eastAsia"/>
        </w:rPr>
        <w:t>　　表 164： 中国不锈钢干燥机产量、销量、进口量及出口量（2021-2026）&amp;（台）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中国不锈钢干燥机产量、销量、进口量及出口量预测（2027-2032）&amp;（台）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中国市场不锈钢干燥机主要进口来源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中国市场不锈钢干燥机主要出口目的地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迷你不锈钢干燥机产品图片</w:t>
      </w:r>
      <w:r>
        <w:rPr>
          <w:rFonts w:hint="eastAsia"/>
        </w:rPr>
        <w:br/>
      </w:r>
      <w:r>
        <w:rPr>
          <w:rFonts w:hint="eastAsia"/>
        </w:rPr>
        <w:t>　　图 4： 大型不锈钢干燥机产品图片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中国市场不锈钢干燥机市场规模，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2025年中国市场主要厂商不锈钢干燥机销量市场份额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2025年中国市场主要厂商不锈钢干燥机收入市场份额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2025年中国市场前五大厂商不锈钢干燥机市场份额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不锈钢干燥机中国企业SWOT分析</w:t>
      </w:r>
      <w:r>
        <w:rPr>
          <w:rFonts w:hint="eastAsia"/>
        </w:rPr>
        <w:br/>
      </w:r>
      <w:r>
        <w:rPr>
          <w:rFonts w:hint="eastAsia"/>
        </w:rPr>
        <w:t>　　图 21： 不锈钢干燥机产业链</w:t>
      </w:r>
      <w:r>
        <w:rPr>
          <w:rFonts w:hint="eastAsia"/>
        </w:rPr>
        <w:br/>
      </w:r>
      <w:r>
        <w:rPr>
          <w:rFonts w:hint="eastAsia"/>
        </w:rPr>
        <w:t>　　图 22： 不锈钢干燥机行业采购模式分析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不锈钢干燥机行业生产模式分析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不锈钢干燥机行业销售模式分析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中国不锈钢干燥机产量、市场需求量及发展趋势（2021-2032）&amp;（台）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838d2aeb409d" w:history="1">
        <w:r>
          <w:rPr>
            <w:rStyle w:val="Hyperlink"/>
          </w:rPr>
          <w:t>中国不锈钢干燥机行业现状与发展前景报告（2026-2032年）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838d2aeb409d" w:history="1">
        <w:r>
          <w:rPr>
            <w:rStyle w:val="Hyperlink"/>
          </w:rPr>
          <w:t>https://www.20087.com/6/62/BuXiuGangGanZaoJiFaZhanQianJingFenXi.html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热点：不锈钢干燥机3000L、不锈钢干燥器、不锈钢干燥箱、不锈钢双锥真空干燥机、不锈钢双锥干燥机尺寸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bafb744154c7d" w:history="1">
      <w:r>
        <w:rPr>
          <w:rStyle w:val="Hyperlink"/>
        </w:rPr>
        <w:t>中国不锈钢干燥机行业现状与发展前景报告（2026-2032年）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uXiuGangGanZaoJiFaZhanQianJingFenXi.html" TargetMode="External" Id="Rad3c838d2ae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uXiuGangGanZaoJiFaZhanQianJingFenXi.html" TargetMode="External" Id="Rc29bafb7441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2026-03-07T08:03:03Z</dcterms:created>
  <dcterms:modified xsi:type="dcterms:W3CDTF">2026-03-07T09:03:03Z</dcterms:modified>
  <dc:subject>中国不锈钢干燥机行业现状与发展前景报告（2026-2032年）</dc:subject>
  <dc:title>中国不锈钢干燥机行业现状与发展前景报告（2026-2032年）</dc:title>
  <cp:keywords>中国不锈钢干燥机行业现状与发展前景报告（2026-2032年）</cp:keywords>
  <dc:description>中国不锈钢干燥机行业现状与发展前景报告（2026-2032年）</dc:description>
</cp:coreProperties>
</file>