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0d10df6114aef" w:history="1">
              <w:r>
                <w:rPr>
                  <w:rStyle w:val="Hyperlink"/>
                </w:rPr>
                <w:t>2025-2031年全球与中国风力涡轮机状态监测系统行业发展调研及市场前景分析报告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0d10df6114aef" w:history="1">
              <w:r>
                <w:rPr>
                  <w:rStyle w:val="Hyperlink"/>
                </w:rPr>
                <w:t>2025-2031年全球与中国风力涡轮机状态监测系统行业发展调研及市场前景分析报告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30d10df6114aef" w:history="1">
                <w:r>
                  <w:rPr>
                    <w:rStyle w:val="Hyperlink"/>
                  </w:rPr>
                  <w:t>https://www.20087.com/1/03/FengLiWoLunJiZhuangTaiJianCeXiTongFaZhanQianJingFenXi.html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涡轮机状态监测系统是保障风电场高效运行的关键工具之一，通过传感器收集数据来监测涡轮机各部件的工作状态，预防故障发生。目前，该系统已广泛应用于全球各地的风电项目中，帮助运营商及时发现潜在问题并采取措施，从而减少停机时间和维修成本。然而，由于风电场地理位置分散且环境条件恶劣，系统的安装调试和后期维护面临诸多挑战。此外，不同供应商提供的监测系统在数据处理能力和兼容性方面存在差异，影响整体运营效率。</w:t>
      </w:r>
      <w:r>
        <w:rPr>
          <w:rFonts w:hint="eastAsia"/>
        </w:rPr>
        <w:br/>
      </w:r>
      <w:r>
        <w:rPr>
          <w:rFonts w:hint="eastAsia"/>
        </w:rPr>
        <w:t>　　随着工业互联网和大数据分析技术的发展，风力涡轮机状态监测系统将在智能化和预测性维护方面取得长足进展。一方面，采用边缘计算和云计算相结合的方式，未来的监测系统将能够实时处理海量数据，并利用机器学习算法预测设备故障，提前安排维护计划，最大限度地提高设备可用率。另一方面，随着5G网络的普及，高速稳定的通信网络将为远程监控和协同作业提供强有力的支持，使得运维人员无论身处何地都能实时掌握设备状态并迅速响应。此外，考虑到风电行业的可持续发展目标，开发更加节能环保的状态监测解决方案，如低功耗传感器和智能能源管理系统，也将成为未来发展的一个重要方向。</w:t>
      </w:r>
      <w:r>
        <w:rPr>
          <w:rFonts w:hint="eastAsia"/>
        </w:rPr>
        <w:br/>
      </w:r>
      <w:r>
        <w:rPr>
          <w:rFonts w:hint="eastAsia"/>
        </w:rPr>
        <w:t>　　《</w:t>
      </w:r>
      <w:hyperlink r:id="Ref30d10df6114aef" w:history="1">
        <w:r>
          <w:rPr>
            <w:rStyle w:val="Hyperlink"/>
          </w:rPr>
          <w:t>2025-2031年全球与中国风力涡轮机状态监测系统行业发展调研及市场前景分析报告</w:t>
        </w:r>
      </w:hyperlink>
      <w:r>
        <w:rPr>
          <w:rFonts w:hint="eastAsia"/>
        </w:rPr>
        <w:t>》基于国家统计局及风力涡轮机状态监测系统相关协会的权威数据，结合科研单位的详实资料，系统分析了风力涡轮机状态监测系统行业的发展环境、产业链结构、市场供需状况及重点企业现状，并对风力涡轮机状态监测系统行业市场前景及发展趋势作出科学预测。报告揭示了风力涡轮机状态监测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美国关税政策演进与风力涡轮机状态监测系统产业冲击</w:t>
      </w:r>
      <w:r>
        <w:rPr>
          <w:rFonts w:hint="eastAsia"/>
        </w:rPr>
        <w:br/>
      </w:r>
      <w:r>
        <w:rPr>
          <w:rFonts w:hint="eastAsia"/>
        </w:rPr>
        <w:t>　　1.1 风力涡轮机状态监测系统产品定义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中国风力涡轮机状态监测系统企业国际化的紧迫性：国内市场竞争饱和与全球化机遇并存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美国关税政策背景下，未来几年全球风力涡轮机状态监测系统行业规模趋势</w:t>
      </w:r>
      <w:r>
        <w:rPr>
          <w:rFonts w:hint="eastAsia"/>
        </w:rPr>
        <w:br/>
      </w:r>
      <w:r>
        <w:rPr>
          <w:rFonts w:hint="eastAsia"/>
        </w:rPr>
        <w:t>　　　　2.1.1 乐观情形-全球风力涡轮机状态监测系统发展形式及未来趋势</w:t>
      </w:r>
      <w:r>
        <w:rPr>
          <w:rFonts w:hint="eastAsia"/>
        </w:rPr>
        <w:br/>
      </w:r>
      <w:r>
        <w:rPr>
          <w:rFonts w:hint="eastAsia"/>
        </w:rPr>
        <w:t>　　　　2.1.2 保守情形-全球风力涡轮机状态监测系统发展形式及未来趋势</w:t>
      </w:r>
      <w:r>
        <w:rPr>
          <w:rFonts w:hint="eastAsia"/>
        </w:rPr>
        <w:br/>
      </w:r>
      <w:r>
        <w:rPr>
          <w:rFonts w:hint="eastAsia"/>
        </w:rPr>
        <w:t>　　　　2.1.3 悲观情形-全球风力涡轮机状态监测系统发展形式及未来趋势</w:t>
      </w:r>
      <w:r>
        <w:rPr>
          <w:rFonts w:hint="eastAsia"/>
        </w:rPr>
        <w:br/>
      </w:r>
      <w:r>
        <w:rPr>
          <w:rFonts w:hint="eastAsia"/>
        </w:rPr>
        <w:t>　　2.2 关税政策对中国风力涡轮机状态监测系统企业的直接影响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近三年全球市场风力涡轮机状态监测系统主要企业占有率及排名（按收入）</w:t>
      </w:r>
      <w:r>
        <w:rPr>
          <w:rFonts w:hint="eastAsia"/>
        </w:rPr>
        <w:br/>
      </w:r>
      <w:r>
        <w:rPr>
          <w:rFonts w:hint="eastAsia"/>
        </w:rPr>
        <w:t>　　　　3.1.1 风力涡轮机状态监测系统主要企业在国际市场占有率（按收入，2022-2025），其中2025为当下预测值</w:t>
      </w:r>
      <w:r>
        <w:rPr>
          <w:rFonts w:hint="eastAsia"/>
        </w:rPr>
        <w:br/>
      </w:r>
      <w:r>
        <w:rPr>
          <w:rFonts w:hint="eastAsia"/>
        </w:rPr>
        <w:t>　　　　3.1.2 2024年风力涡轮机状态监测系统主要企业在国际市场排名（按收入）</w:t>
      </w:r>
      <w:r>
        <w:rPr>
          <w:rFonts w:hint="eastAsia"/>
        </w:rPr>
        <w:br/>
      </w:r>
      <w:r>
        <w:rPr>
          <w:rFonts w:hint="eastAsia"/>
        </w:rPr>
        <w:t>　　　　3.1.3 全球市场主要企业风力涡轮机状态监测系统销售收入（2022-2025），其中2025为当下预测值</w:t>
      </w:r>
      <w:r>
        <w:rPr>
          <w:rFonts w:hint="eastAsia"/>
        </w:rPr>
        <w:br/>
      </w:r>
      <w:r>
        <w:rPr>
          <w:rFonts w:hint="eastAsia"/>
        </w:rPr>
        <w:t>　　3.2 全球主要厂商风力涡轮机状态监测系统总部及地区分布</w:t>
      </w:r>
      <w:r>
        <w:rPr>
          <w:rFonts w:hint="eastAsia"/>
        </w:rPr>
        <w:br/>
      </w:r>
      <w:r>
        <w:rPr>
          <w:rFonts w:hint="eastAsia"/>
        </w:rPr>
        <w:t>　　3.3 全球主要厂商成立时间及风力涡轮机状态监测系统商业化日期</w:t>
      </w:r>
      <w:r>
        <w:rPr>
          <w:rFonts w:hint="eastAsia"/>
        </w:rPr>
        <w:br/>
      </w:r>
      <w:r>
        <w:rPr>
          <w:rFonts w:hint="eastAsia"/>
        </w:rPr>
        <w:t>　　3.4 全球主要厂商风力涡轮机状态监测系统产品类型及应用</w:t>
      </w:r>
      <w:r>
        <w:rPr>
          <w:rFonts w:hint="eastAsia"/>
        </w:rPr>
        <w:br/>
      </w:r>
      <w:r>
        <w:rPr>
          <w:rFonts w:hint="eastAsia"/>
        </w:rPr>
        <w:t>　　3.5 风力涡轮机状态监测系统行业集中度、竞争程度分析</w:t>
      </w:r>
      <w:r>
        <w:rPr>
          <w:rFonts w:hint="eastAsia"/>
        </w:rPr>
        <w:br/>
      </w:r>
      <w:r>
        <w:rPr>
          <w:rFonts w:hint="eastAsia"/>
        </w:rPr>
        <w:t>　　　　3.5.1 风力涡轮机状态监测系统行业集中度分析：2024年全球Top 5生产商市场份额</w:t>
      </w:r>
      <w:r>
        <w:rPr>
          <w:rFonts w:hint="eastAsia"/>
        </w:rPr>
        <w:br/>
      </w:r>
      <w:r>
        <w:rPr>
          <w:rFonts w:hint="eastAsia"/>
        </w:rPr>
        <w:t>　　　　3.5.2 全球风力涡轮机状态监测系统第一梯队、第二梯队和第三梯队生产商（品牌）及市场份额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全球市场风力涡轮机状态监测系统销售额（2020-2031）</w:t>
      </w:r>
      <w:r>
        <w:rPr>
          <w:rFonts w:hint="eastAsia"/>
        </w:rPr>
        <w:br/>
      </w:r>
      <w:r>
        <w:rPr>
          <w:rFonts w:hint="eastAsia"/>
        </w:rPr>
        <w:t>　　6.2 全球主要地区风力涡轮机状态监测系统市场规模分析：2020 VS 2024 VS 2031</w:t>
      </w:r>
      <w:r>
        <w:rPr>
          <w:rFonts w:hint="eastAsia"/>
        </w:rPr>
        <w:br/>
      </w:r>
      <w:r>
        <w:rPr>
          <w:rFonts w:hint="eastAsia"/>
        </w:rPr>
        <w:t>　　　　6.2.1 全球主要地区风力涡轮机状态监测系统销售收入及市场份额（2020-2025年）</w:t>
      </w:r>
      <w:r>
        <w:rPr>
          <w:rFonts w:hint="eastAsia"/>
        </w:rPr>
        <w:br/>
      </w:r>
      <w:r>
        <w:rPr>
          <w:rFonts w:hint="eastAsia"/>
        </w:rPr>
        <w:t>　　　　6.2.2 全球主要地区风力涡轮机状态监测系统销售收入预测（2026-2031年）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重点企业（1）公司信息、总部、风力涡轮机状态监测系统市场地位以及主要的竞争对手</w:t>
      </w:r>
      <w:r>
        <w:rPr>
          <w:rFonts w:hint="eastAsia"/>
        </w:rPr>
        <w:br/>
      </w:r>
      <w:r>
        <w:rPr>
          <w:rFonts w:hint="eastAsia"/>
        </w:rPr>
        <w:t>　　　　7.1.2 重点企业（1） 风力涡轮机状态监测系统产品及服务介绍</w:t>
      </w:r>
      <w:r>
        <w:rPr>
          <w:rFonts w:hint="eastAsia"/>
        </w:rPr>
        <w:br/>
      </w:r>
      <w:r>
        <w:rPr>
          <w:rFonts w:hint="eastAsia"/>
        </w:rPr>
        <w:t>　　　　7.1.3 重点企业（1） 风力涡轮机状态监测系统收入及毛利率（2020-2025）&amp;（百万美元）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重点企业（2）公司信息、总部、风力涡轮机状态监测系统市场地位以及主要的竞争对手</w:t>
      </w:r>
      <w:r>
        <w:rPr>
          <w:rFonts w:hint="eastAsia"/>
        </w:rPr>
        <w:br/>
      </w:r>
      <w:r>
        <w:rPr>
          <w:rFonts w:hint="eastAsia"/>
        </w:rPr>
        <w:t>　　　　7.2.2 重点企业（2） 风力涡轮机状态监测系统产品及服务介绍</w:t>
      </w:r>
      <w:r>
        <w:rPr>
          <w:rFonts w:hint="eastAsia"/>
        </w:rPr>
        <w:br/>
      </w:r>
      <w:r>
        <w:rPr>
          <w:rFonts w:hint="eastAsia"/>
        </w:rPr>
        <w:t>　　　　7.2.3 重点企业（2） 风力涡轮机状态监测系统收入及毛利率（2020-2025）&amp;（百万美元）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重点企业（3）公司信息、总部、风力涡轮机状态监测系统市场地位以及主要的竞争对手</w:t>
      </w:r>
      <w:r>
        <w:rPr>
          <w:rFonts w:hint="eastAsia"/>
        </w:rPr>
        <w:br/>
      </w:r>
      <w:r>
        <w:rPr>
          <w:rFonts w:hint="eastAsia"/>
        </w:rPr>
        <w:t>　　　　7.3.2 重点企业（3） 风力涡轮机状态监测系统产品及服务介绍</w:t>
      </w:r>
      <w:r>
        <w:rPr>
          <w:rFonts w:hint="eastAsia"/>
        </w:rPr>
        <w:br/>
      </w:r>
      <w:r>
        <w:rPr>
          <w:rFonts w:hint="eastAsia"/>
        </w:rPr>
        <w:t>　　　　7.3.3 重点企业（3） 风力涡轮机状态监测系统收入及毛利率（2020-2025）&amp;（百万美元）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重点企业（4）公司信息、总部、风力涡轮机状态监测系统市场地位以及主要的竞争对手</w:t>
      </w:r>
      <w:r>
        <w:rPr>
          <w:rFonts w:hint="eastAsia"/>
        </w:rPr>
        <w:br/>
      </w:r>
      <w:r>
        <w:rPr>
          <w:rFonts w:hint="eastAsia"/>
        </w:rPr>
        <w:t>　　　　7.4.2 重点企业（4） 风力涡轮机状态监测系统产品及服务介绍</w:t>
      </w:r>
      <w:r>
        <w:rPr>
          <w:rFonts w:hint="eastAsia"/>
        </w:rPr>
        <w:br/>
      </w:r>
      <w:r>
        <w:rPr>
          <w:rFonts w:hint="eastAsia"/>
        </w:rPr>
        <w:t>　　　　7.4.3 重点企业（4） 风力涡轮机状态监测系统收入及毛利率（2020-2025）&amp;（百万美元）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重点企业（5）公司信息、总部、风力涡轮机状态监测系统市场地位以及主要的竞争对手</w:t>
      </w:r>
      <w:r>
        <w:rPr>
          <w:rFonts w:hint="eastAsia"/>
        </w:rPr>
        <w:br/>
      </w:r>
      <w:r>
        <w:rPr>
          <w:rFonts w:hint="eastAsia"/>
        </w:rPr>
        <w:t>　　　　7.5.2 重点企业（5） 风力涡轮机状态监测系统产品及服务介绍</w:t>
      </w:r>
      <w:r>
        <w:rPr>
          <w:rFonts w:hint="eastAsia"/>
        </w:rPr>
        <w:br/>
      </w:r>
      <w:r>
        <w:rPr>
          <w:rFonts w:hint="eastAsia"/>
        </w:rPr>
        <w:t>　　　　7.5.3 重点企业（5） 风力涡轮机状态监测系统收入及毛利率（2020-2025）&amp;（百万美元）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重点企业（6）公司信息、总部、风力涡轮机状态监测系统市场地位以及主要的竞争对手</w:t>
      </w:r>
      <w:r>
        <w:rPr>
          <w:rFonts w:hint="eastAsia"/>
        </w:rPr>
        <w:br/>
      </w:r>
      <w:r>
        <w:rPr>
          <w:rFonts w:hint="eastAsia"/>
        </w:rPr>
        <w:t>　　　　7.6.2 重点企业（6） 风力涡轮机状态监测系统产品及服务介绍</w:t>
      </w:r>
      <w:r>
        <w:rPr>
          <w:rFonts w:hint="eastAsia"/>
        </w:rPr>
        <w:br/>
      </w:r>
      <w:r>
        <w:rPr>
          <w:rFonts w:hint="eastAsia"/>
        </w:rPr>
        <w:t>　　　　7.6.3 重点企业（6） 风力涡轮机状态监测系统收入及毛利率（2020-2025）&amp;（百万美元）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重点企业（7）公司信息、总部、风力涡轮机状态监测系统市场地位以及主要的竞争对手</w:t>
      </w:r>
      <w:r>
        <w:rPr>
          <w:rFonts w:hint="eastAsia"/>
        </w:rPr>
        <w:br/>
      </w:r>
      <w:r>
        <w:rPr>
          <w:rFonts w:hint="eastAsia"/>
        </w:rPr>
        <w:t>　　　　7.7.2 重点企业（7） 风力涡轮机状态监测系统产品及服务介绍</w:t>
      </w:r>
      <w:r>
        <w:rPr>
          <w:rFonts w:hint="eastAsia"/>
        </w:rPr>
        <w:br/>
      </w:r>
      <w:r>
        <w:rPr>
          <w:rFonts w:hint="eastAsia"/>
        </w:rPr>
        <w:t>　　　　7.7.3 重点企业（7） 风力涡轮机状态监测系统收入及毛利率（2020-2025）&amp;（百万美元）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重点企业（8）公司信息、总部、风力涡轮机状态监测系统市场地位以及主要的竞争对手</w:t>
      </w:r>
      <w:r>
        <w:rPr>
          <w:rFonts w:hint="eastAsia"/>
        </w:rPr>
        <w:br/>
      </w:r>
      <w:r>
        <w:rPr>
          <w:rFonts w:hint="eastAsia"/>
        </w:rPr>
        <w:t>　　　　7.8.2 重点企业（8） 风力涡轮机状态监测系统产品及服务介绍</w:t>
      </w:r>
      <w:r>
        <w:rPr>
          <w:rFonts w:hint="eastAsia"/>
        </w:rPr>
        <w:br/>
      </w:r>
      <w:r>
        <w:rPr>
          <w:rFonts w:hint="eastAsia"/>
        </w:rPr>
        <w:t>　　　　7.8.3 重点企业（8） 风力涡轮机状态监测系统收入及毛利率（2020-2025）&amp;（百万美元）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重点企业（9）公司信息、总部、风力涡轮机状态监测系统市场地位以及主要的竞争对手</w:t>
      </w:r>
      <w:r>
        <w:rPr>
          <w:rFonts w:hint="eastAsia"/>
        </w:rPr>
        <w:br/>
      </w:r>
      <w:r>
        <w:rPr>
          <w:rFonts w:hint="eastAsia"/>
        </w:rPr>
        <w:t>　　　　7.9.2 重点企业（9） 风力涡轮机状态监测系统产品及服务介绍</w:t>
      </w:r>
      <w:r>
        <w:rPr>
          <w:rFonts w:hint="eastAsia"/>
        </w:rPr>
        <w:br/>
      </w:r>
      <w:r>
        <w:rPr>
          <w:rFonts w:hint="eastAsia"/>
        </w:rPr>
        <w:t>　　　　7.9.3 重点企业（9） 风力涡轮机状态监测系统收入及毛利率（2020-2025）&amp;（百万美元）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重点企业（10）公司信息、总部、风力涡轮机状态监测系统市场地位以及主要的竞争对手</w:t>
      </w:r>
      <w:r>
        <w:rPr>
          <w:rFonts w:hint="eastAsia"/>
        </w:rPr>
        <w:br/>
      </w:r>
      <w:r>
        <w:rPr>
          <w:rFonts w:hint="eastAsia"/>
        </w:rPr>
        <w:t>　　　　7.10.2 重点企业（10） 风力涡轮机状态监测系统产品及服务介绍</w:t>
      </w:r>
      <w:r>
        <w:rPr>
          <w:rFonts w:hint="eastAsia"/>
        </w:rPr>
        <w:br/>
      </w:r>
      <w:r>
        <w:rPr>
          <w:rFonts w:hint="eastAsia"/>
        </w:rPr>
        <w:t>　　　　7.10.3 重点企业（10） 风力涡轮机状态监测系统收入及毛利率（2020-2025）&amp;（百万美元）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重点企业（11）公司信息、总部、风力涡轮机状态监测系统市场地位以及主要的竞争对手</w:t>
      </w:r>
      <w:r>
        <w:rPr>
          <w:rFonts w:hint="eastAsia"/>
        </w:rPr>
        <w:br/>
      </w:r>
      <w:r>
        <w:rPr>
          <w:rFonts w:hint="eastAsia"/>
        </w:rPr>
        <w:t>　　　　7.11.2 重点企业（11） 风力涡轮机状态监测系统产品及服务介绍</w:t>
      </w:r>
      <w:r>
        <w:rPr>
          <w:rFonts w:hint="eastAsia"/>
        </w:rPr>
        <w:br/>
      </w:r>
      <w:r>
        <w:rPr>
          <w:rFonts w:hint="eastAsia"/>
        </w:rPr>
        <w:t>　　　　7.11.3 重点企业（11） 风力涡轮机状态监测系统收入及毛利率（2020-2025）&amp;（百万美元）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重点企业（12）公司信息、总部、风力涡轮机状态监测系统市场地位以及主要的竞争对手</w:t>
      </w:r>
      <w:r>
        <w:rPr>
          <w:rFonts w:hint="eastAsia"/>
        </w:rPr>
        <w:br/>
      </w:r>
      <w:r>
        <w:rPr>
          <w:rFonts w:hint="eastAsia"/>
        </w:rPr>
        <w:t>　　　　7.12.2 重点企业（12） 风力涡轮机状态监测系统产品及服务介绍</w:t>
      </w:r>
      <w:r>
        <w:rPr>
          <w:rFonts w:hint="eastAsia"/>
        </w:rPr>
        <w:br/>
      </w:r>
      <w:r>
        <w:rPr>
          <w:rFonts w:hint="eastAsia"/>
        </w:rPr>
        <w:t>　　　　7.12.3 重点企业（12） 风力涡轮机状态监测系统收入及毛利率（2020-2025）&amp;（百万美元）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重点企业（13）公司信息、总部、风力涡轮机状态监测系统市场地位以及主要的竞争对手</w:t>
      </w:r>
      <w:r>
        <w:rPr>
          <w:rFonts w:hint="eastAsia"/>
        </w:rPr>
        <w:br/>
      </w:r>
      <w:r>
        <w:rPr>
          <w:rFonts w:hint="eastAsia"/>
        </w:rPr>
        <w:t>　　　　7.13.2 重点企业（13） 风力涡轮机状态监测系统产品及服务介绍</w:t>
      </w:r>
      <w:r>
        <w:rPr>
          <w:rFonts w:hint="eastAsia"/>
        </w:rPr>
        <w:br/>
      </w:r>
      <w:r>
        <w:rPr>
          <w:rFonts w:hint="eastAsia"/>
        </w:rPr>
        <w:t>　　　　7.13.3 重点企业（13） 风力涡轮机状态监测系统收入及毛利率（2020-2025）&amp;（百万美元）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t>　　7.14 重点企业（14）</w:t>
      </w:r>
      <w:r>
        <w:rPr>
          <w:rFonts w:hint="eastAsia"/>
        </w:rPr>
        <w:br/>
      </w:r>
      <w:r>
        <w:rPr>
          <w:rFonts w:hint="eastAsia"/>
        </w:rPr>
        <w:t>　　　　7.14.1 重点企业（14）公司信息、总部、风力涡轮机状态监测系统市场地位以及主要的竞争对手</w:t>
      </w:r>
      <w:r>
        <w:rPr>
          <w:rFonts w:hint="eastAsia"/>
        </w:rPr>
        <w:br/>
      </w:r>
      <w:r>
        <w:rPr>
          <w:rFonts w:hint="eastAsia"/>
        </w:rPr>
        <w:t>　　　　7.14.2 重点企业（14） 风力涡轮机状态监测系统产品及服务介绍</w:t>
      </w:r>
      <w:r>
        <w:rPr>
          <w:rFonts w:hint="eastAsia"/>
        </w:rPr>
        <w:br/>
      </w:r>
      <w:r>
        <w:rPr>
          <w:rFonts w:hint="eastAsia"/>
        </w:rPr>
        <w:t>　　　　7.14.3 重点企业（14） 风力涡轮机状态监测系统收入及毛利率（2020-2025）&amp;（百万美元）</w:t>
      </w:r>
      <w:r>
        <w:rPr>
          <w:rFonts w:hint="eastAsia"/>
        </w:rPr>
        <w:br/>
      </w:r>
      <w:r>
        <w:rPr>
          <w:rFonts w:hint="eastAsia"/>
        </w:rPr>
        <w:t>　　　　7.14.4 重点企业（14）公司简介及主要业务</w:t>
      </w:r>
      <w:r>
        <w:rPr>
          <w:rFonts w:hint="eastAsia"/>
        </w:rPr>
        <w:br/>
      </w:r>
      <w:r>
        <w:rPr>
          <w:rFonts w:hint="eastAsia"/>
        </w:rPr>
        <w:t>　　　　7.14.5 重点企业（14）企业最新动态</w:t>
      </w:r>
      <w:r>
        <w:rPr>
          <w:rFonts w:hint="eastAsia"/>
        </w:rPr>
        <w:br/>
      </w:r>
      <w:r>
        <w:rPr>
          <w:rFonts w:hint="eastAsia"/>
        </w:rPr>
        <w:t>　　7.15 重点企业（15）</w:t>
      </w:r>
      <w:r>
        <w:rPr>
          <w:rFonts w:hint="eastAsia"/>
        </w:rPr>
        <w:br/>
      </w:r>
      <w:r>
        <w:rPr>
          <w:rFonts w:hint="eastAsia"/>
        </w:rPr>
        <w:t>　　　　7.15.1 重点企业（15）公司信息、总部、风力涡轮机状态监测系统市场地位以及主要的竞争对手</w:t>
      </w:r>
      <w:r>
        <w:rPr>
          <w:rFonts w:hint="eastAsia"/>
        </w:rPr>
        <w:br/>
      </w:r>
      <w:r>
        <w:rPr>
          <w:rFonts w:hint="eastAsia"/>
        </w:rPr>
        <w:t>　　　　7.15.2 重点企业（15） 风力涡轮机状态监测系统产品及服务介绍</w:t>
      </w:r>
      <w:r>
        <w:rPr>
          <w:rFonts w:hint="eastAsia"/>
        </w:rPr>
        <w:br/>
      </w:r>
      <w:r>
        <w:rPr>
          <w:rFonts w:hint="eastAsia"/>
        </w:rPr>
        <w:t>　　　　7.15.3 重点企业（15） 风力涡轮机状态监测系统收入及毛利率（2020-2025）&amp;（百万美元）</w:t>
      </w:r>
      <w:r>
        <w:rPr>
          <w:rFonts w:hint="eastAsia"/>
        </w:rPr>
        <w:br/>
      </w:r>
      <w:r>
        <w:rPr>
          <w:rFonts w:hint="eastAsia"/>
        </w:rPr>
        <w:t>　　　　7.15.4 重点企业（15）公司简介及主要业务</w:t>
      </w:r>
      <w:r>
        <w:rPr>
          <w:rFonts w:hint="eastAsia"/>
        </w:rPr>
        <w:br/>
      </w:r>
      <w:r>
        <w:rPr>
          <w:rFonts w:hint="eastAsia"/>
        </w:rPr>
        <w:t>　　　　7.15.5 重点企业（15）企业最新动态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设备</w:t>
      </w:r>
      <w:r>
        <w:rPr>
          <w:rFonts w:hint="eastAsia"/>
        </w:rPr>
        <w:br/>
      </w:r>
      <w:r>
        <w:rPr>
          <w:rFonts w:hint="eastAsia"/>
        </w:rPr>
        <w:t>　　　　8.1.2 软件</w:t>
      </w:r>
      <w:r>
        <w:rPr>
          <w:rFonts w:hint="eastAsia"/>
        </w:rPr>
        <w:br/>
      </w:r>
      <w:r>
        <w:rPr>
          <w:rFonts w:hint="eastAsia"/>
        </w:rPr>
        <w:t>　　8.2 按产品类型细分，全球风力涡轮机状态监测系统销售额对比（2020 VS 2024 VS 2031）</w:t>
      </w:r>
      <w:r>
        <w:rPr>
          <w:rFonts w:hint="eastAsia"/>
        </w:rPr>
        <w:br/>
      </w:r>
      <w:r>
        <w:rPr>
          <w:rFonts w:hint="eastAsia"/>
        </w:rPr>
        <w:t>　　8.3 全球不同产品类型风力涡轮机状态监测系统收入（2020-2031）</w:t>
      </w:r>
      <w:r>
        <w:rPr>
          <w:rFonts w:hint="eastAsia"/>
        </w:rPr>
        <w:br/>
      </w:r>
      <w:r>
        <w:rPr>
          <w:rFonts w:hint="eastAsia"/>
        </w:rPr>
        <w:t>　　　　8.3.1 全球不同产品类型风力涡轮机状态监测系统收入及市场份额（2020-2025）</w:t>
      </w:r>
      <w:r>
        <w:rPr>
          <w:rFonts w:hint="eastAsia"/>
        </w:rPr>
        <w:br/>
      </w:r>
      <w:r>
        <w:rPr>
          <w:rFonts w:hint="eastAsia"/>
        </w:rPr>
        <w:t>　　　　8.3.2 全球不同产品类型风力涡轮机状态监测系统收入预测（2026-2031）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陆上风电</w:t>
      </w:r>
      <w:r>
        <w:rPr>
          <w:rFonts w:hint="eastAsia"/>
        </w:rPr>
        <w:br/>
      </w:r>
      <w:r>
        <w:rPr>
          <w:rFonts w:hint="eastAsia"/>
        </w:rPr>
        <w:t>　　　　9.1.2 海上风电</w:t>
      </w:r>
      <w:r>
        <w:rPr>
          <w:rFonts w:hint="eastAsia"/>
        </w:rPr>
        <w:br/>
      </w:r>
      <w:r>
        <w:rPr>
          <w:rFonts w:hint="eastAsia"/>
        </w:rPr>
        <w:t>　　9.2 按应用细分，全球风力涡轮机状态监测系统销售额对比（2020 VS 2024 VS 2031）</w:t>
      </w:r>
      <w:r>
        <w:rPr>
          <w:rFonts w:hint="eastAsia"/>
        </w:rPr>
        <w:br/>
      </w:r>
      <w:r>
        <w:rPr>
          <w:rFonts w:hint="eastAsia"/>
        </w:rPr>
        <w:t>　　9.3 全球不同应用风力涡轮机状态监测系统收入（2020-2031）</w:t>
      </w:r>
      <w:r>
        <w:rPr>
          <w:rFonts w:hint="eastAsia"/>
        </w:rPr>
        <w:br/>
      </w:r>
      <w:r>
        <w:rPr>
          <w:rFonts w:hint="eastAsia"/>
        </w:rPr>
        <w:t>　　　　9.3.1 全球不同应用风力涡轮机状态监测系统收入及市场份额（2020-2025）</w:t>
      </w:r>
      <w:r>
        <w:rPr>
          <w:rFonts w:hint="eastAsia"/>
        </w:rPr>
        <w:br/>
      </w:r>
      <w:r>
        <w:rPr>
          <w:rFonts w:hint="eastAsia"/>
        </w:rPr>
        <w:t>　　　　9.3.2 全球不同应用风力涡轮机状态监测系统收入预测（2026-2031）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三种情形下（乐观、悲观、保守），未来几年全球风力涡轮机状态监测系统行业规模趋势（亿美元）2024 VS 2031</w:t>
      </w:r>
      <w:r>
        <w:rPr>
          <w:rFonts w:hint="eastAsia"/>
        </w:rPr>
        <w:br/>
      </w:r>
      <w:r>
        <w:rPr>
          <w:rFonts w:hint="eastAsia"/>
        </w:rPr>
        <w:t>　　表 2： 风力涡轮机状态监测系统主要企业在国际市场占有率（按收入，2022-2025），其中2025为当下预测值</w:t>
      </w:r>
      <w:r>
        <w:rPr>
          <w:rFonts w:hint="eastAsia"/>
        </w:rPr>
        <w:br/>
      </w:r>
      <w:r>
        <w:rPr>
          <w:rFonts w:hint="eastAsia"/>
        </w:rPr>
        <w:t>　　表 3： 2024年风力涡轮机状态监测系统主要企业在国际市场排名（按收入）</w:t>
      </w:r>
      <w:r>
        <w:rPr>
          <w:rFonts w:hint="eastAsia"/>
        </w:rPr>
        <w:br/>
      </w:r>
      <w:r>
        <w:rPr>
          <w:rFonts w:hint="eastAsia"/>
        </w:rPr>
        <w:t>　　表 4： 全球市场主要企业风力涡轮机状态监测系统销售收入（2022-2025）&amp;（百万美元），其中2025为当下预测值</w:t>
      </w:r>
      <w:r>
        <w:rPr>
          <w:rFonts w:hint="eastAsia"/>
        </w:rPr>
        <w:br/>
      </w:r>
      <w:r>
        <w:rPr>
          <w:rFonts w:hint="eastAsia"/>
        </w:rPr>
        <w:t>　　表 5： 全球主要厂商风力涡轮机状态监测系统总部及地区分布</w:t>
      </w:r>
      <w:r>
        <w:rPr>
          <w:rFonts w:hint="eastAsia"/>
        </w:rPr>
        <w:br/>
      </w:r>
      <w:r>
        <w:rPr>
          <w:rFonts w:hint="eastAsia"/>
        </w:rPr>
        <w:t>　　表 6： 全球主要厂商成立时间及风力涡轮机状态监测系统商业化日期</w:t>
      </w:r>
      <w:r>
        <w:rPr>
          <w:rFonts w:hint="eastAsia"/>
        </w:rPr>
        <w:br/>
      </w:r>
      <w:r>
        <w:rPr>
          <w:rFonts w:hint="eastAsia"/>
        </w:rPr>
        <w:t>　　表 7： 全球主要厂商风力涡轮机状态监测系统产品类型及应用</w:t>
      </w:r>
      <w:r>
        <w:rPr>
          <w:rFonts w:hint="eastAsia"/>
        </w:rPr>
        <w:br/>
      </w:r>
      <w:r>
        <w:rPr>
          <w:rFonts w:hint="eastAsia"/>
        </w:rPr>
        <w:t>　　表 8： 2024年全球风力涡轮机状态监测系统主要厂商市场地位（第一梯队、第二梯队和第三梯队）</w:t>
      </w:r>
      <w:r>
        <w:rPr>
          <w:rFonts w:hint="eastAsia"/>
        </w:rPr>
        <w:br/>
      </w:r>
      <w:r>
        <w:rPr>
          <w:rFonts w:hint="eastAsia"/>
        </w:rPr>
        <w:t>　　表 9： 全球风力涡轮机状态监测系统市场投资、并购等现状分析</w:t>
      </w:r>
      <w:r>
        <w:rPr>
          <w:rFonts w:hint="eastAsia"/>
        </w:rPr>
        <w:br/>
      </w:r>
      <w:r>
        <w:rPr>
          <w:rFonts w:hint="eastAsia"/>
        </w:rPr>
        <w:t>　　表 10： 全球主要地区风力涡轮机状态监测系统销售收入增速：（2020 VS 2024 VS 2031）&amp;（百万美元）</w:t>
      </w:r>
      <w:r>
        <w:rPr>
          <w:rFonts w:hint="eastAsia"/>
        </w:rPr>
        <w:br/>
      </w:r>
      <w:r>
        <w:rPr>
          <w:rFonts w:hint="eastAsia"/>
        </w:rPr>
        <w:t>　　表 11： 全球主要地区风力涡轮机状态监测系统销售收入（2020-2025）&amp;（百万美元）</w:t>
      </w:r>
      <w:r>
        <w:rPr>
          <w:rFonts w:hint="eastAsia"/>
        </w:rPr>
        <w:br/>
      </w:r>
      <w:r>
        <w:rPr>
          <w:rFonts w:hint="eastAsia"/>
        </w:rPr>
        <w:t>　　表 12： 全球主要地区风力涡轮机状态监测系统销售收入市场份额（2020-2025）</w:t>
      </w:r>
      <w:r>
        <w:rPr>
          <w:rFonts w:hint="eastAsia"/>
        </w:rPr>
        <w:br/>
      </w:r>
      <w:r>
        <w:rPr>
          <w:rFonts w:hint="eastAsia"/>
        </w:rPr>
        <w:t>　　表 13： 全球主要地区风力涡轮机状态监测系统收入（2026-2031）&amp;（百万美元）</w:t>
      </w:r>
      <w:r>
        <w:rPr>
          <w:rFonts w:hint="eastAsia"/>
        </w:rPr>
        <w:br/>
      </w:r>
      <w:r>
        <w:rPr>
          <w:rFonts w:hint="eastAsia"/>
        </w:rPr>
        <w:t>　　表 14： 全球主要地区风力涡轮机状态监测系统收入市场份额（2026-2031）</w:t>
      </w:r>
      <w:r>
        <w:rPr>
          <w:rFonts w:hint="eastAsia"/>
        </w:rPr>
        <w:br/>
      </w:r>
      <w:r>
        <w:rPr>
          <w:rFonts w:hint="eastAsia"/>
        </w:rPr>
        <w:t>　　表 15： 重点企业（1）公司信息、总部、风力涡轮机状态监测系统市场地位以及主要的竞争对手</w:t>
      </w:r>
      <w:r>
        <w:rPr>
          <w:rFonts w:hint="eastAsia"/>
        </w:rPr>
        <w:br/>
      </w:r>
      <w:r>
        <w:rPr>
          <w:rFonts w:hint="eastAsia"/>
        </w:rPr>
        <w:t>　　表 16： 重点企业（1） 风力涡轮机状态监测系统产品及服务介绍</w:t>
      </w:r>
      <w:r>
        <w:rPr>
          <w:rFonts w:hint="eastAsia"/>
        </w:rPr>
        <w:br/>
      </w:r>
      <w:r>
        <w:rPr>
          <w:rFonts w:hint="eastAsia"/>
        </w:rPr>
        <w:t>　　表 17： 重点企业（1） 风力涡轮机状态监测系统收入及毛利率（2020-2025）&amp;（百万美元）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重点企业（2）公司信息、总部、风力涡轮机状态监测系统市场地位以及主要的竞争对手</w:t>
      </w:r>
      <w:r>
        <w:rPr>
          <w:rFonts w:hint="eastAsia"/>
        </w:rPr>
        <w:br/>
      </w:r>
      <w:r>
        <w:rPr>
          <w:rFonts w:hint="eastAsia"/>
        </w:rPr>
        <w:t>　　表 21： 重点企业（2） 风力涡轮机状态监测系统产品及服务介绍</w:t>
      </w:r>
      <w:r>
        <w:rPr>
          <w:rFonts w:hint="eastAsia"/>
        </w:rPr>
        <w:br/>
      </w:r>
      <w:r>
        <w:rPr>
          <w:rFonts w:hint="eastAsia"/>
        </w:rPr>
        <w:t>　　表 22： 重点企业（2） 风力涡轮机状态监测系统收入及毛利率（2020-2025）&amp;（百万美元）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重点企业（3）公司信息、总部、风力涡轮机状态监测系统市场地位以及主要的竞争对手</w:t>
      </w:r>
      <w:r>
        <w:rPr>
          <w:rFonts w:hint="eastAsia"/>
        </w:rPr>
        <w:br/>
      </w:r>
      <w:r>
        <w:rPr>
          <w:rFonts w:hint="eastAsia"/>
        </w:rPr>
        <w:t>　　表 26： 重点企业（3） 风力涡轮机状态监测系统产品及服务介绍</w:t>
      </w:r>
      <w:r>
        <w:rPr>
          <w:rFonts w:hint="eastAsia"/>
        </w:rPr>
        <w:br/>
      </w:r>
      <w:r>
        <w:rPr>
          <w:rFonts w:hint="eastAsia"/>
        </w:rPr>
        <w:t>　　表 27： 重点企业（3） 风力涡轮机状态监测系统收入及毛利率（2020-2025）&amp;（百万美元）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重点企业（4）公司信息、总部、风力涡轮机状态监测系统市场地位以及主要的竞争对手</w:t>
      </w:r>
      <w:r>
        <w:rPr>
          <w:rFonts w:hint="eastAsia"/>
        </w:rPr>
        <w:br/>
      </w:r>
      <w:r>
        <w:rPr>
          <w:rFonts w:hint="eastAsia"/>
        </w:rPr>
        <w:t>　　表 31： 重点企业（4） 风力涡轮机状态监测系统产品及服务介绍</w:t>
      </w:r>
      <w:r>
        <w:rPr>
          <w:rFonts w:hint="eastAsia"/>
        </w:rPr>
        <w:br/>
      </w:r>
      <w:r>
        <w:rPr>
          <w:rFonts w:hint="eastAsia"/>
        </w:rPr>
        <w:t>　　表 32： 重点企业（4） 风力涡轮机状态监测系统收入及毛利率（2020-2025）&amp;（百万美元）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重点企业（5）公司信息、总部、风力涡轮机状态监测系统市场地位以及主要的竞争对手</w:t>
      </w:r>
      <w:r>
        <w:rPr>
          <w:rFonts w:hint="eastAsia"/>
        </w:rPr>
        <w:br/>
      </w:r>
      <w:r>
        <w:rPr>
          <w:rFonts w:hint="eastAsia"/>
        </w:rPr>
        <w:t>　　表 35： 重点企业（5） 风力涡轮机状态监测系统产品及服务介绍</w:t>
      </w:r>
      <w:r>
        <w:rPr>
          <w:rFonts w:hint="eastAsia"/>
        </w:rPr>
        <w:br/>
      </w:r>
      <w:r>
        <w:rPr>
          <w:rFonts w:hint="eastAsia"/>
        </w:rPr>
        <w:t>　　表 36： 重点企业（5） 风力涡轮机状态监测系统收入及毛利率（2020-2025）&amp;（百万美元）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重点企业（6）公司信息、总部、风力涡轮机状态监测系统市场地位以及主要的竞争对手</w:t>
      </w:r>
      <w:r>
        <w:rPr>
          <w:rFonts w:hint="eastAsia"/>
        </w:rPr>
        <w:br/>
      </w:r>
      <w:r>
        <w:rPr>
          <w:rFonts w:hint="eastAsia"/>
        </w:rPr>
        <w:t>　　表 40： 重点企业（6） 风力涡轮机状态监测系统产品及服务介绍</w:t>
      </w:r>
      <w:r>
        <w:rPr>
          <w:rFonts w:hint="eastAsia"/>
        </w:rPr>
        <w:br/>
      </w:r>
      <w:r>
        <w:rPr>
          <w:rFonts w:hint="eastAsia"/>
        </w:rPr>
        <w:t>　　表 41： 重点企业（6） 风力涡轮机状态监测系统收入及毛利率（2020-2025）&amp;（百万美元）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重点企业（7）公司信息、总部、风力涡轮机状态监测系统市场地位以及主要的竞争对手</w:t>
      </w:r>
      <w:r>
        <w:rPr>
          <w:rFonts w:hint="eastAsia"/>
        </w:rPr>
        <w:br/>
      </w:r>
      <w:r>
        <w:rPr>
          <w:rFonts w:hint="eastAsia"/>
        </w:rPr>
        <w:t>　　表 45： 重点企业（7） 风力涡轮机状态监测系统产品及服务介绍</w:t>
      </w:r>
      <w:r>
        <w:rPr>
          <w:rFonts w:hint="eastAsia"/>
        </w:rPr>
        <w:br/>
      </w:r>
      <w:r>
        <w:rPr>
          <w:rFonts w:hint="eastAsia"/>
        </w:rPr>
        <w:t>　　表 46： 重点企业（7） 风力涡轮机状态监测系统收入及毛利率（2020-2025）&amp;（百万美元）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重点企业（8）公司信息、总部、风力涡轮机状态监测系统市场地位以及主要的竞争对手</w:t>
      </w:r>
      <w:r>
        <w:rPr>
          <w:rFonts w:hint="eastAsia"/>
        </w:rPr>
        <w:br/>
      </w:r>
      <w:r>
        <w:rPr>
          <w:rFonts w:hint="eastAsia"/>
        </w:rPr>
        <w:t>　　表 50： 重点企业（8） 风力涡轮机状态监测系统产品及服务介绍</w:t>
      </w:r>
      <w:r>
        <w:rPr>
          <w:rFonts w:hint="eastAsia"/>
        </w:rPr>
        <w:br/>
      </w:r>
      <w:r>
        <w:rPr>
          <w:rFonts w:hint="eastAsia"/>
        </w:rPr>
        <w:t>　　表 51： 重点企业（8） 风力涡轮机状态监测系统收入及毛利率（2020-2025）&amp;（百万美元）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重点企业（9）公司信息、总部、风力涡轮机状态监测系统市场地位以及主要的竞争对手</w:t>
      </w:r>
      <w:r>
        <w:rPr>
          <w:rFonts w:hint="eastAsia"/>
        </w:rPr>
        <w:br/>
      </w:r>
      <w:r>
        <w:rPr>
          <w:rFonts w:hint="eastAsia"/>
        </w:rPr>
        <w:t>　　表 55： 重点企业（9） 风力涡轮机状态监测系统产品及服务介绍</w:t>
      </w:r>
      <w:r>
        <w:rPr>
          <w:rFonts w:hint="eastAsia"/>
        </w:rPr>
        <w:br/>
      </w:r>
      <w:r>
        <w:rPr>
          <w:rFonts w:hint="eastAsia"/>
        </w:rPr>
        <w:t>　　表 56： 重点企业（9） 风力涡轮机状态监测系统收入及毛利率（2020-2025）&amp;（百万美元）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重点企业（10）公司信息、总部、风力涡轮机状态监测系统市场地位以及主要的竞争对手</w:t>
      </w:r>
      <w:r>
        <w:rPr>
          <w:rFonts w:hint="eastAsia"/>
        </w:rPr>
        <w:br/>
      </w:r>
      <w:r>
        <w:rPr>
          <w:rFonts w:hint="eastAsia"/>
        </w:rPr>
        <w:t>　　表 60： 重点企业（10） 风力涡轮机状态监测系统产品及服务介绍</w:t>
      </w:r>
      <w:r>
        <w:rPr>
          <w:rFonts w:hint="eastAsia"/>
        </w:rPr>
        <w:br/>
      </w:r>
      <w:r>
        <w:rPr>
          <w:rFonts w:hint="eastAsia"/>
        </w:rPr>
        <w:t>　　表 61： 重点企业（10） 风力涡轮机状态监测系统收入及毛利率（2020-2025）&amp;（百万美元）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重点企业（11）公司信息、总部、风力涡轮机状态监测系统市场地位以及主要的竞争对手</w:t>
      </w:r>
      <w:r>
        <w:rPr>
          <w:rFonts w:hint="eastAsia"/>
        </w:rPr>
        <w:br/>
      </w:r>
      <w:r>
        <w:rPr>
          <w:rFonts w:hint="eastAsia"/>
        </w:rPr>
        <w:t>　　表 65： 重点企业（11） 风力涡轮机状态监测系统产品及服务介绍</w:t>
      </w:r>
      <w:r>
        <w:rPr>
          <w:rFonts w:hint="eastAsia"/>
        </w:rPr>
        <w:br/>
      </w:r>
      <w:r>
        <w:rPr>
          <w:rFonts w:hint="eastAsia"/>
        </w:rPr>
        <w:t>　　表 66： 重点企业（11） 风力涡轮机状态监测系统收入及毛利率（2020-2025）&amp;（百万美元）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重点企业（12）公司信息、总部、风力涡轮机状态监测系统市场地位以及主要的竞争对手</w:t>
      </w:r>
      <w:r>
        <w:rPr>
          <w:rFonts w:hint="eastAsia"/>
        </w:rPr>
        <w:br/>
      </w:r>
      <w:r>
        <w:rPr>
          <w:rFonts w:hint="eastAsia"/>
        </w:rPr>
        <w:t>　　表 70： 重点企业（12） 风力涡轮机状态监测系统产品及服务介绍</w:t>
      </w:r>
      <w:r>
        <w:rPr>
          <w:rFonts w:hint="eastAsia"/>
        </w:rPr>
        <w:br/>
      </w:r>
      <w:r>
        <w:rPr>
          <w:rFonts w:hint="eastAsia"/>
        </w:rPr>
        <w:t>　　表 71： 重点企业（12） 风力涡轮机状态监测系统收入及毛利率（2020-2025）&amp;（百万美元）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重点企业（13）公司信息、总部、风力涡轮机状态监测系统市场地位以及主要的竞争对手</w:t>
      </w:r>
      <w:r>
        <w:rPr>
          <w:rFonts w:hint="eastAsia"/>
        </w:rPr>
        <w:br/>
      </w:r>
      <w:r>
        <w:rPr>
          <w:rFonts w:hint="eastAsia"/>
        </w:rPr>
        <w:t>　　表 75： 重点企业（13） 风力涡轮机状态监测系统产品及服务介绍</w:t>
      </w:r>
      <w:r>
        <w:rPr>
          <w:rFonts w:hint="eastAsia"/>
        </w:rPr>
        <w:br/>
      </w:r>
      <w:r>
        <w:rPr>
          <w:rFonts w:hint="eastAsia"/>
        </w:rPr>
        <w:t>　　表 76： 重点企业（13） 风力涡轮机状态监测系统收入及毛利率（2020-2025）&amp;（百万美元）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重点企业（14）公司信息、总部、风力涡轮机状态监测系统市场地位以及主要的竞争对手</w:t>
      </w:r>
      <w:r>
        <w:rPr>
          <w:rFonts w:hint="eastAsia"/>
        </w:rPr>
        <w:br/>
      </w:r>
      <w:r>
        <w:rPr>
          <w:rFonts w:hint="eastAsia"/>
        </w:rPr>
        <w:t>　　表 80： 重点企业（14） 风力涡轮机状态监测系统产品及服务介绍</w:t>
      </w:r>
      <w:r>
        <w:rPr>
          <w:rFonts w:hint="eastAsia"/>
        </w:rPr>
        <w:br/>
      </w:r>
      <w:r>
        <w:rPr>
          <w:rFonts w:hint="eastAsia"/>
        </w:rPr>
        <w:t>　　表 81： 重点企业（14） 风力涡轮机状态监测系统收入及毛利率（2020-2025）&amp;（百万美元）</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重点企业（15）公司信息、总部、风力涡轮机状态监测系统市场地位以及主要的竞争对手</w:t>
      </w:r>
      <w:r>
        <w:rPr>
          <w:rFonts w:hint="eastAsia"/>
        </w:rPr>
        <w:br/>
      </w:r>
      <w:r>
        <w:rPr>
          <w:rFonts w:hint="eastAsia"/>
        </w:rPr>
        <w:t>　　表 85： 重点企业（15） 风力涡轮机状态监测系统产品及服务介绍</w:t>
      </w:r>
      <w:r>
        <w:rPr>
          <w:rFonts w:hint="eastAsia"/>
        </w:rPr>
        <w:br/>
      </w:r>
      <w:r>
        <w:rPr>
          <w:rFonts w:hint="eastAsia"/>
        </w:rPr>
        <w:t>　　表 86： 重点企业（15） 风力涡轮机状态监测系统收入及毛利率（2020-2025）&amp;（百万美元）</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按产品类型细分，全球风力涡轮机状态监测系统销售额及增长率对比（2020 VS 2024 VS 2031）&amp;（百万美元）</w:t>
      </w:r>
      <w:r>
        <w:rPr>
          <w:rFonts w:hint="eastAsia"/>
        </w:rPr>
        <w:br/>
      </w:r>
      <w:r>
        <w:rPr>
          <w:rFonts w:hint="eastAsia"/>
        </w:rPr>
        <w:t>　　表 90： 全球不同产品类型风力涡轮机状态监测系统收入（2020-2025年）&amp;（百万美元）</w:t>
      </w:r>
      <w:r>
        <w:rPr>
          <w:rFonts w:hint="eastAsia"/>
        </w:rPr>
        <w:br/>
      </w:r>
      <w:r>
        <w:rPr>
          <w:rFonts w:hint="eastAsia"/>
        </w:rPr>
        <w:t>　　表 91： 全球不同产品类型风力涡轮机状态监测系统收入市场份额（2020-2025）</w:t>
      </w:r>
      <w:r>
        <w:rPr>
          <w:rFonts w:hint="eastAsia"/>
        </w:rPr>
        <w:br/>
      </w:r>
      <w:r>
        <w:rPr>
          <w:rFonts w:hint="eastAsia"/>
        </w:rPr>
        <w:t>　　表 92： 全球不同产品类型风力涡轮机状态监测系统收入预测（2026-2031）&amp;（百万美元）</w:t>
      </w:r>
      <w:r>
        <w:rPr>
          <w:rFonts w:hint="eastAsia"/>
        </w:rPr>
        <w:br/>
      </w:r>
      <w:r>
        <w:rPr>
          <w:rFonts w:hint="eastAsia"/>
        </w:rPr>
        <w:t>　　表 93： 全球不同产品类型风力涡轮机状态监测系统收入市场份额预测（2026-2031）</w:t>
      </w:r>
      <w:r>
        <w:rPr>
          <w:rFonts w:hint="eastAsia"/>
        </w:rPr>
        <w:br/>
      </w:r>
      <w:r>
        <w:rPr>
          <w:rFonts w:hint="eastAsia"/>
        </w:rPr>
        <w:t>　　表 94： 按应用细分，全球风力涡轮机状态监测系统销售额及增长率对比（2020 VS 2024 VS 2031）&amp;（百万美元）</w:t>
      </w:r>
      <w:r>
        <w:rPr>
          <w:rFonts w:hint="eastAsia"/>
        </w:rPr>
        <w:br/>
      </w:r>
      <w:r>
        <w:rPr>
          <w:rFonts w:hint="eastAsia"/>
        </w:rPr>
        <w:t>　　表 95： 全球不同应用风力涡轮机状态监测系统收入（2020-2025年）&amp;（百万美元）</w:t>
      </w:r>
      <w:r>
        <w:rPr>
          <w:rFonts w:hint="eastAsia"/>
        </w:rPr>
        <w:br/>
      </w:r>
      <w:r>
        <w:rPr>
          <w:rFonts w:hint="eastAsia"/>
        </w:rPr>
        <w:t>　　表 96： 全球不同应用风力涡轮机状态监测系统收入市场份额（2020-2025）</w:t>
      </w:r>
      <w:r>
        <w:rPr>
          <w:rFonts w:hint="eastAsia"/>
        </w:rPr>
        <w:br/>
      </w:r>
      <w:r>
        <w:rPr>
          <w:rFonts w:hint="eastAsia"/>
        </w:rPr>
        <w:t>　　表 97： 全球不同应用风力涡轮机状态监测系统收入预测（2026-2031）&amp;（百万美元）</w:t>
      </w:r>
      <w:r>
        <w:rPr>
          <w:rFonts w:hint="eastAsia"/>
        </w:rPr>
        <w:br/>
      </w:r>
      <w:r>
        <w:rPr>
          <w:rFonts w:hint="eastAsia"/>
        </w:rPr>
        <w:t>　　表 98： 全球不同应用风力涡轮机状态监测系统收入市场份额预测（2026-2031）</w:t>
      </w:r>
      <w:r>
        <w:rPr>
          <w:rFonts w:hint="eastAsia"/>
        </w:rPr>
        <w:br/>
      </w:r>
      <w:r>
        <w:rPr>
          <w:rFonts w:hint="eastAsia"/>
        </w:rPr>
        <w:t>　　表 99： 研究范围</w:t>
      </w:r>
      <w:r>
        <w:rPr>
          <w:rFonts w:hint="eastAsia"/>
        </w:rPr>
        <w:br/>
      </w:r>
      <w:r>
        <w:rPr>
          <w:rFonts w:hint="eastAsia"/>
        </w:rPr>
        <w:t>　　表 100： 本文分析师列表</w:t>
      </w:r>
      <w:r>
        <w:rPr>
          <w:rFonts w:hint="eastAsia"/>
        </w:rPr>
        <w:br/>
      </w:r>
      <w:r>
        <w:rPr>
          <w:rFonts w:hint="eastAsia"/>
        </w:rPr>
        <w:br/>
      </w:r>
      <w:r>
        <w:rPr>
          <w:rFonts w:hint="eastAsia"/>
        </w:rPr>
        <w:t>图表目录</w:t>
      </w:r>
      <w:r>
        <w:rPr>
          <w:rFonts w:hint="eastAsia"/>
        </w:rPr>
        <w:br/>
      </w:r>
      <w:r>
        <w:rPr>
          <w:rFonts w:hint="eastAsia"/>
        </w:rPr>
        <w:t>　　图 1： 风力涡轮机状态监测系统产品图片</w:t>
      </w:r>
      <w:r>
        <w:rPr>
          <w:rFonts w:hint="eastAsia"/>
        </w:rPr>
        <w:br/>
      </w:r>
      <w:r>
        <w:rPr>
          <w:rFonts w:hint="eastAsia"/>
        </w:rPr>
        <w:t>　　图 2： 三种情形下（乐观、悲观、保守），未来几年全球风力涡轮机状态监测系统行业规模趋势（亿美元）2024 VS 2031</w:t>
      </w:r>
      <w:r>
        <w:rPr>
          <w:rFonts w:hint="eastAsia"/>
        </w:rPr>
        <w:br/>
      </w:r>
      <w:r>
        <w:rPr>
          <w:rFonts w:hint="eastAsia"/>
        </w:rPr>
        <w:t>　　图 3： 2024年全球前五大生产商风力涡轮机状态监测系统市场份额</w:t>
      </w:r>
      <w:r>
        <w:rPr>
          <w:rFonts w:hint="eastAsia"/>
        </w:rPr>
        <w:br/>
      </w:r>
      <w:r>
        <w:rPr>
          <w:rFonts w:hint="eastAsia"/>
        </w:rPr>
        <w:t>　　图 4： 2024年全球风力涡轮机状态监测系统第一梯队、第二梯队和第三梯队厂商及市场份额</w:t>
      </w:r>
      <w:r>
        <w:rPr>
          <w:rFonts w:hint="eastAsia"/>
        </w:rPr>
        <w:br/>
      </w:r>
      <w:r>
        <w:rPr>
          <w:rFonts w:hint="eastAsia"/>
        </w:rPr>
        <w:t>　　图 5： 全球风力涡轮机状态监测系统市场销售额及增长率：（2020-2031）&amp;（百万美元）</w:t>
      </w:r>
      <w:r>
        <w:rPr>
          <w:rFonts w:hint="eastAsia"/>
        </w:rPr>
        <w:br/>
      </w:r>
      <w:r>
        <w:rPr>
          <w:rFonts w:hint="eastAsia"/>
        </w:rPr>
        <w:t>　　图 6： 全球市场风力涡轮机状态监测系统市场规模：2020 VS 2024 VS 2031（百万美元）</w:t>
      </w:r>
      <w:r>
        <w:rPr>
          <w:rFonts w:hint="eastAsia"/>
        </w:rPr>
        <w:br/>
      </w:r>
      <w:r>
        <w:rPr>
          <w:rFonts w:hint="eastAsia"/>
        </w:rPr>
        <w:t>　　图 7： 全球主要地区风力涡轮机状态监测系统销售收入（2020 VS 2024 VS 2031）&amp;（百万美元）</w:t>
      </w:r>
      <w:r>
        <w:rPr>
          <w:rFonts w:hint="eastAsia"/>
        </w:rPr>
        <w:br/>
      </w:r>
      <w:r>
        <w:rPr>
          <w:rFonts w:hint="eastAsia"/>
        </w:rPr>
        <w:t>　　图 8： 全球主要地区风力涡轮机状态监测系统销售收入市场份额（2020 VS 2024）</w:t>
      </w:r>
      <w:r>
        <w:rPr>
          <w:rFonts w:hint="eastAsia"/>
        </w:rPr>
        <w:br/>
      </w:r>
      <w:r>
        <w:rPr>
          <w:rFonts w:hint="eastAsia"/>
        </w:rPr>
        <w:t>　　图 9： 东南亚地区风力涡轮机状态监测系统企业市场份额（2024）</w:t>
      </w:r>
      <w:r>
        <w:rPr>
          <w:rFonts w:hint="eastAsia"/>
        </w:rPr>
        <w:br/>
      </w:r>
      <w:r>
        <w:rPr>
          <w:rFonts w:hint="eastAsia"/>
        </w:rPr>
        <w:t>　　图 10： 南美地区风力涡轮机状态监测系统企业市场份额（2024）</w:t>
      </w:r>
      <w:r>
        <w:rPr>
          <w:rFonts w:hint="eastAsia"/>
        </w:rPr>
        <w:br/>
      </w:r>
      <w:r>
        <w:rPr>
          <w:rFonts w:hint="eastAsia"/>
        </w:rPr>
        <w:t>　　图 11： 设备产品图片</w:t>
      </w:r>
      <w:r>
        <w:rPr>
          <w:rFonts w:hint="eastAsia"/>
        </w:rPr>
        <w:br/>
      </w:r>
      <w:r>
        <w:rPr>
          <w:rFonts w:hint="eastAsia"/>
        </w:rPr>
        <w:t>　　图 12： 软件产品图片</w:t>
      </w:r>
      <w:r>
        <w:rPr>
          <w:rFonts w:hint="eastAsia"/>
        </w:rPr>
        <w:br/>
      </w:r>
      <w:r>
        <w:rPr>
          <w:rFonts w:hint="eastAsia"/>
        </w:rPr>
        <w:t>　　图 13： 陆上风电</w:t>
      </w:r>
      <w:r>
        <w:rPr>
          <w:rFonts w:hint="eastAsia"/>
        </w:rPr>
        <w:br/>
      </w:r>
      <w:r>
        <w:rPr>
          <w:rFonts w:hint="eastAsia"/>
        </w:rPr>
        <w:t>　　图 14： 海上风电</w:t>
      </w:r>
      <w:r>
        <w:rPr>
          <w:rFonts w:hint="eastAsia"/>
        </w:rPr>
        <w:br/>
      </w:r>
      <w:r>
        <w:rPr>
          <w:rFonts w:hint="eastAsia"/>
        </w:rPr>
        <w:t>　　图 15： 关键采访目标</w:t>
      </w:r>
      <w:r>
        <w:rPr>
          <w:rFonts w:hint="eastAsia"/>
        </w:rPr>
        <w:br/>
      </w:r>
      <w:r>
        <w:rPr>
          <w:rFonts w:hint="eastAsia"/>
        </w:rPr>
        <w:t>　　图 16： 自下而上及自上而下验证</w:t>
      </w:r>
      <w:r>
        <w:rPr>
          <w:rFonts w:hint="eastAsia"/>
        </w:rPr>
        <w:br/>
      </w:r>
      <w:r>
        <w:rPr>
          <w:rFonts w:hint="eastAsia"/>
        </w:rPr>
        <w:t>　　图 17：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0d10df6114aef" w:history="1">
        <w:r>
          <w:rPr>
            <w:rStyle w:val="Hyperlink"/>
          </w:rPr>
          <w:t>2025-2031年全球与中国风力涡轮机状态监测系统行业发展调研及市场前景分析报告</w:t>
        </w:r>
      </w:hyperlink>
      <w:r>
        <w:rPr>
          <w:color w:val="C00000"/>
        </w:rPr>
        <w:t>》，报告编号：</w:t>
      </w:r>
      <w:r>
        <w:rPr>
          <w:rFonts w:hint="eastAsia"/>
          <w:color w:val="C00000"/>
        </w:rPr>
        <w:t>5273031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30d10df6114aef" w:history="1">
        <w:r>
          <w:rPr>
            <w:rStyle w:val="Hyperlink"/>
          </w:rPr>
          <w:t>https://www.20087.com/1/03/FengLiWoLunJiZhuangTaiJianCeXiTongFaZhanQianJingFenXi.html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5011ea1614ceb" w:history="1">
      <w:r>
        <w:rPr>
          <w:rStyle w:val="Hyperlink"/>
        </w:rPr>
        <w:t>2025-2031年全球与中国风力涡轮机状态监测系统行业发展调研及市场前景分析报告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FengLiWoLunJiZhuangTaiJianCeXiTongFaZhanQianJingFenXi.html" TargetMode="External" Id="Ref30d10df6114aef" /></Relationships>
</file>

<file path=word/_rels/header2.xml.rels>&#65279;<?xml version="1.0" encoding="utf-8"?><Relationships xmlns="http://schemas.openxmlformats.org/package/2006/relationships"><Relationship Type="http://schemas.openxmlformats.org/officeDocument/2006/relationships/hyperlink" Target="https://www.20087.com/1/03/FengLiWoLunJiZhuangTaiJianCeXiTongFaZhanQianJingFenXi.html" TargetMode="External" Id="R6da5011ea161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2025-04-21T01:02:46Z</dcterms:created>
  <dcterms:modified xsi:type="dcterms:W3CDTF">2025-04-21T02:02:46Z</dcterms:modified>
  <dc:subject>2025-2031年全球与中国风力涡轮机状态监测系统行业发展调研及市场前景分析报告</dc:subject>
  <dc:title>2025-2031年全球与中国风力涡轮机状态监测系统行业发展调研及市场前景分析报告</dc:title>
  <cp:keywords>2025-2031年全球与中国风力涡轮机状态监测系统行业发展调研及市场前景分析报告</cp:keywords>
  <dc:description>2025-2031年全球与中国风力涡轮机状态监测系统行业发展调研及市场前景分析报告</dc:description>
</cp:coreProperties>
</file>