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9bf7f9f6341fa" w:history="1">
              <w:r>
                <w:rPr>
                  <w:rStyle w:val="Hyperlink"/>
                </w:rPr>
                <w:t>中国漆包线行业现状调研分析及市场前景预测报告（2024版）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9bf7f9f6341fa" w:history="1">
              <w:r>
                <w:rPr>
                  <w:rStyle w:val="Hyperlink"/>
                </w:rPr>
                <w:t>中国漆包线行业现状调研分析及市场前景预测报告（2024版）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9bf7f9f6341fa" w:history="1">
                <w:r>
                  <w:rPr>
                    <w:rStyle w:val="Hyperlink"/>
                  </w:rPr>
                  <w:t>https://www.20087.com/M_NengYuanKuangChan/32/QiBaoXianHangYeXianZhuangYuFaZhanQuShi.html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机、电器和变压器绕组的主要材料，其绝缘性能直接影响电气设备的稳定性和寿命。近年来，随着新能源汽车、风力发电和智能电网等新兴产业的发展，对高性能漆包线的需求日益增长。同时，环保法规的趋严促使漆包线行业向低VOC（挥发性有机化合物）和无卤素方向发展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漆包线行业将更加注重材料创新和应用拓展。随着纳米技术和复合材料的发展，新型绝缘漆和复合漆包线将具备更高的耐热性、导电性和机械强度，满足高端电气设备的需求。同时，随着电力电子技术的进步，漆包线将应用于更高频率和更高功率密度的场合，如高频变压器和电力电子模块。此外，随着物联网和5G技术的普及，漆包线在传感器和无线通信设备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9bf7f9f6341fa" w:history="1">
        <w:r>
          <w:rPr>
            <w:rStyle w:val="Hyperlink"/>
          </w:rPr>
          <w:t>中国漆包线行业现状调研分析及市场前景预测报告（2024版）</w:t>
        </w:r>
      </w:hyperlink>
      <w:r>
        <w:rPr>
          <w:rFonts w:hint="eastAsia"/>
        </w:rPr>
        <w:t>》深入剖析了当前漆包线行业的现状，全面梳理了漆包线市场需求、市场规模、产业链结构以及价格体系。漆包线报告探讨了漆包线各细分市场的特点，展望了市场前景与发展趋势，并基于权威数据进行了科学预测。同时，漆包线报告还对品牌竞争格局、市场集中度、重点企业运营状况进行了客观分析，指出了行业面临的风险与机遇。漆包线报告旨在为漆包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漆包线产业相关要述</w:t>
      </w:r>
      <w:r>
        <w:rPr>
          <w:rFonts w:hint="eastAsia"/>
        </w:rPr>
        <w:br/>
      </w:r>
      <w:r>
        <w:rPr>
          <w:rFonts w:hint="eastAsia"/>
        </w:rPr>
        <w:t>　　第一节 漆包线基础概述</w:t>
      </w:r>
      <w:r>
        <w:rPr>
          <w:rFonts w:hint="eastAsia"/>
        </w:rPr>
        <w:br/>
      </w:r>
      <w:r>
        <w:rPr>
          <w:rFonts w:hint="eastAsia"/>
        </w:rPr>
        <w:t>　　　　一、漆包线特点</w:t>
      </w:r>
      <w:r>
        <w:rPr>
          <w:rFonts w:hint="eastAsia"/>
        </w:rPr>
        <w:br/>
      </w:r>
      <w:r>
        <w:rPr>
          <w:rFonts w:hint="eastAsia"/>
        </w:rPr>
        <w:t>　　　　二、漆包线分类与应用</w:t>
      </w:r>
      <w:r>
        <w:rPr>
          <w:rFonts w:hint="eastAsia"/>
        </w:rPr>
        <w:br/>
      </w:r>
      <w:r>
        <w:rPr>
          <w:rFonts w:hint="eastAsia"/>
        </w:rPr>
        <w:t>　　　　三、漆包线性能指标</w:t>
      </w:r>
      <w:r>
        <w:rPr>
          <w:rFonts w:hint="eastAsia"/>
        </w:rPr>
        <w:br/>
      </w:r>
      <w:r>
        <w:rPr>
          <w:rFonts w:hint="eastAsia"/>
        </w:rPr>
        <w:t>　　第二节 产品标准和试验方法标准</w:t>
      </w:r>
      <w:r>
        <w:rPr>
          <w:rFonts w:hint="eastAsia"/>
        </w:rPr>
        <w:br/>
      </w:r>
      <w:r>
        <w:rPr>
          <w:rFonts w:hint="eastAsia"/>
        </w:rPr>
        <w:t>　　第三节 常用漆包线阐述</w:t>
      </w:r>
      <w:r>
        <w:rPr>
          <w:rFonts w:hint="eastAsia"/>
        </w:rPr>
        <w:br/>
      </w:r>
      <w:r>
        <w:rPr>
          <w:rFonts w:hint="eastAsia"/>
        </w:rPr>
        <w:t>　　　　一、缩醛漆包线</w:t>
      </w:r>
      <w:r>
        <w:rPr>
          <w:rFonts w:hint="eastAsia"/>
        </w:rPr>
        <w:br/>
      </w:r>
      <w:r>
        <w:rPr>
          <w:rFonts w:hint="eastAsia"/>
        </w:rPr>
        <w:t>　　　　二、聚酯及改性聚酯的漆包线</w:t>
      </w:r>
      <w:r>
        <w:rPr>
          <w:rFonts w:hint="eastAsia"/>
        </w:rPr>
        <w:br/>
      </w:r>
      <w:r>
        <w:rPr>
          <w:rFonts w:hint="eastAsia"/>
        </w:rPr>
        <w:t>　　　　三、聚氨酯漆包线</w:t>
      </w:r>
      <w:r>
        <w:rPr>
          <w:rFonts w:hint="eastAsia"/>
        </w:rPr>
        <w:br/>
      </w:r>
      <w:r>
        <w:rPr>
          <w:rFonts w:hint="eastAsia"/>
        </w:rPr>
        <w:t>　　　　四、聚酯亚胺漆包线</w:t>
      </w:r>
      <w:r>
        <w:rPr>
          <w:rFonts w:hint="eastAsia"/>
        </w:rPr>
        <w:br/>
      </w:r>
      <w:r>
        <w:rPr>
          <w:rFonts w:hint="eastAsia"/>
        </w:rPr>
        <w:t>　　　　五、聚酯亚胺／聚酰胺酰亚胺复合层漆包线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2023-2024年世界漆包线产业发展状况分析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2023-2024年世界漆包线产业运行概况</w:t>
      </w:r>
      <w:r>
        <w:rPr>
          <w:rFonts w:hint="eastAsia"/>
        </w:rPr>
        <w:br/>
      </w:r>
      <w:r>
        <w:rPr>
          <w:rFonts w:hint="eastAsia"/>
        </w:rPr>
        <w:t>　　　　一、世界漆包线产业特点分析</w:t>
      </w:r>
      <w:r>
        <w:rPr>
          <w:rFonts w:hint="eastAsia"/>
        </w:rPr>
        <w:br/>
      </w:r>
      <w:r>
        <w:rPr>
          <w:rFonts w:hint="eastAsia"/>
        </w:rPr>
        <w:t>　　　　二、世界漆包线整体监测分析</w:t>
      </w:r>
      <w:r>
        <w:rPr>
          <w:rFonts w:hint="eastAsia"/>
        </w:rPr>
        <w:br/>
      </w:r>
      <w:r>
        <w:rPr>
          <w:rFonts w:hint="eastAsia"/>
        </w:rPr>
        <w:t>　　　　三、世界漆包线技术分析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2023-2024年世界主要国家漆包线产业运行情况分析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2024-2030年世界漆包线产品发展趋势分析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2023-2024年中国漆包线产业运行环境分析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2023-2024年中国漆包线产业发展政策环境分析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二、相关整体行业标准分析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2023-2024年中国漆包线产业技术环境分析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2023-2024年中国漆包线产业运行形势分析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2023-2024年中国漆包线产业发展综述</w:t>
      </w:r>
      <w:r>
        <w:rPr>
          <w:rFonts w:hint="eastAsia"/>
        </w:rPr>
        <w:br/>
      </w:r>
      <w:r>
        <w:rPr>
          <w:rFonts w:hint="eastAsia"/>
        </w:rPr>
        <w:t>　　　　一、中国漆包线发展状态分析</w:t>
      </w:r>
      <w:r>
        <w:rPr>
          <w:rFonts w:hint="eastAsia"/>
        </w:rPr>
        <w:br/>
      </w:r>
      <w:r>
        <w:rPr>
          <w:rFonts w:hint="eastAsia"/>
        </w:rPr>
        <w:t>　　　　二、漆包线整体行业环保节能分析</w:t>
      </w:r>
      <w:r>
        <w:rPr>
          <w:rFonts w:hint="eastAsia"/>
        </w:rPr>
        <w:br/>
      </w:r>
      <w:r>
        <w:rPr>
          <w:rFonts w:hint="eastAsia"/>
        </w:rPr>
        <w:t>　　　　三、漆包圆铝线替代漆包线铜分析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第二节 2023-2024年中国漆包线企业存在的问题分析</w:t>
      </w:r>
      <w:r>
        <w:rPr>
          <w:rFonts w:hint="eastAsia"/>
        </w:rPr>
        <w:br/>
      </w:r>
      <w:r>
        <w:rPr>
          <w:rFonts w:hint="eastAsia"/>
        </w:rPr>
        <w:t>　　　　一、管理缺乏且技术力量薄弱</w:t>
      </w:r>
      <w:r>
        <w:rPr>
          <w:rFonts w:hint="eastAsia"/>
        </w:rPr>
        <w:br/>
      </w:r>
      <w:r>
        <w:rPr>
          <w:rFonts w:hint="eastAsia"/>
        </w:rPr>
        <w:t>　　　　二、规模小特色产品较少</w:t>
      </w:r>
      <w:r>
        <w:rPr>
          <w:rFonts w:hint="eastAsia"/>
        </w:rPr>
        <w:br/>
      </w:r>
      <w:r>
        <w:rPr>
          <w:rFonts w:hint="eastAsia"/>
        </w:rPr>
        <w:t>　　　　三、竞争激烈及利润空间减小</w:t>
      </w:r>
      <w:r>
        <w:rPr>
          <w:rFonts w:hint="eastAsia"/>
        </w:rPr>
        <w:br/>
      </w:r>
      <w:r>
        <w:rPr>
          <w:rFonts w:hint="eastAsia"/>
        </w:rPr>
        <w:t>　　第三节 2023-2024年中国漆包线产业应对策略分析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2023-2024年中国漆包线产业整体监测分析</w:t>
      </w:r>
      <w:r>
        <w:rPr>
          <w:rFonts w:hint="eastAsia"/>
        </w:rPr>
        <w:br/>
      </w:r>
      <w:r>
        <w:rPr>
          <w:rFonts w:hint="eastAsia"/>
        </w:rPr>
        <w:t>　　第一节 2023-2024年中国漆包线产业市场供给分析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2023-2024年中国漆包线整体行业需求状况分析</w:t>
      </w:r>
      <w:r>
        <w:rPr>
          <w:rFonts w:hint="eastAsia"/>
        </w:rPr>
        <w:br/>
      </w:r>
      <w:r>
        <w:rPr>
          <w:rFonts w:hint="eastAsia"/>
        </w:rPr>
        <w:t>　　　　一、漆包线市场需求情况</w:t>
      </w:r>
      <w:r>
        <w:rPr>
          <w:rFonts w:hint="eastAsia"/>
        </w:rPr>
        <w:br/>
      </w:r>
      <w:r>
        <w:rPr>
          <w:rFonts w:hint="eastAsia"/>
        </w:rPr>
        <w:t>　　　　二、漆包线市场需求和整体行业发展</w:t>
      </w:r>
      <w:r>
        <w:rPr>
          <w:rFonts w:hint="eastAsia"/>
        </w:rPr>
        <w:br/>
      </w:r>
      <w:r>
        <w:rPr>
          <w:rFonts w:hint="eastAsia"/>
        </w:rPr>
        <w:t>　　第三节 2023-2024年中国漆包线整体行业细分产品分析</w:t>
      </w:r>
      <w:r>
        <w:rPr>
          <w:rFonts w:hint="eastAsia"/>
        </w:rPr>
        <w:br/>
      </w:r>
      <w:r>
        <w:rPr>
          <w:rFonts w:hint="eastAsia"/>
        </w:rPr>
        <w:t>　　　　一、新型漆包线的价格决定因素</w:t>
      </w:r>
      <w:r>
        <w:rPr>
          <w:rFonts w:hint="eastAsia"/>
        </w:rPr>
        <w:br/>
      </w:r>
      <w:r>
        <w:rPr>
          <w:rFonts w:hint="eastAsia"/>
        </w:rPr>
        <w:t>　　　　二、铜包铝漆包线发展分析</w:t>
      </w:r>
      <w:r>
        <w:rPr>
          <w:rFonts w:hint="eastAsia"/>
        </w:rPr>
        <w:br/>
      </w:r>
      <w:r>
        <w:rPr>
          <w:rFonts w:hint="eastAsia"/>
        </w:rPr>
        <w:t>　　　　三、自粘性漆包线市场需求分析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2023-2024年中国漆包线产业市场监测分析</w:t>
      </w:r>
      <w:r>
        <w:rPr>
          <w:rFonts w:hint="eastAsia"/>
        </w:rPr>
        <w:br/>
      </w:r>
      <w:r>
        <w:rPr>
          <w:rFonts w:hint="eastAsia"/>
        </w:rPr>
        <w:t>　　第一节 2023-2024年中国漆包线产业竞争现状分析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2023-2024年中国影响漆包线产业竞争的因素分析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2023-2024年中国漆包线产业区域分析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2024-2030年中国漆包线产业竞争预测分析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世界漆包线整体行业重点企业经营情况分析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住友电气工业株式会社住友电工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休斯顿电线电缆公司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耐克森NEXANS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普睿司曼电缆与系统公司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韩国LS线缆公司LS Cable 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第六节 埃塞克斯Superior Essex Inc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中国漆包线重点企业竞争力与关键性数据分析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冠城大通股份有限公司600067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广东蓉胜超微线材股份有限公司002141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铜陵精达特种电磁线股份有限公司600577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山东蓬股份有限公司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台一铜业广州有限公司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浙江先登电工器材股份有限公司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东莞新隆漆包线有限公司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2023-2024年中国漆包线相关产业运行走势分析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2023-2024年中国绕组线整体行业发展分析</w:t>
      </w:r>
      <w:r>
        <w:rPr>
          <w:rFonts w:hint="eastAsia"/>
        </w:rPr>
        <w:br/>
      </w:r>
      <w:r>
        <w:rPr>
          <w:rFonts w:hint="eastAsia"/>
        </w:rPr>
        <w:t>　　　　一、我国绕组线市场稳中有升</w:t>
      </w:r>
      <w:r>
        <w:rPr>
          <w:rFonts w:hint="eastAsia"/>
        </w:rPr>
        <w:br/>
      </w:r>
      <w:r>
        <w:rPr>
          <w:rFonts w:hint="eastAsia"/>
        </w:rPr>
        <w:t>　　　　二、中国绕组线市场生产与销售情况分析</w:t>
      </w:r>
      <w:r>
        <w:rPr>
          <w:rFonts w:hint="eastAsia"/>
        </w:rPr>
        <w:br/>
      </w:r>
      <w:r>
        <w:rPr>
          <w:rFonts w:hint="eastAsia"/>
        </w:rPr>
        <w:t>　　　　三、绕组线整体行业发展中存在的问题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四、未来中国绕组线市场预测</w:t>
      </w:r>
      <w:r>
        <w:rPr>
          <w:rFonts w:hint="eastAsia"/>
        </w:rPr>
        <w:br/>
      </w:r>
      <w:r>
        <w:rPr>
          <w:rFonts w:hint="eastAsia"/>
        </w:rPr>
        <w:t>　　　　五、我国绕组线用绝缘漆的发展方向</w:t>
      </w:r>
      <w:r>
        <w:rPr>
          <w:rFonts w:hint="eastAsia"/>
        </w:rPr>
        <w:br/>
      </w:r>
      <w:r>
        <w:rPr>
          <w:rFonts w:hint="eastAsia"/>
        </w:rPr>
        <w:t>　　第二节 2023-2024年中国铜整体行业发展分析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一、2023-2024年铜产量分析</w:t>
      </w:r>
      <w:r>
        <w:rPr>
          <w:rFonts w:hint="eastAsia"/>
        </w:rPr>
        <w:br/>
      </w:r>
      <w:r>
        <w:rPr>
          <w:rFonts w:hint="eastAsia"/>
        </w:rPr>
        <w:t>　　　　二、铜产品进出口分析</w:t>
      </w:r>
      <w:r>
        <w:rPr>
          <w:rFonts w:hint="eastAsia"/>
        </w:rPr>
        <w:br/>
      </w:r>
      <w:r>
        <w:rPr>
          <w:rFonts w:hint="eastAsia"/>
        </w:rPr>
        <w:t>　　　　三、铜价格发展情况</w:t>
      </w:r>
      <w:r>
        <w:rPr>
          <w:rFonts w:hint="eastAsia"/>
        </w:rPr>
        <w:br/>
      </w:r>
      <w:r>
        <w:rPr>
          <w:rFonts w:hint="eastAsia"/>
        </w:rPr>
        <w:t>　　　　四、2024-2030年铜市场预测</w:t>
      </w:r>
      <w:r>
        <w:rPr>
          <w:rFonts w:hint="eastAsia"/>
        </w:rPr>
        <w:br/>
      </w:r>
      <w:r>
        <w:rPr>
          <w:rFonts w:hint="eastAsia"/>
        </w:rPr>
        <w:t>　　第三节 2023-2024年中国铝整体行业分析</w:t>
      </w:r>
      <w:r>
        <w:rPr>
          <w:rFonts w:hint="eastAsia"/>
        </w:rPr>
        <w:br/>
      </w:r>
      <w:r>
        <w:rPr>
          <w:rFonts w:hint="eastAsia"/>
        </w:rPr>
        <w:t>　　　　一、2023-2024年铝产量分析</w:t>
      </w:r>
      <w:r>
        <w:rPr>
          <w:rFonts w:hint="eastAsia"/>
        </w:rPr>
        <w:br/>
      </w:r>
      <w:r>
        <w:rPr>
          <w:rFonts w:hint="eastAsia"/>
        </w:rPr>
        <w:t>　　　　二、铝产品进出口分析</w:t>
      </w:r>
      <w:r>
        <w:rPr>
          <w:rFonts w:hint="eastAsia"/>
        </w:rPr>
        <w:br/>
      </w:r>
      <w:r>
        <w:rPr>
          <w:rFonts w:hint="eastAsia"/>
        </w:rPr>
        <w:t>　　　　三、2023-2024年铝整体行业需求分析</w:t>
      </w:r>
      <w:r>
        <w:rPr>
          <w:rFonts w:hint="eastAsia"/>
        </w:rPr>
        <w:br/>
      </w:r>
      <w:r>
        <w:rPr>
          <w:rFonts w:hint="eastAsia"/>
        </w:rPr>
        <w:t>　　　　四、2024-2030年铝市场预测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2023-2024年中国漆包线下游发电机整体行业发展分析</w:t>
      </w:r>
      <w:r>
        <w:rPr>
          <w:rFonts w:hint="eastAsia"/>
        </w:rPr>
        <w:br/>
      </w:r>
      <w:r>
        <w:rPr>
          <w:rFonts w:hint="eastAsia"/>
        </w:rPr>
        <w:t>　　第一节 2023-2024年发电机整体行业价格分析</w:t>
      </w:r>
      <w:r>
        <w:rPr>
          <w:rFonts w:hint="eastAsia"/>
        </w:rPr>
        <w:br/>
      </w:r>
      <w:r>
        <w:rPr>
          <w:rFonts w:hint="eastAsia"/>
        </w:rPr>
        <w:t>　　　　一、发电机企业产销情况分析</w:t>
      </w:r>
      <w:r>
        <w:rPr>
          <w:rFonts w:hint="eastAsia"/>
        </w:rPr>
        <w:br/>
      </w:r>
      <w:r>
        <w:rPr>
          <w:rFonts w:hint="eastAsia"/>
        </w:rPr>
        <w:t>　　　　二、中国新增风电装机分析</w:t>
      </w:r>
      <w:r>
        <w:rPr>
          <w:rFonts w:hint="eastAsia"/>
        </w:rPr>
        <w:br/>
      </w:r>
      <w:r>
        <w:rPr>
          <w:rFonts w:hint="eastAsia"/>
        </w:rPr>
        <w:t>　　　　三、发电机进出口数据分析</w:t>
      </w:r>
      <w:r>
        <w:rPr>
          <w:rFonts w:hint="eastAsia"/>
        </w:rPr>
        <w:br/>
      </w:r>
      <w:r>
        <w:rPr>
          <w:rFonts w:hint="eastAsia"/>
        </w:rPr>
        <w:t>　　　　四、2023-2024年可再生能源装机发展预测</w:t>
      </w:r>
      <w:r>
        <w:rPr>
          <w:rFonts w:hint="eastAsia"/>
        </w:rPr>
        <w:br/>
      </w:r>
      <w:r>
        <w:rPr>
          <w:rFonts w:hint="eastAsia"/>
        </w:rPr>
        <w:t>　　第二节 2023-2024年中国输变电设备市场分析</w:t>
      </w:r>
      <w:r>
        <w:rPr>
          <w:rFonts w:hint="eastAsia"/>
        </w:rPr>
        <w:br/>
      </w:r>
      <w:r>
        <w:rPr>
          <w:rFonts w:hint="eastAsia"/>
        </w:rPr>
        <w:t>　　　　一、输变电设备制造业市场发展前景分析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二、2023-2024年输变电设备整体行业景气分析</w:t>
      </w:r>
      <w:r>
        <w:rPr>
          <w:rFonts w:hint="eastAsia"/>
        </w:rPr>
        <w:br/>
      </w:r>
      <w:r>
        <w:rPr>
          <w:rFonts w:hint="eastAsia"/>
        </w:rPr>
        <w:t>　　　　三、输变电设备制造进入新阶段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2023-2024年中国漆包线下游汽车整体行业发展分析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一、新冠疫情对中国汽车企业的影响及应对策略</w:t>
      </w:r>
      <w:r>
        <w:rPr>
          <w:rFonts w:hint="eastAsia"/>
        </w:rPr>
        <w:br/>
      </w:r>
      <w:r>
        <w:rPr>
          <w:rFonts w:hint="eastAsia"/>
        </w:rPr>
        <w:t>　　　　二、中国汽车业景气度分析</w:t>
      </w:r>
      <w:r>
        <w:rPr>
          <w:rFonts w:hint="eastAsia"/>
        </w:rPr>
        <w:br/>
      </w:r>
      <w:r>
        <w:rPr>
          <w:rFonts w:hint="eastAsia"/>
        </w:rPr>
        <w:t>　　　　三、中国汽车业动态分析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2023-2024年中国汽车整车制造整体行业运行经济指标监测与分析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一、2023-2024年中国汽车整车制造整体行业数据统计与监测分析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二、中国汽车整车制造整体行业最新数据统计与监测分析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三、中国汽车整车制造整体行业投资状况监测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2023-2024年中国主要省市汽车产量分析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一、2023-2024年中国及重点省市汽车产量统计分析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　　三、汽车产量增长性分析</w:t>
      </w:r>
      <w:r>
        <w:rPr>
          <w:rFonts w:hint="eastAsia"/>
        </w:rPr>
        <w:br/>
      </w:r>
      <w:r>
        <w:rPr>
          <w:rFonts w:hint="eastAsia"/>
        </w:rPr>
        <w:t>　　第四节 2023-2024年中国汽车运行剖析</w:t>
      </w:r>
      <w:r>
        <w:rPr>
          <w:rFonts w:hint="eastAsia"/>
        </w:rPr>
        <w:br/>
      </w:r>
      <w:r>
        <w:rPr>
          <w:rFonts w:hint="eastAsia"/>
        </w:rPr>
        <w:t>　　　　一、中国汽车市场销售情况</w:t>
      </w:r>
      <w:r>
        <w:rPr>
          <w:rFonts w:hint="eastAsia"/>
        </w:rPr>
        <w:br/>
      </w:r>
      <w:r>
        <w:rPr>
          <w:rFonts w:hint="eastAsia"/>
        </w:rPr>
        <w:t>　　　　二、汽车整体行业进出口量分析</w:t>
      </w:r>
      <w:r>
        <w:rPr>
          <w:rFonts w:hint="eastAsia"/>
        </w:rPr>
        <w:br/>
      </w:r>
      <w:r>
        <w:rPr>
          <w:rFonts w:hint="eastAsia"/>
        </w:rPr>
        <w:t>　　第五节 2024-2030年中国汽车整体行业发展预测分析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2023-2024年中国漆包线下游家电整体行业发展分析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2023-2024年中国家电业运行总况</w:t>
      </w:r>
      <w:r>
        <w:rPr>
          <w:rFonts w:hint="eastAsia"/>
        </w:rPr>
        <w:br/>
      </w:r>
      <w:r>
        <w:rPr>
          <w:rFonts w:hint="eastAsia"/>
        </w:rPr>
        <w:t>　　　　一、中国家电产业发展阶段分析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二、中国家电产业取得的主要成就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三、中国家电制造向世界强国靠拢</w:t>
      </w:r>
      <w:r>
        <w:rPr>
          <w:rFonts w:hint="eastAsia"/>
        </w:rPr>
        <w:br/>
      </w:r>
      <w:r>
        <w:rPr>
          <w:rFonts w:hint="eastAsia"/>
        </w:rPr>
        <w:t>　　　　四、中国三大家电产业展透析</w:t>
      </w:r>
      <w:r>
        <w:rPr>
          <w:rFonts w:hint="eastAsia"/>
        </w:rPr>
        <w:br/>
      </w:r>
      <w:r>
        <w:rPr>
          <w:rFonts w:hint="eastAsia"/>
        </w:rPr>
        <w:t>　　　　五、近三年中国家电业经济指标分析</w:t>
      </w:r>
      <w:r>
        <w:rPr>
          <w:rFonts w:hint="eastAsia"/>
        </w:rPr>
        <w:br/>
      </w:r>
      <w:r>
        <w:rPr>
          <w:rFonts w:hint="eastAsia"/>
        </w:rPr>
        <w:t>　　第二节 2023-2024年中国家电市场消费情况</w:t>
      </w:r>
      <w:r>
        <w:rPr>
          <w:rFonts w:hint="eastAsia"/>
        </w:rPr>
        <w:br/>
      </w:r>
      <w:r>
        <w:rPr>
          <w:rFonts w:hint="eastAsia"/>
        </w:rPr>
        <w:t>　　　　一、家电消费市场向农村及海外转移</w:t>
      </w:r>
      <w:r>
        <w:rPr>
          <w:rFonts w:hint="eastAsia"/>
        </w:rPr>
        <w:br/>
      </w:r>
      <w:r>
        <w:rPr>
          <w:rFonts w:hint="eastAsia"/>
        </w:rPr>
        <w:t>　　　　二、家电企业向农村市场转移</w:t>
      </w:r>
      <w:r>
        <w:rPr>
          <w:rFonts w:hint="eastAsia"/>
        </w:rPr>
        <w:br/>
      </w:r>
      <w:r>
        <w:rPr>
          <w:rFonts w:hint="eastAsia"/>
        </w:rPr>
        <w:t>　　　　三、中低端消费群体成家电市场主体</w:t>
      </w:r>
      <w:r>
        <w:rPr>
          <w:rFonts w:hint="eastAsia"/>
        </w:rPr>
        <w:br/>
      </w:r>
      <w:r>
        <w:rPr>
          <w:rFonts w:hint="eastAsia"/>
        </w:rPr>
        <w:t>　　第三节 2024-2030年中国家电整体行业发展预测分析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一、中国家电业的机会与出路</w:t>
      </w:r>
      <w:r>
        <w:rPr>
          <w:rFonts w:hint="eastAsia"/>
        </w:rPr>
        <w:br/>
      </w:r>
      <w:r>
        <w:rPr>
          <w:rFonts w:hint="eastAsia"/>
        </w:rPr>
        <w:t>　　　　二、家电产业发展趋势</w:t>
      </w:r>
      <w:r>
        <w:rPr>
          <w:rFonts w:hint="eastAsia"/>
        </w:rPr>
        <w:br/>
      </w:r>
      <w:r>
        <w:rPr>
          <w:rFonts w:hint="eastAsia"/>
        </w:rPr>
        <w:t>　　　　三、白色家电销量预测</w:t>
      </w:r>
      <w:r>
        <w:rPr>
          <w:rFonts w:hint="eastAsia"/>
        </w:rPr>
        <w:br/>
      </w:r>
      <w:r>
        <w:rPr>
          <w:rFonts w:hint="eastAsia"/>
        </w:rPr>
        <w:t>　　　　四、中国生活家电市场需求预测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2023-2024年中国漆包线下游变压器整体行业发展分析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2023-2024年中国变压器整体行业发展概况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三、硅钢价下跌带动变压器整体行业景气提升</w:t>
      </w:r>
      <w:r>
        <w:rPr>
          <w:rFonts w:hint="eastAsia"/>
        </w:rPr>
        <w:br/>
      </w:r>
      <w:r>
        <w:rPr>
          <w:rFonts w:hint="eastAsia"/>
        </w:rPr>
        <w:t>　　　　四、中国巨型变压器产业结构调整取得重大突破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2023-2024年中国变压器制造整体行业运行经济指标监测与分析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一、2023-2024年中国变压器制造整体行业数据统计与监测分析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二、中国变压器制造整体行业最新数据统计与监测分析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三、中国变压器制造整体行业投资状况监测</w:t>
      </w:r>
      <w:r>
        <w:rPr>
          <w:rFonts w:hint="eastAsia"/>
        </w:rPr>
        <w:br/>
      </w:r>
      <w:r>
        <w:rPr>
          <w:rFonts w:hint="eastAsia"/>
        </w:rPr>
        <w:t>　　第三节 2023-2024年中国变压器市场数据分析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一、2023-2024年中国变压器产量数据分析</w:t>
      </w:r>
      <w:r>
        <w:rPr>
          <w:rFonts w:hint="eastAsia"/>
        </w:rPr>
        <w:br/>
      </w:r>
      <w:r>
        <w:rPr>
          <w:rFonts w:hint="eastAsia"/>
        </w:rPr>
        <w:t>　　　　二、变压器进出口贸易分析8504</w:t>
      </w:r>
      <w:r>
        <w:rPr>
          <w:rFonts w:hint="eastAsia"/>
        </w:rPr>
        <w:br/>
      </w:r>
      <w:r>
        <w:rPr>
          <w:rFonts w:hint="eastAsia"/>
        </w:rPr>
        <w:t>　　第四节 2024-2030年中国变压器市场预测</w:t>
      </w:r>
      <w:r>
        <w:rPr>
          <w:rFonts w:hint="eastAsia"/>
        </w:rPr>
        <w:br/>
      </w:r>
      <w:r>
        <w:rPr>
          <w:rFonts w:hint="eastAsia"/>
        </w:rPr>
        <w:t>　　　　一、变压器的发展趋向</w:t>
      </w:r>
      <w:r>
        <w:rPr>
          <w:rFonts w:hint="eastAsia"/>
        </w:rPr>
        <w:br/>
      </w:r>
      <w:r>
        <w:rPr>
          <w:rFonts w:hint="eastAsia"/>
        </w:rPr>
        <w:t>　　　　二、国内高端变压器市场需求预测</w:t>
      </w:r>
      <w:r>
        <w:rPr>
          <w:rFonts w:hint="eastAsia"/>
        </w:rPr>
        <w:br/>
      </w:r>
      <w:r>
        <w:rPr>
          <w:rFonts w:hint="eastAsia"/>
        </w:rPr>
        <w:t>　　　　三、Inverter变压器市场前景乐观</w:t>
      </w:r>
      <w:r>
        <w:rPr>
          <w:rFonts w:hint="eastAsia"/>
        </w:rPr>
        <w:br/>
      </w:r>
      <w:r>
        <w:rPr>
          <w:rFonts w:hint="eastAsia"/>
        </w:rPr>
        <w:t>　　　　四、平面变压器应用前景广阔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2024-2030年中国漆包线产业前景展望与趋势预测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2024-2030年中国漆包线新趋势探析</w:t>
      </w:r>
      <w:r>
        <w:rPr>
          <w:rFonts w:hint="eastAsia"/>
        </w:rPr>
        <w:br/>
      </w:r>
      <w:r>
        <w:rPr>
          <w:rFonts w:hint="eastAsia"/>
        </w:rPr>
        <w:t>　　　　一、中小规格漆包线技术发展趋势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二、铜包铝漆包线与纯铜漆包线对比及应用范围</w:t>
      </w:r>
      <w:r>
        <w:rPr>
          <w:rFonts w:hint="eastAsia"/>
        </w:rPr>
        <w:br/>
      </w:r>
      <w:r>
        <w:rPr>
          <w:rFonts w:hint="eastAsia"/>
        </w:rPr>
        <w:t>　　第二节 2024-2030年中国漆包线整体行业的前景预测</w:t>
      </w:r>
      <w:r>
        <w:rPr>
          <w:rFonts w:hint="eastAsia"/>
        </w:rPr>
        <w:br/>
      </w:r>
      <w:r>
        <w:rPr>
          <w:rFonts w:hint="eastAsia"/>
        </w:rPr>
        <w:t>　　　　一、纳米漆包线的市场前景</w:t>
      </w:r>
      <w:r>
        <w:rPr>
          <w:rFonts w:hint="eastAsia"/>
        </w:rPr>
        <w:br/>
      </w:r>
      <w:r>
        <w:rPr>
          <w:rFonts w:hint="eastAsia"/>
        </w:rPr>
        <w:t>　　　　二、微细漆包线的发展前景</w:t>
      </w:r>
      <w:r>
        <w:rPr>
          <w:rFonts w:hint="eastAsia"/>
        </w:rPr>
        <w:br/>
      </w:r>
      <w:r>
        <w:rPr>
          <w:rFonts w:hint="eastAsia"/>
        </w:rPr>
        <w:t>　　　　三、漆包线产品国内外发展趋势</w:t>
      </w:r>
      <w:r>
        <w:rPr>
          <w:rFonts w:hint="eastAsia"/>
        </w:rPr>
        <w:br/>
      </w:r>
      <w:r>
        <w:rPr>
          <w:rFonts w:hint="eastAsia"/>
        </w:rPr>
        <w:t>　　第三节 2024-2030年中国漆包线整体行业市场盈利预测分析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2024-2030年中国漆绕组线用绝缘漆的趋势分析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一、中国绕组线用绝缘漆的发展概况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第二节 [中-智-林-]2024-2030年中国绕组线用绝缘漆产品发展的趋势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漆包线分类与应用</w:t>
      </w:r>
      <w:r>
        <w:rPr>
          <w:rFonts w:hint="eastAsia"/>
        </w:rPr>
        <w:br/>
      </w:r>
      <w:r>
        <w:rPr>
          <w:rFonts w:hint="eastAsia"/>
        </w:rPr>
        <w:t>　　图表 2 漆包线产品标准和试验方法标准</w:t>
      </w:r>
      <w:r>
        <w:rPr>
          <w:rFonts w:hint="eastAsia"/>
        </w:rPr>
        <w:br/>
      </w:r>
      <w:r>
        <w:rPr>
          <w:rFonts w:hint="eastAsia"/>
        </w:rPr>
        <w:t>　　图表 3 2023-2024年我国国民生产总值统计 亿元</w:t>
      </w:r>
      <w:r>
        <w:rPr>
          <w:rFonts w:hint="eastAsia"/>
        </w:rPr>
        <w:br/>
      </w:r>
      <w:r>
        <w:rPr>
          <w:rFonts w:hint="eastAsia"/>
        </w:rPr>
        <w:t>　　图表 4 2023-2024年消费者价格指数分析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6 2019-2024年进出口总额亿美元</w:t>
      </w:r>
      <w:r>
        <w:rPr>
          <w:rFonts w:hint="eastAsia"/>
        </w:rPr>
        <w:br/>
      </w:r>
      <w:r>
        <w:rPr>
          <w:rFonts w:hint="eastAsia"/>
        </w:rPr>
        <w:t>　　图表 7 2023-2024年中国消费品零售总额分析</w:t>
      </w:r>
      <w:r>
        <w:rPr>
          <w:rFonts w:hint="eastAsia"/>
        </w:rPr>
        <w:br/>
      </w:r>
      <w:r>
        <w:rPr>
          <w:rFonts w:hint="eastAsia"/>
        </w:rPr>
        <w:t>　　图表 8 漆包线整体行业相关整体行业标准</w:t>
      </w:r>
      <w:r>
        <w:rPr>
          <w:rFonts w:hint="eastAsia"/>
        </w:rPr>
        <w:br/>
      </w:r>
      <w:r>
        <w:rPr>
          <w:rFonts w:hint="eastAsia"/>
        </w:rPr>
        <w:t>　　图表 9 2023-2024年中国漆包线市场供给情况 单位 亿元</w:t>
      </w:r>
      <w:r>
        <w:rPr>
          <w:rFonts w:hint="eastAsia"/>
        </w:rPr>
        <w:br/>
      </w:r>
      <w:r>
        <w:rPr>
          <w:rFonts w:hint="eastAsia"/>
        </w:rPr>
        <w:t>　　图表 10 2023-2024年中国漆包线市场需求规模 单位 亿元</w:t>
      </w:r>
      <w:r>
        <w:rPr>
          <w:rFonts w:hint="eastAsia"/>
        </w:rPr>
        <w:br/>
      </w:r>
      <w:r>
        <w:rPr>
          <w:rFonts w:hint="eastAsia"/>
        </w:rPr>
        <w:t>　　图表 11 2023-2024年我国漆包线产业企业集中度分析</w:t>
      </w:r>
      <w:r>
        <w:rPr>
          <w:rFonts w:hint="eastAsia"/>
        </w:rPr>
        <w:br/>
      </w:r>
      <w:r>
        <w:rPr>
          <w:rFonts w:hint="eastAsia"/>
        </w:rPr>
        <w:t>　　图表 12 2023-2024年我国漆包线产业重点省市集中度分析</w:t>
      </w:r>
      <w:r>
        <w:rPr>
          <w:rFonts w:hint="eastAsia"/>
        </w:rPr>
        <w:br/>
      </w:r>
      <w:r>
        <w:rPr>
          <w:rFonts w:hint="eastAsia"/>
        </w:rPr>
        <w:t>　　图表 13 2023-2024年住友电气工业株式会社经营情况 单位 百万日元</w:t>
      </w:r>
      <w:r>
        <w:rPr>
          <w:rFonts w:hint="eastAsia"/>
        </w:rPr>
        <w:br/>
      </w:r>
      <w:r>
        <w:rPr>
          <w:rFonts w:hint="eastAsia"/>
        </w:rPr>
        <w:t>　　图表 14 2023-2024年休斯顿电线电缆公司经营指标情况 单位 百万美元</w:t>
      </w:r>
      <w:r>
        <w:rPr>
          <w:rFonts w:hint="eastAsia"/>
        </w:rPr>
        <w:br/>
      </w:r>
      <w:r>
        <w:rPr>
          <w:rFonts w:hint="eastAsia"/>
        </w:rPr>
        <w:t>　　图表 15 2023-2024年休斯顿电线电缆公司盈利情况</w:t>
      </w:r>
      <w:r>
        <w:rPr>
          <w:rFonts w:hint="eastAsia"/>
        </w:rPr>
        <w:br/>
      </w:r>
      <w:r>
        <w:rPr>
          <w:rFonts w:hint="eastAsia"/>
        </w:rPr>
        <w:t>　　图表 16 2023-2024年耐克森经营情况 单位 百万欧元</w:t>
      </w:r>
      <w:r>
        <w:rPr>
          <w:rFonts w:hint="eastAsia"/>
        </w:rPr>
        <w:br/>
      </w:r>
      <w:r>
        <w:rPr>
          <w:rFonts w:hint="eastAsia"/>
        </w:rPr>
        <w:t>　　图表 17 2023-2024年普睿司曼电缆与系统公司经营情况 单位 百万欧元</w:t>
      </w:r>
      <w:r>
        <w:rPr>
          <w:rFonts w:hint="eastAsia"/>
        </w:rPr>
        <w:br/>
      </w:r>
      <w:r>
        <w:rPr>
          <w:rFonts w:hint="eastAsia"/>
        </w:rPr>
        <w:t>　　图表 18 2023-2024年韩国LS线缆公司经营情况 单位 百万美元</w:t>
      </w:r>
      <w:r>
        <w:rPr>
          <w:rFonts w:hint="eastAsia"/>
        </w:rPr>
        <w:br/>
      </w:r>
      <w:r>
        <w:rPr>
          <w:rFonts w:hint="eastAsia"/>
        </w:rPr>
        <w:t>　　图表 19 2023-2024年冠城大通股份有限公司主要经济指标分析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20 2023-2024年冠城大通股份有限公司成长能力分析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21 2023-2024年冠城大通股份有限公司经营能力分析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22 2023-2024年冠城大通股份有限公司盈利能力分析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23 2023-2024年冠城大通股份有限公司债偿能力分析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24 2023-2024年广东蓉胜超微线材股份有限公司主要经济指标分析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25 2023-2024年广东蓉胜超微线材股份有限公司成长能力分析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 2023-2024年广东蓉胜超微线材股份有限公司经营能力分析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27 2023-2024年广东蓉胜超微线材股份有限公司盈利能力分析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28 2023-2024年广东蓉胜超微线材股份有限公司债偿能力分析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29 2023-2024年铜陵精达特种电磁线股份有限公司主要经济指标分析 元</w:t>
      </w:r>
      <w:r>
        <w:rPr>
          <w:rFonts w:hint="eastAsia"/>
        </w:rPr>
        <w:br/>
      </w:r>
      <w:r>
        <w:rPr>
          <w:rFonts w:hint="eastAsia"/>
        </w:rPr>
        <w:t>　　图表 30 2023-2024年铜陵精达特种电磁线股份有限公司成长能力分析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31 2023-2024年铜陵精达特种电磁线股份有限公司经营能力分析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32 2023-2024年铜陵精达特种电磁线股份有限公司盈利能力分析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33 2023-2024年铜陵精达特种电磁线股份有限公司债偿能力分析</w:t>
      </w:r>
      <w:r>
        <w:rPr>
          <w:rFonts w:hint="eastAsia"/>
        </w:rPr>
        <w:br/>
      </w:r>
      <w:r>
        <w:rPr>
          <w:rFonts w:hint="eastAsia"/>
        </w:rPr>
        <w:t>　　图表 34 2023-2024年企业销售收入及盈利水平分析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35 2023-2024年企业资产及负债情况分析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36 2023-2024年企业成本费用情况 千元</w:t>
      </w:r>
      <w:r>
        <w:rPr>
          <w:rFonts w:hint="eastAsia"/>
        </w:rPr>
        <w:br/>
      </w:r>
      <w:r>
        <w:rPr>
          <w:rFonts w:hint="eastAsia"/>
        </w:rPr>
        <w:t>　　图表 37 2023-2024年山东蓬股份有限公司成本费用结构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38 台一铜业广州有限公司基本情况</w:t>
      </w:r>
      <w:r>
        <w:rPr>
          <w:rFonts w:hint="eastAsia"/>
        </w:rPr>
        <w:br/>
      </w:r>
      <w:r>
        <w:rPr>
          <w:rFonts w:hint="eastAsia"/>
        </w:rPr>
        <w:t>　　图表 39 2023-2024年企业销售收入及盈利水平分析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40 2023-2024年企业资产及负债情况分析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41 2023-2024年企业成本费用情况 千元</w:t>
      </w:r>
      <w:r>
        <w:rPr>
          <w:rFonts w:hint="eastAsia"/>
        </w:rPr>
        <w:br/>
      </w:r>
      <w:r>
        <w:rPr>
          <w:rFonts w:hint="eastAsia"/>
        </w:rPr>
        <w:t>　　图表 42 2023-2024年台一铜业广州有限公司成本费用结构</w:t>
      </w:r>
      <w:r>
        <w:rPr>
          <w:rFonts w:hint="eastAsia"/>
        </w:rPr>
        <w:br/>
      </w:r>
      <w:r>
        <w:rPr>
          <w:rFonts w:hint="eastAsia"/>
        </w:rPr>
        <w:t>　　图表 43 2023-2024年企业销售收入及盈利水平分析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44 2023-2024年企业资产及负债情况分析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45 2023-2024年企业成本费用情况 千元</w:t>
      </w:r>
      <w:r>
        <w:rPr>
          <w:rFonts w:hint="eastAsia"/>
        </w:rPr>
        <w:br/>
      </w:r>
      <w:r>
        <w:rPr>
          <w:rFonts w:hint="eastAsia"/>
        </w:rPr>
        <w:t>　　图表 46 2023-2024年浙江先登电工器材股份有限公司成本费用结构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47 2023-2024年企业销售收入及盈利水平分析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48 2023-2024年企业资产及负债情况分析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49 2023-2024年企业成本费用情况 千元</w:t>
      </w:r>
      <w:r>
        <w:rPr>
          <w:rFonts w:hint="eastAsia"/>
        </w:rPr>
        <w:br/>
      </w:r>
      <w:r>
        <w:rPr>
          <w:rFonts w:hint="eastAsia"/>
        </w:rPr>
        <w:t>　　图表 50 2023-2024年浙江洪波线缆股份有限公司成本费用结构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51 2023-2024年企业销售收入及盈利水平分析 千元，%</w:t>
      </w:r>
      <w:r>
        <w:rPr>
          <w:rFonts w:hint="eastAsia"/>
        </w:rPr>
        <w:br/>
      </w:r>
      <w:r>
        <w:rPr>
          <w:rFonts w:hint="eastAsia"/>
        </w:rPr>
        <w:t>　　图表 52 2023-2024年企业资产及负债情况分析 千元，%</w:t>
      </w:r>
      <w:r>
        <w:rPr>
          <w:rFonts w:hint="eastAsia"/>
        </w:rPr>
        <w:br/>
      </w:r>
      <w:r>
        <w:rPr>
          <w:rFonts w:hint="eastAsia"/>
        </w:rPr>
        <w:t>　　图表 53 2023-2024年企业成本费用情况 千元</w:t>
      </w:r>
      <w:r>
        <w:rPr>
          <w:rFonts w:hint="eastAsia"/>
        </w:rPr>
        <w:br/>
      </w:r>
      <w:r>
        <w:rPr>
          <w:rFonts w:hint="eastAsia"/>
        </w:rPr>
        <w:t>　　图表 54 2023-2024年东莞新隆漆包线有限公司成本费用结构</w:t>
      </w:r>
      <w:r>
        <w:rPr>
          <w:rFonts w:hint="eastAsia"/>
        </w:rPr>
        <w:br/>
      </w:r>
      <w:r>
        <w:rPr>
          <w:rFonts w:hint="eastAsia"/>
        </w:rPr>
        <w:t>　　图表 56 2023-2024年铜产量统计 单位 万吨</w:t>
      </w:r>
      <w:r>
        <w:rPr>
          <w:rFonts w:hint="eastAsia"/>
        </w:rPr>
        <w:br/>
      </w:r>
      <w:r>
        <w:rPr>
          <w:rFonts w:hint="eastAsia"/>
        </w:rPr>
        <w:t>　　图表 57 2023-2024年我国铜产品进口统计 单位 吨</w:t>
      </w:r>
      <w:r>
        <w:rPr>
          <w:rFonts w:hint="eastAsia"/>
        </w:rPr>
        <w:br/>
      </w:r>
      <w:r>
        <w:rPr>
          <w:rFonts w:hint="eastAsia"/>
        </w:rPr>
        <w:t>　　图表 58 2023-2024年我国铜产品出口统计 单位 吨</w:t>
      </w:r>
      <w:r>
        <w:rPr>
          <w:rFonts w:hint="eastAsia"/>
        </w:rPr>
        <w:br/>
      </w:r>
      <w:r>
        <w:rPr>
          <w:rFonts w:hint="eastAsia"/>
        </w:rPr>
        <w:t>　　图表 59 2023-2024年铜价格统计 元/吨</w:t>
      </w:r>
      <w:r>
        <w:rPr>
          <w:rFonts w:hint="eastAsia"/>
        </w:rPr>
        <w:br/>
      </w:r>
      <w:r>
        <w:rPr>
          <w:rFonts w:hint="eastAsia"/>
        </w:rPr>
        <w:t>　　图表 60 2023-2024年铝产量统计 单位 万吨</w:t>
      </w:r>
      <w:r>
        <w:rPr>
          <w:rFonts w:hint="eastAsia"/>
        </w:rPr>
        <w:br/>
      </w:r>
      <w:r>
        <w:rPr>
          <w:rFonts w:hint="eastAsia"/>
        </w:rPr>
        <w:t>　　图表 61 2023-2024年我国铝产品进口统计 单位 吨</w:t>
      </w:r>
      <w:r>
        <w:rPr>
          <w:rFonts w:hint="eastAsia"/>
        </w:rPr>
        <w:br/>
      </w:r>
      <w:r>
        <w:rPr>
          <w:rFonts w:hint="eastAsia"/>
        </w:rPr>
        <w:t>　　图表 62 2023-2024年我国铝产品出口统计 单位 吨</w:t>
      </w:r>
      <w:r>
        <w:rPr>
          <w:rFonts w:hint="eastAsia"/>
        </w:rPr>
        <w:br/>
      </w:r>
      <w:r>
        <w:rPr>
          <w:rFonts w:hint="eastAsia"/>
        </w:rPr>
        <w:t>　　图表 63 2023-2024年铝整体行业供需统计 单位 万吨</w:t>
      </w:r>
      <w:r>
        <w:rPr>
          <w:rFonts w:hint="eastAsia"/>
        </w:rPr>
        <w:br/>
      </w:r>
      <w:r>
        <w:rPr>
          <w:rFonts w:hint="eastAsia"/>
        </w:rPr>
        <w:t>　　图表 64 2023-2024年我国发电设备累计产量及同比增长情况 单位 万千瓦 %</w:t>
      </w:r>
      <w:r>
        <w:rPr>
          <w:rFonts w:hint="eastAsia"/>
        </w:rPr>
        <w:br/>
      </w:r>
      <w:r>
        <w:rPr>
          <w:rFonts w:hint="eastAsia"/>
        </w:rPr>
        <w:t>　　图表 65 年1-6月我国发电设备分地区累计产量及同比增长情况 单位 万千瓦 %</w:t>
      </w:r>
      <w:r>
        <w:rPr>
          <w:rFonts w:hint="eastAsia"/>
        </w:rPr>
        <w:br/>
      </w:r>
      <w:r>
        <w:rPr>
          <w:rFonts w:hint="eastAsia"/>
        </w:rPr>
        <w:t>　　图表 66 2023-2024年我国发电机及发电机设备产销率变化情况</w:t>
      </w:r>
      <w:r>
        <w:rPr>
          <w:rFonts w:hint="eastAsia"/>
        </w:rPr>
        <w:br/>
      </w:r>
      <w:r>
        <w:rPr>
          <w:rFonts w:hint="eastAsia"/>
        </w:rPr>
        <w:t>　　图表 67 2023-2024年我国新增风电装机容量统计 单位 万千瓦</w:t>
      </w:r>
      <w:r>
        <w:rPr>
          <w:rFonts w:hint="eastAsia"/>
        </w:rPr>
        <w:br/>
      </w:r>
      <w:r>
        <w:rPr>
          <w:rFonts w:hint="eastAsia"/>
        </w:rPr>
        <w:t>　　图表 68 2023-2024年我国发电机进口数据统计 单位 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2023-2024年我国发电机出口数据统计 单位 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2023-2024年中国汽车产量及增长率 单位 万辆</w:t>
      </w:r>
      <w:r>
        <w:rPr>
          <w:rFonts w:hint="eastAsia"/>
        </w:rPr>
        <w:br/>
      </w:r>
      <w:r>
        <w:rPr>
          <w:rFonts w:hint="eastAsia"/>
        </w:rPr>
        <w:t>　　图表 73 2023-2024年中国汽车进出口数量及增速 单位 辆</w:t>
      </w:r>
      <w:r>
        <w:rPr>
          <w:rFonts w:hint="eastAsia"/>
        </w:rPr>
        <w:br/>
      </w:r>
      <w:r>
        <w:rPr>
          <w:rFonts w:hint="eastAsia"/>
        </w:rPr>
        <w:t>　　图表 74 2023-2024年我国汽车销售数量及增速 单位 万辆</w:t>
      </w:r>
      <w:r>
        <w:rPr>
          <w:rFonts w:hint="eastAsia"/>
        </w:rPr>
        <w:br/>
      </w:r>
      <w:r>
        <w:rPr>
          <w:rFonts w:hint="eastAsia"/>
        </w:rPr>
        <w:t>　　图表 75 2023-2024年中国汽车产量统计分析</w:t>
      </w:r>
      <w:r>
        <w:rPr>
          <w:rFonts w:hint="eastAsia"/>
        </w:rPr>
        <w:br/>
      </w:r>
      <w:r>
        <w:rPr>
          <w:rFonts w:hint="eastAsia"/>
        </w:rPr>
        <w:t>　　图表 76 汽车投资项目分析</w:t>
      </w:r>
      <w:r>
        <w:rPr>
          <w:rFonts w:hint="eastAsia"/>
        </w:rPr>
        <w:br/>
      </w:r>
      <w:r>
        <w:rPr>
          <w:rFonts w:hint="eastAsia"/>
        </w:rPr>
        <w:t>　　图表 77 2023-2024年中国及重点省市汽车产量统计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2023-2024年中国汽车产量及增长性分析 单位 万辆</w:t>
      </w:r>
      <w:r>
        <w:rPr>
          <w:rFonts w:hint="eastAsia"/>
        </w:rPr>
        <w:br/>
      </w:r>
      <w:r>
        <w:rPr>
          <w:rFonts w:hint="eastAsia"/>
        </w:rPr>
        <w:t>　　图表 81 2023-2024年中国汽车产品销量及增速 单位 万台</w:t>
      </w:r>
      <w:r>
        <w:rPr>
          <w:rFonts w:hint="eastAsia"/>
        </w:rPr>
        <w:br/>
      </w:r>
      <w:r>
        <w:rPr>
          <w:rFonts w:hint="eastAsia"/>
        </w:rPr>
        <w:t>　　图表 82 2023-2024年中国汽车产品月度销量情况 单位 万台</w:t>
      </w:r>
      <w:r>
        <w:rPr>
          <w:rFonts w:hint="eastAsia"/>
        </w:rPr>
        <w:br/>
      </w:r>
      <w:r>
        <w:rPr>
          <w:rFonts w:hint="eastAsia"/>
        </w:rPr>
        <w:t>　　图表 83 2023-2024年中国商用汽车产品销量及增速 单位 万辆</w:t>
      </w:r>
      <w:r>
        <w:rPr>
          <w:rFonts w:hint="eastAsia"/>
        </w:rPr>
        <w:br/>
      </w:r>
      <w:r>
        <w:rPr>
          <w:rFonts w:hint="eastAsia"/>
        </w:rPr>
        <w:t>　　图表 84 2023-2024年中国乘用汽车产品销量及增速 单位 万辆</w:t>
      </w:r>
      <w:r>
        <w:rPr>
          <w:rFonts w:hint="eastAsia"/>
        </w:rPr>
        <w:br/>
      </w:r>
      <w:r>
        <w:rPr>
          <w:rFonts w:hint="eastAsia"/>
        </w:rPr>
        <w:t>　　图表 85 2023-2024年中国汽车产品分类型销量 单位 万辆</w:t>
      </w:r>
      <w:r>
        <w:rPr>
          <w:rFonts w:hint="eastAsia"/>
        </w:rPr>
        <w:br/>
      </w:r>
      <w:r>
        <w:rPr>
          <w:rFonts w:hint="eastAsia"/>
        </w:rPr>
        <w:t>　　图表 86 2023-2024年中国汽车产品销量增速情况</w:t>
      </w:r>
      <w:r>
        <w:rPr>
          <w:rFonts w:hint="eastAsia"/>
        </w:rPr>
        <w:br/>
      </w:r>
      <w:r>
        <w:rPr>
          <w:rFonts w:hint="eastAsia"/>
        </w:rPr>
        <w:t>　　图表 87 2023-2024年载人机动车进口数量及金额美元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88 2023-2024年载人机动车出口数量及金额美元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89 2023-2024年载人机动车进口数量及金额美元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90 2023-2024年载人机动车出口数量及金额美元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91 2023-2024年货运机动车进口数量及金额美元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92 2023-2024年货运机动车出口数量及金额美元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93 2023-2024年货运机动车进口数量及金额美元</w:t>
      </w:r>
      <w:r>
        <w:rPr>
          <w:rFonts w:hint="eastAsia"/>
        </w:rPr>
        <w:br/>
      </w:r>
      <w:r>
        <w:rPr>
          <w:rFonts w:hint="eastAsia"/>
        </w:rPr>
        <w:t>　　图表 94 2023-2024年货运机动车出口数量及金额美元</w:t>
      </w:r>
      <w:r>
        <w:rPr>
          <w:rFonts w:hint="eastAsia"/>
        </w:rPr>
        <w:br/>
      </w:r>
      <w:r>
        <w:rPr>
          <w:rFonts w:hint="eastAsia"/>
        </w:rPr>
        <w:t>　　图表 95 2023-2024年我国家用电器制造业经济指标表统计 单位 亿元</w:t>
      </w:r>
      <w:r>
        <w:rPr>
          <w:rFonts w:hint="eastAsia"/>
        </w:rPr>
        <w:br/>
      </w:r>
      <w:r>
        <w:rPr>
          <w:rFonts w:hint="eastAsia"/>
        </w:rPr>
        <w:t>　　图表 96 2024-2030年我国白色家电销售量预测 单位 亿台</w:t>
      </w:r>
      <w:r>
        <w:rPr>
          <w:rFonts w:hint="eastAsia"/>
        </w:rPr>
        <w:br/>
      </w:r>
      <w:r>
        <w:rPr>
          <w:rFonts w:hint="eastAsia"/>
        </w:rPr>
        <w:t>　　图表 97 2024-2030年我国家电市场需求规模预测 单位 亿元</w:t>
      </w:r>
      <w:r>
        <w:rPr>
          <w:rFonts w:hint="eastAsia"/>
        </w:rPr>
        <w:br/>
      </w:r>
      <w:r>
        <w:rPr>
          <w:rFonts w:hint="eastAsia"/>
        </w:rPr>
        <w:t>　　图表 98 2023-2024年中国变压器市场容量统计表 单位 亿元</w:t>
      </w:r>
      <w:r>
        <w:rPr>
          <w:rFonts w:hint="eastAsia"/>
        </w:rPr>
        <w:br/>
      </w:r>
      <w:r>
        <w:rPr>
          <w:rFonts w:hint="eastAsia"/>
        </w:rPr>
        <w:t>　　图表 99 2023-2024年中国变压器产量统计表 单位 MVA</w:t>
      </w:r>
      <w:r>
        <w:rPr>
          <w:rFonts w:hint="eastAsia"/>
        </w:rPr>
        <w:br/>
      </w:r>
      <w:r>
        <w:rPr>
          <w:rFonts w:hint="eastAsia"/>
        </w:rPr>
        <w:t>　　图表 100 2023-2024年中国变压器需求量统计表 单位 MVA</w:t>
      </w:r>
      <w:r>
        <w:rPr>
          <w:rFonts w:hint="eastAsia"/>
        </w:rPr>
        <w:br/>
      </w:r>
      <w:r>
        <w:rPr>
          <w:rFonts w:hint="eastAsia"/>
        </w:rPr>
        <w:t>　　图表 101 2023-2024年中国变压器整体行业盈利能力分析统计表</w:t>
      </w:r>
      <w:r>
        <w:rPr>
          <w:rFonts w:hint="eastAsia"/>
        </w:rPr>
        <w:br/>
      </w:r>
      <w:r>
        <w:rPr>
          <w:rFonts w:hint="eastAsia"/>
        </w:rPr>
        <w:t>　　图表 102 2023-2024年常州东芝变压器有限公司财务数据统计表 单位 亿元</w:t>
      </w:r>
      <w:r>
        <w:rPr>
          <w:rFonts w:hint="eastAsia"/>
        </w:rPr>
        <w:br/>
      </w:r>
      <w:r>
        <w:rPr>
          <w:rFonts w:hint="eastAsia"/>
        </w:rPr>
        <w:t>　　图表 103 2023-2024年中国变压器产量情况</w:t>
      </w:r>
      <w:r>
        <w:rPr>
          <w:rFonts w:hint="eastAsia"/>
        </w:rPr>
        <w:br/>
      </w:r>
      <w:r>
        <w:rPr>
          <w:rFonts w:hint="eastAsia"/>
        </w:rPr>
        <w:t>　　图表 104 2023-2024年变压器整体行业分省市产量统计 单位 千伏安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2023-2024年变压器及相关产品出口情况 单位 亿个，亿美元</w:t>
      </w:r>
      <w:r>
        <w:rPr>
          <w:rFonts w:hint="eastAsia"/>
        </w:rPr>
        <w:br/>
      </w:r>
      <w:r>
        <w:rPr>
          <w:rFonts w:hint="eastAsia"/>
        </w:rPr>
        <w:t>　　图表 108 2023-2024年变压器及相关产品分月份出口情况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2023-2024年变压器及相关产品分月份出口情况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2023-2024年变压器及相关产品进口情况 单位 亿个，亿美元</w:t>
      </w:r>
      <w:r>
        <w:rPr>
          <w:rFonts w:hint="eastAsia"/>
        </w:rPr>
        <w:br/>
      </w:r>
      <w:r>
        <w:rPr>
          <w:rFonts w:hint="eastAsia"/>
        </w:rPr>
        <w:t>　　图表 114 2023-2024年变压器及相关产品分月份进口情况 单位个，美元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9bf7f9f6341fa" w:history="1">
        <w:r>
          <w:rPr>
            <w:rStyle w:val="Hyperlink"/>
          </w:rPr>
          <w:t>中国漆包线行业现状调研分析及市场前景预测报告（2024版）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9bf7f9f6341fa" w:history="1">
        <w:r>
          <w:rPr>
            <w:rStyle w:val="Hyperlink"/>
          </w:rPr>
          <w:t>https://www.20087.com/M_NengYuanKuangChan/32/QiBaoXianHangYeXianZhuangYuFaZhanQuShi.html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2d40e8964213" w:history="1">
      <w:r>
        <w:rPr>
          <w:rStyle w:val="Hyperlink"/>
        </w:rPr>
        <w:t>中国漆包线行业现状调研分析及市场前景预测报告（2024版）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QiBaoXianHangYeXianZhuangYuFaZhanQuShi.html" TargetMode="External" Id="R8a89bf7f9f63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QiBaoXianHangYeXianZhuangYuFaZhanQuShi.html" TargetMode="External" Id="R70fe2d40e896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2024-01-29T06:12:00Z</dcterms:created>
  <dcterms:modified xsi:type="dcterms:W3CDTF">2024-01-29T07:12:00Z</dcterms:modified>
  <dc:subject>中国漆包线行业现状调研分析及市场前景预测报告（2024版）</dc:subject>
  <dc:title>中国漆包线行业现状调研分析及市场前景预测报告（2024版）</dc:title>
  <cp:keywords>中国漆包线行业现状调研分析及市场前景预测报告（2024版）</cp:keywords>
  <dc:description>中国漆包线行业现状调研分析及市场前景预测报告（2024版）</dc:description>
</cp:coreProperties>
</file>