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d9e89de88407d" w:history="1">
              <w:r>
                <w:rPr>
                  <w:rStyle w:val="Hyperlink"/>
                </w:rPr>
                <w:t>2024-2030年全球与中国生物能源市场现状深度调研与发展趋势分析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d9e89de88407d" w:history="1">
              <w:r>
                <w:rPr>
                  <w:rStyle w:val="Hyperlink"/>
                </w:rPr>
                <w:t>2024-2030年全球与中国生物能源市场现状深度调研与发展趋势分析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d9e89de88407d" w:history="1">
                <w:r>
                  <w:rPr>
                    <w:rStyle w:val="Hyperlink"/>
                  </w:rPr>
                  <w:t>https://www.20087.com/3/03/ShengWuNengYuanWeiLaiFaZhanQuShi.html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能源是可再生能源的重要组成部分，正在全球范围内得到越来越多的关注。生物质燃料、生物乙醇和生物柴油等生物能源产品的商业化生产已取得显著进展，尤其是在农业资源丰富的国家。先进的生物燃料技术，如纤维素乙醇和藻类生物柴油，正在逐步克服原料转化率低和成本高的挑战。同时，生物能源的供应链体系也在不断完善，从原料收集到成品运输，形成了较为成熟的产业链。</w:t>
      </w:r>
      <w:r>
        <w:rPr>
          <w:rFonts w:hint="eastAsia"/>
        </w:rPr>
        <w:br/>
      </w:r>
      <w:r>
        <w:rPr>
          <w:rFonts w:hint="eastAsia"/>
        </w:rPr>
        <w:t>　　未来，生物能源的前景将聚焦于技术创新和政策推动。市场调研网指出，技术创新方面，酶工程和基因编辑技术将进一步提高生物质转化效率，降低生产成本。此外，开发非粮作物和废弃物作为原料，将有助于解决与粮食竞争的问题。政策推动方面，政府补贴、税收优惠和强制混合比例政策将促进生物能源市场的扩大，同时，国际间合作将加速技术转移和市场准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dd9e89de88407d" w:history="1">
        <w:r>
          <w:rPr>
            <w:rStyle w:val="Hyperlink"/>
          </w:rPr>
          <w:t>2024-2030年全球与中国生物能源市场现状深度调研与发展趋势分析</w:t>
        </w:r>
      </w:hyperlink>
      <w:r>
        <w:rPr>
          <w:rFonts w:hint="eastAsia"/>
        </w:rPr>
        <w:t>》，2024年生物能源行业市场规模达 亿元，预计2030年市场规模将达 亿元，期间年均复合增长率（CAGR）达 %。报告依托权威机构及行业协会数据，结合生物能源行业的宏观环境与微观实践，从生物能源市场规模、市场需求、技术现状及产业链结构等多维度进行了系统调研与分析。报告通过严谨的研究方法与翔实的数据支持，辅以直观图表，全面剖析了生物能源行业发展趋势、重点企业表现及市场竞争格局，并通过SWOT分析揭示了行业机遇与潜在风险，为生物能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生物能源行业简介</w:t>
      </w:r>
      <w:r>
        <w:rPr>
          <w:rFonts w:hint="eastAsia"/>
        </w:rPr>
        <w:br/>
      </w:r>
      <w:r>
        <w:rPr>
          <w:rFonts w:hint="eastAsia"/>
        </w:rPr>
        <w:t>　　　　1.1.1 生物能源行业界定及分类</w:t>
      </w:r>
      <w:r>
        <w:rPr>
          <w:rFonts w:hint="eastAsia"/>
        </w:rPr>
        <w:br/>
      </w:r>
      <w:r>
        <w:rPr>
          <w:rFonts w:hint="eastAsia"/>
        </w:rPr>
        <w:t>　　　　1.1.2 生物能源行业特征</w:t>
      </w:r>
      <w:r>
        <w:rPr>
          <w:rFonts w:hint="eastAsia"/>
        </w:rPr>
        <w:br/>
      </w:r>
      <w:r>
        <w:rPr>
          <w:rFonts w:hint="eastAsia"/>
        </w:rPr>
        <w:t>　　1.2 生物能源产品主要分类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不同种类生物能源价格走势（2024-2030年）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生物乙醇</w:t>
      </w:r>
      <w:r>
        <w:rPr>
          <w:rFonts w:hint="eastAsia"/>
        </w:rPr>
        <w:br/>
      </w:r>
      <w:r>
        <w:rPr>
          <w:rFonts w:hint="eastAsia"/>
        </w:rPr>
        <w:t>　　　　1.2.3 生物柴油</w:t>
      </w:r>
      <w:r>
        <w:rPr>
          <w:rFonts w:hint="eastAsia"/>
        </w:rPr>
        <w:br/>
      </w:r>
      <w:r>
        <w:rPr>
          <w:rFonts w:hint="eastAsia"/>
        </w:rPr>
        <w:t>　　　　1.2.4 沼气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生物能源主要应用领域分析</w:t>
      </w:r>
      <w:r>
        <w:rPr>
          <w:rFonts w:hint="eastAsia"/>
        </w:rPr>
        <w:br/>
      </w:r>
      <w:r>
        <w:rPr>
          <w:rFonts w:hint="eastAsia"/>
        </w:rPr>
        <w:t>　　　　1.3.1 交通运输</w:t>
      </w:r>
      <w:r>
        <w:rPr>
          <w:rFonts w:hint="eastAsia"/>
        </w:rPr>
        <w:br/>
      </w:r>
      <w:r>
        <w:rPr>
          <w:rFonts w:hint="eastAsia"/>
        </w:rPr>
        <w:t>　　　　1.3.2 离网供电</w:t>
      </w:r>
      <w:r>
        <w:rPr>
          <w:rFonts w:hint="eastAsia"/>
        </w:rPr>
        <w:br/>
      </w:r>
      <w:r>
        <w:rPr>
          <w:rFonts w:hint="eastAsia"/>
        </w:rPr>
        <w:t>　　　　1.3.3 烹饪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全球生物能源供需现状及预测（2024-2030年）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全球生物能源产能、产量、产能利用率及发展趋势（2024-2030年）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全球生物能源产量、表观消费量及发展趋势（2024-2030年）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全球生物能源产量、市场需求量及发展趋势（2024-2030年）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中国生物能源供需现状及预测（2024-2030年）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中国生物能源产能、产量、产能利用率及发展趋势（2024-2030年）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中国生物能源产量、表观消费量及发展趋势（2024-2030年）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中国生物能源产量、市场需求量及发展趋势（2024-2030年）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生物能源中国及欧美日等行业政策分析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全球与中国主要厂商生物能源产量、产值及竞争分析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全球市场生物能源主要厂商2022和2023年产量、产值及市场份额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全球市场生物能源主要厂商2022和2023年产量列表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全球市场生物能源主要厂商2022和2023年产值列表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全球市场生物能源主要厂商2022和2023年产品价格列表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中国市场生物能源主要厂商2022和2023年产量、产值及市场份额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中国市场生物能源主要厂商2022和2023年产量列表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中国市场生物能源主要厂商2022和2023年产值列表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生物能源厂商产地分布及商业化日期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生物能源行业集中度、竞争程度分析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生物能源行业集中度分析</w:t>
      </w:r>
      <w:r>
        <w:rPr>
          <w:rFonts w:hint="eastAsia"/>
        </w:rPr>
        <w:br/>
      </w:r>
      <w:r>
        <w:rPr>
          <w:rFonts w:hint="eastAsia"/>
        </w:rPr>
        <w:t>　　　　2.4.2 生物能源行业竞争程度分析</w:t>
      </w:r>
      <w:r>
        <w:rPr>
          <w:rFonts w:hint="eastAsia"/>
        </w:rPr>
        <w:br/>
      </w:r>
      <w:r>
        <w:rPr>
          <w:rFonts w:hint="eastAsia"/>
        </w:rPr>
        <w:t>　　2.5 生物能源全球领先企业SWOT分析</w:t>
      </w:r>
      <w:r>
        <w:rPr>
          <w:rFonts w:hint="eastAsia"/>
        </w:rPr>
        <w:br/>
      </w:r>
      <w:r>
        <w:rPr>
          <w:rFonts w:hint="eastAsia"/>
        </w:rPr>
        <w:t>　　2.6 生物能源中国企业SWOT分析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从生产角度分析全球主要地区生物能源产量、产值、市场份额、增长率及发展趋势（2024-2030年）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全球主要地区生物能源产量、产值及市场份额（2024-2030年）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全球主要地区生物能源产量及市场份额（2024-2030年）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全球主要地区生物能源产值及市场份额（2024-2030年）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中国市场生物能源2024-2030年产量、产值及增长率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美国市场生物能源2024-2030年产量、产值及增长率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欧洲市场生物能源2024-2030年产量、产值及增长率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日本市场生物能源2024-2030年产量、产值及增长率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东南亚市场生物能源2024-2030年产量、产值及增长率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印度市场生物能源2024-2030年产量、产值及增长率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从消费角度分析全球主要地区生物能源消费量、市场份额及发展趋势（2024-2030年）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全球主要地区生物能源消费量、市场份额及发展预测（2024-2030年）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中国市场生物能源2024-2030年消费量、增长率及发展预测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美国市场生物能源2024-2030年消费量、增长率及发展预测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欧洲市场生物能源2024-2030年消费量、增长率及发展预测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日本市场生物能源2024-2030年消费量、增长率及发展预测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东南亚市场生物能源2024-2030年消费量、增长率及发展预测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印度市场生物能源2024-2030年消费量增长率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全球与中国生物能源主要生产商分析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重点企业（1）生物能源产品规格、参数、特点及价格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重点企业（1）生物能源产品规格、参数及特点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重点企业（1）生物能源产品规格及价格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重点企业（1）生物能源产能、产量、产值、价格及毛利率（2018-2023年）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重点企业（2）生物能源产品规格、参数、特点及价格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重点企业（2）生物能源产品规格、参数及特点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重点企业（2）生物能源产品规格及价格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重点企业（2）生物能源产能、产量、产值、价格及毛利率（2018-2023年）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重点企业（3）生物能源产品规格、参数、特点及价格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重点企业（3）生物能源产品规格、参数及特点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重点企业（3）生物能源产品规格及价格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重点企业（3）生物能源产能、产量、产值、价格及毛利率（2018-2023年）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重点企业（4）生物能源产品规格、参数、特点及价格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重点企业（4）生物能源产品规格、参数及特点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重点企业（4）生物能源产品规格及价格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重点企业（4）生物能源产能、产量、产值、价格及毛利率（2018-2023年）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重点企业（5）生物能源产品规格、参数、特点及价格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重点企业（5）生物能源产品规格、参数及特点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重点企业（5）生物能源产品规格及价格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重点企业（5）生物能源产能、产量、产值、价格及毛利率（2018-2023年）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重点企业（6）生物能源产品规格、参数、特点及价格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重点企业（6）生物能源产品规格、参数及特点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重点企业（6）生物能源产品规格及价格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重点企业（6）生物能源产能、产量、产值、价格及毛利率（2018-2023年）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重点企业（7）生物能源产品规格、参数、特点及价格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重点企业（7）生物能源产品规格、参数及特点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重点企业（7）生物能源产品规格及价格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重点企业（7）生物能源产能、产量、产值、价格及毛利率（2018-2023年）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重点企业（8）生物能源产品规格、参数、特点及价格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重点企业（8）生物能源产品规格、参数及特点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重点企业（8）生物能源产品规格及价格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重点企业（8）生物能源产能、产量、产值、价格及毛利率（2018-2023年）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重点企业（9）生物能源产品规格、参数、特点及价格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重点企业（9）生物能源产品规格、参数及特点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重点企业（9）生物能源产品规格及价格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重点企业（9）生物能源产能、产量、产值、价格及毛利率（2018-2023年）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重点企业（10）生物能源产品规格、参数、特点及价格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重点企业（10）生物能源产品规格、参数及特点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重点企业（10）生物能源产品规格及价格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重点企业（10）生物能源产能、产量、产值、价格及毛利率（2018-2023年）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不同类型生物能源产量、价格、产值及市场份额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全球市场不同类型生物能源产量、产值及市场份额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全球市场生物能源不同类型生物能源产量及市场份额（2024-2030年）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全球市场不同类型生物能源产值、市场份额（2024-2030年）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全球市场不同类型生物能源价格走势（2024-2030年）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中国市场生物能源主要分类产量、产值及市场份额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中国市场生物能源主要分类产量及市场份额及（2024-2030年）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中国市场生物能源主要分类产值、市场份额（2024-2030年）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中国市场生物能源主要分类价格走势（2024-2030年）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生物能源上游原料及下游主要应用领域分析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生物能源产业链分析</w:t>
      </w:r>
      <w:r>
        <w:rPr>
          <w:rFonts w:hint="eastAsia"/>
        </w:rPr>
        <w:br/>
      </w:r>
      <w:r>
        <w:rPr>
          <w:rFonts w:hint="eastAsia"/>
        </w:rPr>
        <w:t>　　7.2 生物能源产业上游供应分析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全球市场生物能源下游主要应用领域消费量、市场份额及增长率（2024-2030年）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中国市场生物能源主要应用领域消费量、市场份额及增长率（2024-2030年）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中国市场生物能源产量、消费量、进出口分析及未来趋势（2024-2030年）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中国市场生物能源产量、消费量、进出口分析及未来趋势（2024-2030年）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中国市场生物能源进出口贸易趋势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中国市场生物能源主要进口来源</w:t>
      </w:r>
      <w:r>
        <w:rPr>
          <w:rFonts w:hint="eastAsia"/>
        </w:rPr>
        <w:br/>
      </w:r>
      <w:r>
        <w:rPr>
          <w:rFonts w:hint="eastAsia"/>
        </w:rPr>
        <w:t>　　8.4 中国市场生物能源主要出口目的地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中国市场生物能源主要地区分布</w:t>
      </w:r>
      <w:r>
        <w:rPr>
          <w:rFonts w:hint="eastAsia"/>
        </w:rPr>
        <w:br/>
      </w:r>
      <w:r>
        <w:rPr>
          <w:rFonts w:hint="eastAsia"/>
        </w:rPr>
        <w:t>　　9.1 中国生物能源生产地区分布</w:t>
      </w:r>
      <w:r>
        <w:rPr>
          <w:rFonts w:hint="eastAsia"/>
        </w:rPr>
        <w:br/>
      </w:r>
      <w:r>
        <w:rPr>
          <w:rFonts w:hint="eastAsia"/>
        </w:rPr>
        <w:t>　　9.2 中国生物能源消费地区分布</w:t>
      </w:r>
      <w:r>
        <w:rPr>
          <w:rFonts w:hint="eastAsia"/>
        </w:rPr>
        <w:br/>
      </w:r>
      <w:r>
        <w:rPr>
          <w:rFonts w:hint="eastAsia"/>
        </w:rPr>
        <w:t>　　9.3 中国生物能源市场集中度及发展趋势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生物能源技术及相关行业技术发展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生物能源销售渠道分析及建议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国内市场生物能源销售渠道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国内市场生物能源未来销售模式及销售渠道的趋势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企业海外生物能源销售渠道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欧美日等地区生物能源销售渠道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欧美日等地区生物能源未来销售模式及销售渠道的趋势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生物能源销售/营销策略建议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生物能源产品市场定位及目标消费者分析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生物能源产品图片</w:t>
      </w:r>
      <w:r>
        <w:rPr>
          <w:rFonts w:hint="eastAsia"/>
        </w:rPr>
        <w:br/>
      </w:r>
      <w:r>
        <w:rPr>
          <w:rFonts w:hint="eastAsia"/>
        </w:rPr>
        <w:t>　　表 生物能源产品分类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2023年全球不同种类生物能源产量市场份额</w:t>
      </w:r>
      <w:r>
        <w:rPr>
          <w:rFonts w:hint="eastAsia"/>
        </w:rPr>
        <w:br/>
      </w:r>
      <w:r>
        <w:rPr>
          <w:rFonts w:hint="eastAsia"/>
        </w:rPr>
        <w:t>　　表 不同种类生物能源价格列表及趋势（2024-2030年）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生物乙醇产品图片</w:t>
      </w:r>
      <w:r>
        <w:rPr>
          <w:rFonts w:hint="eastAsia"/>
        </w:rPr>
        <w:br/>
      </w:r>
      <w:r>
        <w:rPr>
          <w:rFonts w:hint="eastAsia"/>
        </w:rPr>
        <w:t>　　图 生物柴油产品图片</w:t>
      </w:r>
      <w:r>
        <w:rPr>
          <w:rFonts w:hint="eastAsia"/>
        </w:rPr>
        <w:br/>
      </w:r>
      <w:r>
        <w:rPr>
          <w:rFonts w:hint="eastAsia"/>
        </w:rPr>
        <w:t>　　图 沼气产品图片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生物能源主要应用领域表</w:t>
      </w:r>
      <w:r>
        <w:rPr>
          <w:rFonts w:hint="eastAsia"/>
        </w:rPr>
        <w:br/>
      </w:r>
      <w:r>
        <w:rPr>
          <w:rFonts w:hint="eastAsia"/>
        </w:rPr>
        <w:t>　　图 全球2023年生物能源不同应用领域消费量市场份额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全球市场生物能源产量（万吨）及增长率（2024-2030年）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全球市场生物能源产值（万元）及增长率（2024-2030年）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中国市场生物能源产量（万吨）、增长率及发展趋势（2024-2030年）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中国市场生物能源产值（万元）、增长率及未来发展趋势（2024-2030年）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全球生物能源产能（万吨）、产量（万吨）、产能利用率及发展趋势（2024-2030年）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全球生物能源产量（万吨）、表观消费量及发展趋势（2024-2030年）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全球生物能源产量（万吨）、市场需求量及发展趋势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中国生物能源产能（万吨）、产量（万吨）、产能利用率及发展趋势（2024-2030年）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中国生物能源产量（万吨）、表观消费量及发展趋势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中国生物能源产量（万吨）、市场需求量及发展趋势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全球市场生物能源主要厂商2022和2023年产量（万吨）列表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全球市场生物能源主要厂商2022和2023年产量市场份额列表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全球市场生物能源主要厂商2023年产量市场份额列表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全球市场生物能源主要厂商2022年产量市场份额列表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全球市场生物能源主要厂商2022和2023年产值（万元）列表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全球市场生物能源主要厂商2022和2023年产值市场份额列表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全球市场生物能源主要厂商2023年产值市场份额列表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全球市场生物能源主要厂商2022年产值市场份额列表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全球市场生物能源主要厂商2022和2023年产品价格列表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中国市场生物能源主要厂商2022和2023年产量（万吨）列表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中国市场生物能源主要厂商2022和2023年产量市场份额列表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中国市场生物能源主要厂商2023年产量市场份额列表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中国市场生物能源主要厂商2022年产量市场份额列表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中国市场生物能源主要厂商2022和2023年产值（万元）列表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中国市场生物能源主要厂商2022和2023年产值市场份额列表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中国市场生物能源主要厂商2023年产值市场份额列表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中国市场生物能源主要厂商2022年产值市场份额列表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生物能源厂商产地分布及商业化日期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生物能源全球领先企业SWOT分析</w:t>
      </w:r>
      <w:r>
        <w:rPr>
          <w:rFonts w:hint="eastAsia"/>
        </w:rPr>
        <w:br/>
      </w:r>
      <w:r>
        <w:rPr>
          <w:rFonts w:hint="eastAsia"/>
        </w:rPr>
        <w:t>　　表 生物能源中国企业SWOT分析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全球主要地区生物能源2024-2030年产量（万吨）列表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全球主要地区生物能源2024-2030年产量市场份额列表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全球主要地区生物能源2023年产量市场份额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全球主要地区生物能源2024-2030年产值（万元）列表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全球主要地区生物能源2024-2030年产值市场份额列表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全球主要地区生物能源2023年产值市场份额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中国市场生物能源2024-2030年产量（万吨）及增长率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中国市场生物能源2024-2030年产值（万元）及增长率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美国市场生物能源2024-2030年产量（万吨）及增长率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美国市场生物能源2024-2030年产值（万元）及增长率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欧洲市场生物能源2024-2030年产量（万吨）及增长率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欧洲市场生物能源2024-2030年产值（万元）及增长率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日本市场生物能源2024-2030年产量（万吨）及增长率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日本市场生物能源2024-2030年产值（万元）及增长率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东南亚市场生物能源2024-2030年产量（万吨）及增长率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东南亚市场生物能源2024-2030年产值（万元）及增长率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印度市场生物能源2024-2030年产量（万吨）及增长率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印度市场生物能源2024-2030年产值（万元）及增长率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全球主要地区生物能源2024-2030年消费量（万吨）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全球主要地区生物能源2024-2030年消费量市场份额列表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全球主要地区生物能源2023年消费量市场份额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中国市场生物能源2024-2030年消费量（万吨）、增长率及发展预测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中国市场生物能源2018-2023年消费量（万吨）、增长率及发展预测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欧洲市场生物能源2024-2030年消费量（万吨）、增长率及发展预测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日本市场生物能源2024-2030年消费量（万吨）、增长率及发展预测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东南亚市场生物能源2024-2030年消费量（万吨）、增长率及发展预测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印度市场生物能源2024-2030年消费量（万吨）、增长率及发展预测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重点企业（1）生物能源产品规格、参数、特点及价格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重点企业（1）生物能源产品规格及价格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重点企业（1）生物能源产能（万吨）、产量（万吨）、产值（万元）、价格及毛利率（2018-2023年）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重点企业（1）生物能源产量全球市场份额（2022年）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重点企业（1）生物能源产量全球市场份额（2023年）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重点企业（2）生物能源产品规格、参数、特点及价格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重点企业（2）生物能源产品规格及价格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重点企业（2）生物能源产能（万吨）、产量（万吨）、产值（万元）、价格及毛利率（2018-2023年）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重点企业（2）生物能源产量全球市场份额（2022年）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重点企业（2）生物能源产量全球市场份额（2023年）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重点企业（3）生物能源产品规格、参数、特点及价格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重点企业（3）生物能源产品规格及价格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重点企业（3）生物能源产能（万吨）、产量（万吨）、产值（万元）、价格及毛利率（2018-2023年）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重点企业（3）生物能源产量全球市场份额（2022年）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重点企业（3）生物能源产量全球市场份额（2023年）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重点企业（4）生物能源产品规格、参数、特点及价格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重点企业（4）生物能源产品规格及价格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重点企业（4）生物能源产能（万吨）、产量（万吨）、产值（万元）、价格及毛利率（2018-2023年）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重点企业（4）生物能源产量全球市场份额（2022年）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重点企业（4）生物能源产量全球市场份额（2023年）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重点企业（5）生物能源产品规格、参数、特点及价格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重点企业（5）生物能源产品规格及价格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重点企业（5）生物能源产能（万吨）、产量（万吨）、产值（万元）、价格及毛利率（2018-2023年）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重点企业（5）生物能源产量全球市场份额（2022年）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重点企业（5）生物能源产量全球市场份额（2023年）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重点企业（6）生物能源产品规格、参数、特点及价格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重点企业（6）生物能源产品规格及价格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重点企业（6）生物能源产能（万吨）、产量（万吨）、产值（万元）、价格及毛利率（2018-2023年）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重点企业（6）生物能源产量全球市场份额（2022年）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重点企业（6）生物能源产量全球市场份额（2023年）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重点企业（7）生物能源产品规格、参数、特点及价格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重点企业（7）生物能源产品规格及价格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重点企业（7）生物能源产能（万吨）、产量（万吨）、产值（万元）、价格及毛利率（2018-2023年）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重点企业（7）生物能源产量全球市场份额（2022年）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重点企业（7）生物能源产量全球市场份额（2023年）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重点企业（8）生物能源产品规格、参数、特点及价格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重点企业（8）生物能源产品规格及价格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重点企业（8）生物能源产能（万吨）、产量（万吨）、产值（万元）、价格及毛利率（2018-2023年）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重点企业（8）生物能源产量全球市场份额（2022年）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重点企业（8）生物能源产量全球市场份额（2023年）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重点企业（9）生物能源产品规格、参数、特点及价格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重点企业（9）生物能源产品规格及价格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重点企业（9）生物能源产能（万吨）、产量（万吨）、产值（万元）、价格及毛利率（2018-2023年）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重点企业（9）生物能源产量全球市场份额（2022年）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重点企业（9）生物能源产量全球市场份额（2023年）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重点企业（10）生物能源产品规格、参数、特点及价格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重点企业（10）生物能源产品规格及价格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重点企业（10）生物能源产能（万吨）、产量（万吨）、产值（万元）、价格及毛利率（2018-2023年）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重点企业（10）生物能源产量全球市场份额（2022年）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重点企业（10）生物能源产量全球市场份额（2023年）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全球市场不同类型生物能源产量（万吨）（2024-2030年）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全球市场不同类型生物能源产量市场份额（2024-2030年）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全球市场不同类型生物能源产值（万元）（2024-2030年）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全球市场不同类型生物能源产值市场份额（2024-2030年）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全球市场不同类型生物能源价格走势（2024-2030年）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中国市场生物能源主要分类产量（万吨）（2024-2030年）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中国市场生物能源主要分类产量市场份额（2024-2030年）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中国市场生物能源主要分类产值（万元）（2024-2030年）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中国市场生物能源主要分类产值市场份额（2024-2030年）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中国市场生物能源主要分类价格走势（2024-2030年）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生物能源产业链图</w:t>
      </w:r>
      <w:r>
        <w:rPr>
          <w:rFonts w:hint="eastAsia"/>
        </w:rPr>
        <w:br/>
      </w:r>
      <w:r>
        <w:rPr>
          <w:rFonts w:hint="eastAsia"/>
        </w:rPr>
        <w:t>　　表 生物能源上游原料供应商及联系方式列表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全球市场生物能源主要应用领域消费量（万吨）（2024-2030年）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全球市场生物能源主要应用领域消费量市场份额（2024-2030年）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2023年全球市场生物能源主要应用领域消费量市场份额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全球市场生物能源主要应用领域消费量增长率（2024-2030年）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中国市场生物能源主要应用领域消费量（万吨）（2024-2030年）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中国市场生物能源主要应用领域消费量市场份额（2024-2030年）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中国市场生物能源主要应用领域消费量增长率（2024-2030年）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中国市场生物能源产量（万吨）、消费量（万吨）、进出口分析及未来趋势（2024-2030年）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d9e89de88407d" w:history="1">
        <w:r>
          <w:rPr>
            <w:rStyle w:val="Hyperlink"/>
          </w:rPr>
          <w:t>2024-2030年全球与中国生物能源市场现状深度调研与发展趋势分析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d9e89de88407d" w:history="1">
        <w:r>
          <w:rPr>
            <w:rStyle w:val="Hyperlink"/>
          </w:rPr>
          <w:t>https://www.20087.com/3/03/ShengWuNengYuanWeiLaiFaZhanQuShi.html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热点：生物能源是清洁能源吗?、生物能源和清洁能源的关系、生物能源经济政策类比推理、生物能源分为哪三类、陕西旭彤生物能源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edb036c1f470b" w:history="1">
      <w:r>
        <w:rPr>
          <w:rStyle w:val="Hyperlink"/>
        </w:rPr>
        <w:t>2024-2030年全球与中国生物能源市场现状深度调研与发展趋势分析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ShengWuNengYuanWeiLaiFaZhanQuShi.html" TargetMode="External" Id="Rdcdd9e89de88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ShengWuNengYuanWeiLaiFaZhanQuShi.html" TargetMode="External" Id="R8f8edb036c1f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2023-09-20T05:20:00Z</dcterms:created>
  <dcterms:modified xsi:type="dcterms:W3CDTF">2023-09-20T06:20:00Z</dcterms:modified>
  <dc:subject>2024-2030年全球与中国生物能源市场现状深度调研与发展趋势分析</dc:subject>
  <dc:title>2024-2030年全球与中国生物能源市场现状深度调研与发展趋势分析</dc:title>
  <cp:keywords>2024-2030年全球与中国生物能源市场现状深度调研与发展趋势分析</cp:keywords>
  <dc:description>2024-2030年全球与中国生物能源市场现状深度调研与发展趋势分析</dc:description>
</cp:coreProperties>
</file>